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38D0E7" w14:textId="77777777" w:rsidR="00F35A2F" w:rsidRPr="00656859" w:rsidRDefault="00F35A2F" w:rsidP="00F35A2F">
      <w:pPr>
        <w:spacing w:line="288" w:lineRule="auto"/>
        <w:rPr>
          <w:rFonts w:cs="Arial"/>
          <w:b/>
          <w:sz w:val="40"/>
          <w:szCs w:val="40"/>
        </w:rPr>
      </w:pPr>
    </w:p>
    <w:p w14:paraId="7EB3105F" w14:textId="77777777" w:rsidR="00463626" w:rsidRPr="00656859" w:rsidRDefault="00463626" w:rsidP="00ED6A72">
      <w:pPr>
        <w:spacing w:line="288" w:lineRule="auto"/>
        <w:jc w:val="right"/>
        <w:rPr>
          <w:rFonts w:cs="Arial"/>
          <w:b/>
          <w:sz w:val="40"/>
          <w:szCs w:val="40"/>
        </w:rPr>
      </w:pPr>
    </w:p>
    <w:p w14:paraId="36880047" w14:textId="13227857" w:rsidR="00E472E7" w:rsidRPr="000D1164" w:rsidRDefault="006D1A93" w:rsidP="00E472E7">
      <w:pPr>
        <w:spacing w:line="288" w:lineRule="auto"/>
        <w:jc w:val="right"/>
        <w:rPr>
          <w:rFonts w:cs="Arial"/>
          <w:b/>
          <w:color w:val="FF0000"/>
          <w:sz w:val="52"/>
          <w:szCs w:val="48"/>
        </w:rPr>
      </w:pPr>
      <w:r w:rsidRPr="006D1A93">
        <w:rPr>
          <w:noProof/>
          <w:sz w:val="24"/>
        </w:rPr>
        <w:drawing>
          <wp:anchor distT="0" distB="0" distL="114300" distR="114300" simplePos="0" relativeHeight="251666432" behindDoc="0" locked="0" layoutInCell="1" allowOverlap="1" wp14:anchorId="4038B54C" wp14:editId="5A8FFA07">
            <wp:simplePos x="0" y="0"/>
            <wp:positionH relativeFrom="margin">
              <wp:posOffset>5364480</wp:posOffset>
            </wp:positionH>
            <wp:positionV relativeFrom="margin">
              <wp:posOffset>1431925</wp:posOffset>
            </wp:positionV>
            <wp:extent cx="1489075" cy="955040"/>
            <wp:effectExtent l="0" t="0" r="0" b="0"/>
            <wp:wrapSquare wrapText="bothSides"/>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8907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077BB14" wp14:editId="6C50D49E">
            <wp:simplePos x="0" y="0"/>
            <wp:positionH relativeFrom="margin">
              <wp:posOffset>4214495</wp:posOffset>
            </wp:positionH>
            <wp:positionV relativeFrom="margin">
              <wp:posOffset>1431925</wp:posOffset>
            </wp:positionV>
            <wp:extent cx="1219835" cy="955040"/>
            <wp:effectExtent l="0" t="0" r="0" b="0"/>
            <wp:wrapSquare wrapText="bothSides"/>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1983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3F98FE1" wp14:editId="4811ACE3">
            <wp:simplePos x="0" y="0"/>
            <wp:positionH relativeFrom="margin">
              <wp:posOffset>2915285</wp:posOffset>
            </wp:positionH>
            <wp:positionV relativeFrom="margin">
              <wp:posOffset>1431925</wp:posOffset>
            </wp:positionV>
            <wp:extent cx="1329055" cy="955040"/>
            <wp:effectExtent l="0" t="0" r="4445" b="0"/>
            <wp:wrapSquare wrapText="bothSides"/>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2905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9226DEF" wp14:editId="68E0521F">
            <wp:simplePos x="0" y="0"/>
            <wp:positionH relativeFrom="margin">
              <wp:posOffset>1652270</wp:posOffset>
            </wp:positionH>
            <wp:positionV relativeFrom="margin">
              <wp:posOffset>1431925</wp:posOffset>
            </wp:positionV>
            <wp:extent cx="1390015" cy="955040"/>
            <wp:effectExtent l="0" t="0" r="635" b="0"/>
            <wp:wrapSquare wrapText="bothSides"/>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900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0" locked="0" layoutInCell="1" allowOverlap="1" wp14:anchorId="00BB6979" wp14:editId="30CA0440">
            <wp:simplePos x="0" y="0"/>
            <wp:positionH relativeFrom="margin">
              <wp:posOffset>-963295</wp:posOffset>
            </wp:positionH>
            <wp:positionV relativeFrom="margin">
              <wp:posOffset>1436370</wp:posOffset>
            </wp:positionV>
            <wp:extent cx="1257300" cy="950595"/>
            <wp:effectExtent l="0" t="0" r="0" b="1905"/>
            <wp:wrapSquare wrapText="bothSides"/>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5730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w:drawing>
          <wp:anchor distT="0" distB="0" distL="114300" distR="114300" simplePos="0" relativeHeight="251650048" behindDoc="0" locked="0" layoutInCell="1" allowOverlap="1" wp14:anchorId="5111D50E" wp14:editId="34275C35">
            <wp:simplePos x="0" y="0"/>
            <wp:positionH relativeFrom="column">
              <wp:posOffset>280670</wp:posOffset>
            </wp:positionH>
            <wp:positionV relativeFrom="paragraph">
              <wp:posOffset>735330</wp:posOffset>
            </wp:positionV>
            <wp:extent cx="1374140" cy="950595"/>
            <wp:effectExtent l="0" t="0" r="0" b="1905"/>
            <wp:wrapSquare wrapText="bothSides"/>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7414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mc:AlternateContent>
          <mc:Choice Requires="wps">
            <w:drawing>
              <wp:anchor distT="0" distB="0" distL="114300" distR="114300" simplePos="0" relativeHeight="251651072" behindDoc="1" locked="0" layoutInCell="1" allowOverlap="1" wp14:anchorId="65091E71" wp14:editId="29E1AFF1">
                <wp:simplePos x="0" y="0"/>
                <wp:positionH relativeFrom="column">
                  <wp:posOffset>-900430</wp:posOffset>
                </wp:positionH>
                <wp:positionV relativeFrom="paragraph">
                  <wp:posOffset>455175</wp:posOffset>
                </wp:positionV>
                <wp:extent cx="7561580" cy="285750"/>
                <wp:effectExtent l="0" t="0" r="1270" b="0"/>
                <wp:wrapTight wrapText="bothSides">
                  <wp:wrapPolygon edited="0">
                    <wp:start x="0" y="0"/>
                    <wp:lineTo x="0" y="20160"/>
                    <wp:lineTo x="21549" y="20160"/>
                    <wp:lineTo x="21549" y="0"/>
                    <wp:lineTo x="0" y="0"/>
                  </wp:wrapPolygon>
                </wp:wrapTight>
                <wp:docPr id="22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F0894" id="Rectangle 80" o:spid="_x0000_s1026" style="position:absolute;margin-left:-70.9pt;margin-top:35.85pt;width:595.4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" fillcolor="#365f91" stroked="f">
                <w10:wrap type="tight"/>
              </v:rect>
            </w:pict>
          </mc:Fallback>
        </mc:AlternateContent>
      </w:r>
      <w:r w:rsidR="003071FB">
        <w:rPr>
          <w:rFonts w:cs="Arial"/>
          <w:b/>
          <w:sz w:val="52"/>
          <w:szCs w:val="48"/>
        </w:rPr>
        <w:t>Ortsgemeinde</w:t>
      </w:r>
      <w:r w:rsidR="00404F1D" w:rsidRPr="006D1A93">
        <w:rPr>
          <w:rFonts w:cs="Arial"/>
          <w:b/>
          <w:sz w:val="52"/>
          <w:szCs w:val="48"/>
        </w:rPr>
        <w:t xml:space="preserve"> </w:t>
      </w:r>
      <w:r w:rsidR="003071FB">
        <w:rPr>
          <w:rFonts w:cs="Arial"/>
          <w:b/>
          <w:color w:val="FF0000"/>
          <w:sz w:val="52"/>
          <w:szCs w:val="48"/>
        </w:rPr>
        <w:t>Musterhausen</w:t>
      </w:r>
    </w:p>
    <w:p w14:paraId="1A7F6FB3" w14:textId="77777777" w:rsidR="000C6FC1" w:rsidRDefault="000C6FC1" w:rsidP="00F35A2F">
      <w:pPr>
        <w:ind w:left="-1418"/>
        <w:jc w:val="center"/>
        <w:rPr>
          <w:rFonts w:cs="Arial"/>
          <w:b/>
          <w:sz w:val="26"/>
          <w:szCs w:val="26"/>
        </w:rPr>
      </w:pPr>
    </w:p>
    <w:p w14:paraId="25ECD994" w14:textId="77777777" w:rsidR="00834F08" w:rsidRDefault="00834F08" w:rsidP="00834F08">
      <w:pPr>
        <w:spacing w:line="288" w:lineRule="auto"/>
        <w:ind w:left="2832" w:firstLine="708"/>
        <w:rPr>
          <w:rFonts w:cs="Arial"/>
          <w:b/>
          <w:sz w:val="26"/>
          <w:szCs w:val="26"/>
        </w:rPr>
      </w:pPr>
    </w:p>
    <w:p w14:paraId="0A63DB69" w14:textId="77777777" w:rsidR="006C6163" w:rsidRPr="00927EC8" w:rsidRDefault="00F35A2F" w:rsidP="00834F08">
      <w:pPr>
        <w:spacing w:line="288" w:lineRule="auto"/>
        <w:ind w:left="2832" w:firstLine="708"/>
        <w:rPr>
          <w:rFonts w:cs="Arial"/>
          <w:b/>
          <w:color w:val="365F91"/>
          <w:sz w:val="52"/>
          <w:szCs w:val="52"/>
        </w:rPr>
      </w:pPr>
      <w:r>
        <w:rPr>
          <w:rFonts w:cs="Arial"/>
          <w:b/>
          <w:color w:val="365F91"/>
          <w:sz w:val="52"/>
          <w:szCs w:val="52"/>
        </w:rPr>
        <w:t>Initiative</w:t>
      </w:r>
    </w:p>
    <w:p w14:paraId="33E4FA0D" w14:textId="77777777" w:rsidR="00834F08" w:rsidRDefault="00F35A2F" w:rsidP="00834F08">
      <w:pPr>
        <w:spacing w:line="288" w:lineRule="auto"/>
        <w:jc w:val="center"/>
        <w:rPr>
          <w:rFonts w:cs="Arial"/>
          <w:b/>
          <w:color w:val="365F91"/>
          <w:sz w:val="52"/>
          <w:szCs w:val="52"/>
        </w:rPr>
      </w:pPr>
      <w:r>
        <w:rPr>
          <w:rFonts w:cs="Arial"/>
          <w:b/>
          <w:color w:val="365F91"/>
          <w:sz w:val="52"/>
          <w:szCs w:val="52"/>
        </w:rPr>
        <w:t>„</w:t>
      </w:r>
      <w:r w:rsidR="000C6FC1">
        <w:rPr>
          <w:rFonts w:cs="Arial"/>
          <w:b/>
          <w:color w:val="365F91"/>
          <w:sz w:val="52"/>
          <w:szCs w:val="52"/>
        </w:rPr>
        <w:t>Zukunfts-Check Dorf</w:t>
      </w:r>
      <w:r>
        <w:rPr>
          <w:rFonts w:cs="Arial"/>
          <w:b/>
          <w:color w:val="365F91"/>
          <w:sz w:val="52"/>
          <w:szCs w:val="52"/>
        </w:rPr>
        <w:t>“</w:t>
      </w:r>
    </w:p>
    <w:p w14:paraId="72599352" w14:textId="77777777" w:rsidR="006D1A93" w:rsidRDefault="006D1A93" w:rsidP="00834F08">
      <w:pPr>
        <w:spacing w:line="288" w:lineRule="auto"/>
        <w:jc w:val="center"/>
        <w:rPr>
          <w:rFonts w:cs="Arial"/>
          <w:b/>
          <w:sz w:val="32"/>
          <w:szCs w:val="32"/>
        </w:rPr>
      </w:pPr>
    </w:p>
    <w:p w14:paraId="71759F61" w14:textId="77777777" w:rsidR="000C6FC1" w:rsidRPr="006D1A93" w:rsidRDefault="00052209" w:rsidP="00834F08">
      <w:pPr>
        <w:spacing w:line="288" w:lineRule="auto"/>
        <w:jc w:val="center"/>
        <w:rPr>
          <w:rFonts w:cs="Arial"/>
          <w:b/>
          <w:color w:val="365F91"/>
          <w:sz w:val="32"/>
          <w:szCs w:val="32"/>
        </w:rPr>
      </w:pPr>
      <w:r w:rsidRPr="006D1A93">
        <w:rPr>
          <w:rFonts w:cs="Arial"/>
          <w:b/>
          <w:sz w:val="32"/>
          <w:szCs w:val="32"/>
        </w:rPr>
        <w:t>Ergebnis</w:t>
      </w:r>
      <w:r w:rsidR="000C6FC1" w:rsidRPr="006D1A93">
        <w:rPr>
          <w:rFonts w:cs="Arial"/>
          <w:b/>
          <w:sz w:val="32"/>
          <w:szCs w:val="32"/>
        </w:rPr>
        <w:t>bericht</w:t>
      </w:r>
    </w:p>
    <w:p w14:paraId="48705056" w14:textId="77777777" w:rsidR="000C6FC1" w:rsidRPr="006D1A93" w:rsidRDefault="00F25857" w:rsidP="00834F08">
      <w:pPr>
        <w:spacing w:line="288" w:lineRule="auto"/>
        <w:jc w:val="center"/>
        <w:rPr>
          <w:rFonts w:cs="Arial"/>
          <w:b/>
          <w:sz w:val="32"/>
          <w:szCs w:val="32"/>
        </w:rPr>
      </w:pPr>
      <w:r>
        <w:rPr>
          <w:rFonts w:cs="Arial"/>
          <w:b/>
          <w:sz w:val="32"/>
          <w:szCs w:val="32"/>
        </w:rPr>
        <w:t>Dorferneuerungskonzept</w:t>
      </w:r>
      <w:r w:rsidR="000C6FC1" w:rsidRPr="006D1A93">
        <w:rPr>
          <w:rFonts w:cs="Arial"/>
          <w:b/>
          <w:sz w:val="32"/>
          <w:szCs w:val="32"/>
        </w:rPr>
        <w:t xml:space="preserve"> </w:t>
      </w:r>
      <w:r w:rsidR="000D1164">
        <w:rPr>
          <w:rFonts w:cs="Arial"/>
          <w:b/>
          <w:color w:val="FF0000"/>
          <w:sz w:val="32"/>
          <w:szCs w:val="32"/>
        </w:rPr>
        <w:t>2024</w:t>
      </w:r>
    </w:p>
    <w:p w14:paraId="17C6D613" w14:textId="77777777" w:rsidR="00F35A2F" w:rsidRDefault="00F35A2F" w:rsidP="0052325E">
      <w:pPr>
        <w:spacing w:line="288" w:lineRule="auto"/>
        <w:rPr>
          <w:rFonts w:cs="Arial"/>
          <w:color w:val="000000"/>
          <w:szCs w:val="22"/>
        </w:rPr>
      </w:pPr>
    </w:p>
    <w:p w14:paraId="420F60C8" w14:textId="77777777" w:rsidR="00442C00" w:rsidRDefault="00F35A2F" w:rsidP="00F35A2F">
      <w:pPr>
        <w:spacing w:line="288" w:lineRule="auto"/>
        <w:jc w:val="center"/>
        <w:rPr>
          <w:rFonts w:cs="Arial"/>
          <w:color w:val="000000"/>
          <w:szCs w:val="22"/>
        </w:rPr>
      </w:pPr>
      <w:r w:rsidRPr="00F35A2F">
        <w:rPr>
          <w:rFonts w:cs="Arial"/>
          <w:noProof/>
          <w:color w:val="000000"/>
          <w:szCs w:val="22"/>
        </w:rPr>
        <w:drawing>
          <wp:inline distT="0" distB="0" distL="0" distR="0" wp14:anchorId="522770B0" wp14:editId="4E1AFC5C">
            <wp:extent cx="3735238" cy="2376671"/>
            <wp:effectExtent l="0" t="0" r="0" b="5080"/>
            <wp:docPr id="29" name="Grafik 29"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8649" cy="2404293"/>
                    </a:xfrm>
                    <a:prstGeom prst="rect">
                      <a:avLst/>
                    </a:prstGeom>
                    <a:noFill/>
                    <a:ln>
                      <a:noFill/>
                    </a:ln>
                  </pic:spPr>
                </pic:pic>
              </a:graphicData>
            </a:graphic>
          </wp:inline>
        </w:drawing>
      </w:r>
    </w:p>
    <w:p w14:paraId="6300B63D" w14:textId="77777777" w:rsidR="00834F08" w:rsidRDefault="0045350E" w:rsidP="00834F08">
      <w:pPr>
        <w:spacing w:line="288" w:lineRule="auto"/>
        <w:rPr>
          <w:rFonts w:cs="Arial"/>
          <w:color w:val="000000"/>
          <w:szCs w:val="22"/>
        </w:rPr>
      </w:pPr>
      <w:r>
        <w:rPr>
          <w:noProof/>
        </w:rPr>
        <mc:AlternateContent>
          <mc:Choice Requires="wps">
            <w:drawing>
              <wp:anchor distT="0" distB="0" distL="114300" distR="114300" simplePos="0" relativeHeight="251660288" behindDoc="0" locked="0" layoutInCell="1" allowOverlap="1" wp14:anchorId="7C5028E3" wp14:editId="2A3D9A02">
                <wp:simplePos x="0" y="0"/>
                <wp:positionH relativeFrom="column">
                  <wp:posOffset>-921122</wp:posOffset>
                </wp:positionH>
                <wp:positionV relativeFrom="paragraph">
                  <wp:posOffset>221723</wp:posOffset>
                </wp:positionV>
                <wp:extent cx="7561580" cy="45085"/>
                <wp:effectExtent l="0" t="0" r="20320" b="12065"/>
                <wp:wrapNone/>
                <wp:docPr id="244" name="Rechteck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8F9AD" id="Rechteck 244" o:spid="_x0000_s1026" style="position:absolute;margin-left:-72.55pt;margin-top:17.45pt;width:595.4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" fillcolor="#7f7f7f" strokecolor="#7f7f7f" strokeweight="2pt">
                <v:path arrowok="t"/>
              </v:rect>
            </w:pict>
          </mc:Fallback>
        </mc:AlternateContent>
      </w:r>
    </w:p>
    <w:p w14:paraId="2D5C3D58" w14:textId="77777777" w:rsidR="00834F08" w:rsidRDefault="00834F08" w:rsidP="00F35A2F">
      <w:pPr>
        <w:spacing w:line="288" w:lineRule="auto"/>
        <w:jc w:val="center"/>
        <w:rPr>
          <w:rFonts w:cs="Arial"/>
          <w:color w:val="000000"/>
          <w:szCs w:val="22"/>
        </w:rPr>
      </w:pPr>
    </w:p>
    <w:p w14:paraId="46AA241F" w14:textId="77777777" w:rsidR="000C6FC1" w:rsidRPr="00834F08" w:rsidRDefault="004A34F2" w:rsidP="00834F08">
      <w:pPr>
        <w:spacing w:line="288" w:lineRule="auto"/>
        <w:jc w:val="center"/>
        <w:rPr>
          <w:rFonts w:cs="Arial"/>
          <w:color w:val="000000"/>
          <w:szCs w:val="22"/>
        </w:rPr>
      </w:pPr>
      <w:r w:rsidRPr="004A34F2">
        <w:rPr>
          <w:noProof/>
        </w:rPr>
        <w:drawing>
          <wp:anchor distT="0" distB="0" distL="114300" distR="114300" simplePos="0" relativeHeight="251652096" behindDoc="1" locked="0" layoutInCell="1" allowOverlap="1" wp14:anchorId="1849F6DA" wp14:editId="0C4E613A">
            <wp:simplePos x="0" y="0"/>
            <wp:positionH relativeFrom="column">
              <wp:posOffset>4244776</wp:posOffset>
            </wp:positionH>
            <wp:positionV relativeFrom="paragraph">
              <wp:posOffset>194263</wp:posOffset>
            </wp:positionV>
            <wp:extent cx="902970" cy="1292225"/>
            <wp:effectExtent l="0" t="0" r="0" b="3175"/>
            <wp:wrapNone/>
            <wp:docPr id="26"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5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02970" cy="129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8389A39" w14:textId="77777777" w:rsidR="000C6FC1" w:rsidRDefault="000C6FC1" w:rsidP="000C6FC1">
      <w:pPr>
        <w:rPr>
          <w:rFonts w:cs="Arial"/>
          <w:szCs w:val="22"/>
        </w:rPr>
      </w:pPr>
      <w:r>
        <w:rPr>
          <w:noProof/>
        </w:rPr>
        <w:t xml:space="preserve">                                                              </w:t>
      </w:r>
    </w:p>
    <w:p w14:paraId="7E8131D4" w14:textId="77777777" w:rsidR="00554F0D" w:rsidRPr="00656859" w:rsidRDefault="009E3DB7" w:rsidP="00437B9E">
      <w:pPr>
        <w:rPr>
          <w:b/>
          <w:color w:val="365F91"/>
          <w:sz w:val="24"/>
        </w:rPr>
      </w:pPr>
      <w:r w:rsidRPr="004A34F2">
        <w:rPr>
          <w:noProof/>
        </w:rPr>
        <w:drawing>
          <wp:anchor distT="0" distB="0" distL="114300" distR="114300" simplePos="0" relativeHeight="251663360" behindDoc="1" locked="0" layoutInCell="1" allowOverlap="1" wp14:anchorId="6D8DC0EC" wp14:editId="722F032F">
            <wp:simplePos x="0" y="0"/>
            <wp:positionH relativeFrom="column">
              <wp:posOffset>3606165</wp:posOffset>
            </wp:positionH>
            <wp:positionV relativeFrom="paragraph">
              <wp:posOffset>93345</wp:posOffset>
            </wp:positionV>
            <wp:extent cx="651510" cy="779145"/>
            <wp:effectExtent l="0" t="0" r="0" b="1905"/>
            <wp:wrapTight wrapText="bothSides">
              <wp:wrapPolygon edited="0">
                <wp:start x="0" y="0"/>
                <wp:lineTo x="0" y="21125"/>
                <wp:lineTo x="20842" y="21125"/>
                <wp:lineTo x="20842" y="0"/>
                <wp:lineTo x="0" y="0"/>
              </wp:wrapPolygon>
            </wp:wrapTight>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üdeifel"/>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5151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D106F" w:rsidRPr="004A34F2">
        <w:rPr>
          <w:noProof/>
        </w:rPr>
        <w:drawing>
          <wp:anchor distT="0" distB="0" distL="114300" distR="114300" simplePos="0" relativeHeight="251662336" behindDoc="1" locked="0" layoutInCell="1" allowOverlap="1" wp14:anchorId="109A202F" wp14:editId="03D1532A">
            <wp:simplePos x="0" y="0"/>
            <wp:positionH relativeFrom="column">
              <wp:posOffset>2870835</wp:posOffset>
            </wp:positionH>
            <wp:positionV relativeFrom="paragraph">
              <wp:posOffset>100330</wp:posOffset>
            </wp:positionV>
            <wp:extent cx="663575" cy="782320"/>
            <wp:effectExtent l="0" t="0" r="3175" b="0"/>
            <wp:wrapTight wrapText="bothSides">
              <wp:wrapPolygon edited="0">
                <wp:start x="0" y="0"/>
                <wp:lineTo x="0" y="21039"/>
                <wp:lineTo x="21083" y="21039"/>
                <wp:lineTo x="21083" y="0"/>
                <wp:lineTo x="0" y="0"/>
              </wp:wrapPolygon>
            </wp:wrapTight>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olsthum"/>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63575"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06F" w:rsidRPr="004A34F2">
        <w:rPr>
          <w:noProof/>
        </w:rPr>
        <mc:AlternateContent>
          <mc:Choice Requires="wps">
            <w:drawing>
              <wp:anchor distT="0" distB="0" distL="114300" distR="114300" simplePos="0" relativeHeight="251654144" behindDoc="0" locked="0" layoutInCell="1" allowOverlap="1" wp14:anchorId="10702C8E" wp14:editId="3A6A0333">
                <wp:simplePos x="0" y="0"/>
                <wp:positionH relativeFrom="column">
                  <wp:posOffset>5062154</wp:posOffset>
                </wp:positionH>
                <wp:positionV relativeFrom="paragraph">
                  <wp:posOffset>87630</wp:posOffset>
                </wp:positionV>
                <wp:extent cx="2242185" cy="834620"/>
                <wp:effectExtent l="0" t="0" r="0" b="3810"/>
                <wp:wrapNone/>
                <wp:docPr id="312"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8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A3CD80" w14:textId="77777777" w:rsidR="00BB64ED" w:rsidRPr="0073627C" w:rsidRDefault="00BB64ED"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Pr="000D1164">
                              <w:rPr>
                                <w:rFonts w:ascii="Calibri" w:hAnsi="Calibri" w:cs="Calibri"/>
                                <w:b/>
                                <w:color w:val="FF0000"/>
                                <w:szCs w:val="20"/>
                              </w:rPr>
                              <w:t>MUSTERHAUSEN</w:t>
                            </w:r>
                          </w:p>
                          <w:p w14:paraId="2E0F6A56" w14:textId="77777777" w:rsidR="00BB64ED" w:rsidRPr="00B00567" w:rsidRDefault="00BB64ED"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14:paraId="206F3FFC" w14:textId="77777777" w:rsidR="00BB64ED" w:rsidRPr="005A5790" w:rsidRDefault="00BB64ED" w:rsidP="004A34F2">
                            <w:pPr>
                              <w:rPr>
                                <w:rFonts w:ascii="Calibri" w:hAnsi="Calibri" w:cs="Calibri"/>
                                <w:b/>
                                <w:color w:val="FF0000"/>
                                <w:szCs w:val="20"/>
                              </w:rPr>
                            </w:pPr>
                          </w:p>
                          <w:p w14:paraId="66F658BF" w14:textId="77777777" w:rsidR="00BB64ED" w:rsidRPr="00276C8D" w:rsidRDefault="00BB64ED" w:rsidP="004A34F2">
                            <w:pPr>
                              <w:rPr>
                                <w:b/>
                                <w:sz w:val="31"/>
                                <w:szCs w:val="31"/>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10702C8E" id="_x0000_t202" coordsize="21600,21600" o:spt="202" path="m,l,21600r21600,l21600,xe">
                <v:stroke joinstyle="miter"/>
                <v:path gradientshapeok="t" o:connecttype="rect"/>
              </v:shapetype>
              <v:shape id="Textfeld 230" o:spid="_x0000_s1026" type="#_x0000_t202" style="position:absolute;margin-left:398.6pt;margin-top:6.9pt;width:176.55pt;height:65.7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KsvAIAAL0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" filled="f" stroked="f" strokeweight=".5pt">
                <v:textbox>
                  <w:txbxContent>
                    <w:p w14:paraId="33A3CD80" w14:textId="77777777" w:rsidR="00BB64ED" w:rsidRPr="0073627C" w:rsidRDefault="00BB64ED"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Pr="000D1164">
                        <w:rPr>
                          <w:rFonts w:ascii="Calibri" w:hAnsi="Calibri" w:cs="Calibri"/>
                          <w:b/>
                          <w:color w:val="FF0000"/>
                          <w:szCs w:val="20"/>
                        </w:rPr>
                        <w:t>MUSTERHAUSEN</w:t>
                      </w:r>
                    </w:p>
                    <w:p w14:paraId="2E0F6A56" w14:textId="77777777" w:rsidR="00BB64ED" w:rsidRPr="00B00567" w:rsidRDefault="00BB64ED"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14:paraId="206F3FFC" w14:textId="77777777" w:rsidR="00BB64ED" w:rsidRPr="005A5790" w:rsidRDefault="00BB64ED" w:rsidP="004A34F2">
                      <w:pPr>
                        <w:rPr>
                          <w:rFonts w:ascii="Calibri" w:hAnsi="Calibri" w:cs="Calibri"/>
                          <w:b/>
                          <w:color w:val="FF0000"/>
                          <w:szCs w:val="20"/>
                        </w:rPr>
                      </w:pPr>
                    </w:p>
                    <w:p w14:paraId="66F658BF" w14:textId="77777777" w:rsidR="00BB64ED" w:rsidRPr="00276C8D" w:rsidRDefault="00BB64ED" w:rsidP="004A34F2">
                      <w:pPr>
                        <w:rPr>
                          <w:b/>
                          <w:sz w:val="31"/>
                          <w:szCs w:val="31"/>
                        </w:rPr>
                      </w:pPr>
                    </w:p>
                  </w:txbxContent>
                </v:textbox>
              </v:shape>
            </w:pict>
          </mc:Fallback>
        </mc:AlternateContent>
      </w:r>
    </w:p>
    <w:p w14:paraId="3D6189E7" w14:textId="77777777" w:rsidR="00554F0D" w:rsidRPr="00656859" w:rsidRDefault="00554F0D" w:rsidP="00437B9E">
      <w:pPr>
        <w:rPr>
          <w:b/>
          <w:color w:val="365F91"/>
          <w:sz w:val="24"/>
        </w:rPr>
      </w:pPr>
    </w:p>
    <w:p w14:paraId="61F42E5E" w14:textId="77777777" w:rsidR="009E0782" w:rsidRDefault="009E0782" w:rsidP="00437B9E">
      <w:pPr>
        <w:rPr>
          <w:b/>
          <w:color w:val="365F91"/>
          <w:sz w:val="24"/>
        </w:rPr>
      </w:pPr>
    </w:p>
    <w:p w14:paraId="6FA3C8FA" w14:textId="77777777" w:rsidR="00BF6976" w:rsidRPr="00656859" w:rsidRDefault="00BF6976" w:rsidP="00437B9E">
      <w:pPr>
        <w:rPr>
          <w:b/>
          <w:color w:val="365F91"/>
          <w:sz w:val="24"/>
        </w:rPr>
      </w:pPr>
    </w:p>
    <w:p w14:paraId="7962102F" w14:textId="77777777" w:rsidR="009E0782" w:rsidRPr="00656859" w:rsidRDefault="009E0782" w:rsidP="00437B9E">
      <w:pPr>
        <w:rPr>
          <w:b/>
          <w:color w:val="365F91"/>
          <w:sz w:val="24"/>
        </w:rPr>
      </w:pPr>
    </w:p>
    <w:p w14:paraId="4213D488" w14:textId="77777777" w:rsidR="009E0782" w:rsidRDefault="009E0782" w:rsidP="00437B9E">
      <w:pPr>
        <w:rPr>
          <w:b/>
          <w:color w:val="365F91"/>
          <w:sz w:val="24"/>
        </w:rPr>
      </w:pPr>
    </w:p>
    <w:p w14:paraId="68DC9A16" w14:textId="77777777" w:rsidR="00F62325" w:rsidRDefault="00F62325" w:rsidP="00437B9E">
      <w:pPr>
        <w:rPr>
          <w:b/>
          <w:color w:val="365F91"/>
          <w:sz w:val="24"/>
        </w:rPr>
      </w:pPr>
    </w:p>
    <w:p w14:paraId="7210217C" w14:textId="77777777" w:rsidR="00F62325" w:rsidRDefault="00F62325" w:rsidP="00437B9E">
      <w:pPr>
        <w:rPr>
          <w:b/>
          <w:color w:val="365F91"/>
          <w:sz w:val="24"/>
        </w:rPr>
      </w:pPr>
    </w:p>
    <w:p w14:paraId="6FE18B5A" w14:textId="77777777" w:rsidR="00F62325" w:rsidRDefault="00F62325" w:rsidP="00437B9E">
      <w:pPr>
        <w:rPr>
          <w:b/>
          <w:color w:val="365F91"/>
          <w:sz w:val="24"/>
        </w:rPr>
      </w:pPr>
    </w:p>
    <w:p w14:paraId="54046B32" w14:textId="77777777" w:rsidR="00F62325" w:rsidRDefault="00F62325" w:rsidP="00437B9E">
      <w:pPr>
        <w:rPr>
          <w:b/>
          <w:color w:val="365F91"/>
          <w:sz w:val="24"/>
        </w:rPr>
      </w:pPr>
    </w:p>
    <w:p w14:paraId="1889C855" w14:textId="77777777" w:rsidR="006D1A93" w:rsidRDefault="006D1A93" w:rsidP="00437B9E">
      <w:pPr>
        <w:rPr>
          <w:b/>
          <w:color w:val="365F91"/>
          <w:sz w:val="24"/>
        </w:rPr>
      </w:pPr>
      <w:r>
        <w:rPr>
          <w:b/>
          <w:noProof/>
          <w:color w:val="365F91"/>
          <w:sz w:val="24"/>
        </w:rPr>
        <mc:AlternateContent>
          <mc:Choice Requires="wps">
            <w:drawing>
              <wp:anchor distT="0" distB="0" distL="114300" distR="114300" simplePos="0" relativeHeight="251656192" behindDoc="1" locked="0" layoutInCell="1" allowOverlap="1" wp14:anchorId="10099D89" wp14:editId="5BED5AB9">
                <wp:simplePos x="0" y="0"/>
                <wp:positionH relativeFrom="column">
                  <wp:posOffset>-900430</wp:posOffset>
                </wp:positionH>
                <wp:positionV relativeFrom="paragraph">
                  <wp:posOffset>335280</wp:posOffset>
                </wp:positionV>
                <wp:extent cx="7561580" cy="285750"/>
                <wp:effectExtent l="0" t="0" r="1270" b="0"/>
                <wp:wrapTight wrapText="bothSides">
                  <wp:wrapPolygon edited="0">
                    <wp:start x="0" y="0"/>
                    <wp:lineTo x="0" y="20160"/>
                    <wp:lineTo x="21549" y="20160"/>
                    <wp:lineTo x="21549" y="0"/>
                    <wp:lineTo x="0" y="0"/>
                  </wp:wrapPolygon>
                </wp:wrapTight>
                <wp:docPr id="256" name="Rechteck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38F9F" id="Rechteck 256" o:spid="_x0000_s1026" style="position:absolute;margin-left:-70.9pt;margin-top:26.4pt;width:595.4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" fillcolor="#365f91" stroked="f">
                <w10:wrap type="tight"/>
              </v:rect>
            </w:pict>
          </mc:Fallback>
        </mc:AlternateContent>
      </w:r>
    </w:p>
    <w:p w14:paraId="78D733A0" w14:textId="77777777" w:rsidR="006D1A93" w:rsidRPr="00656859" w:rsidRDefault="006D1A93" w:rsidP="00437B9E">
      <w:pPr>
        <w:rPr>
          <w:b/>
          <w:color w:val="365F91"/>
          <w:sz w:val="24"/>
        </w:rPr>
      </w:pPr>
    </w:p>
    <w:p w14:paraId="72E47DA7" w14:textId="77777777" w:rsidR="009E0782" w:rsidRPr="00656859" w:rsidRDefault="009E0782" w:rsidP="00437B9E">
      <w:pPr>
        <w:rPr>
          <w:b/>
          <w:color w:val="365F91"/>
          <w:sz w:val="24"/>
        </w:rPr>
      </w:pPr>
    </w:p>
    <w:p w14:paraId="6DA3CB47" w14:textId="1C6128AE" w:rsidR="00F62325" w:rsidRPr="00194DB4" w:rsidRDefault="00F62325" w:rsidP="00F62325">
      <w:pPr>
        <w:rPr>
          <w:b/>
          <w:color w:val="1F497D" w:themeColor="text2"/>
          <w:sz w:val="24"/>
        </w:rPr>
      </w:pPr>
      <w:r w:rsidRPr="00656859">
        <w:rPr>
          <w:b/>
          <w:color w:val="365F91"/>
          <w:sz w:val="24"/>
        </w:rPr>
        <w:t xml:space="preserve">Erarbeitet durch die </w:t>
      </w:r>
      <w:r w:rsidRPr="00194DB4">
        <w:rPr>
          <w:b/>
          <w:color w:val="1F497D" w:themeColor="text2"/>
          <w:sz w:val="24"/>
        </w:rPr>
        <w:t>Ortsgemeinde</w:t>
      </w:r>
      <w:r>
        <w:rPr>
          <w:b/>
          <w:color w:val="1F497D" w:themeColor="text2"/>
          <w:sz w:val="24"/>
        </w:rPr>
        <w:t xml:space="preserve"> </w:t>
      </w:r>
      <w:r w:rsidRPr="00656859">
        <w:rPr>
          <w:b/>
          <w:color w:val="FF0000"/>
          <w:sz w:val="24"/>
        </w:rPr>
        <w:t>[NAME]:</w:t>
      </w:r>
    </w:p>
    <w:p w14:paraId="3FBA5EA6" w14:textId="77777777" w:rsidR="00F62325" w:rsidRPr="00194DB4" w:rsidRDefault="00F62325" w:rsidP="00F62325">
      <w:pPr>
        <w:rPr>
          <w:b/>
          <w:color w:val="1F497D" w:themeColor="text2"/>
          <w:sz w:val="24"/>
        </w:rPr>
      </w:pPr>
    </w:p>
    <w:p w14:paraId="6BCDE9E2" w14:textId="098D8A0F" w:rsidR="00F62325" w:rsidRPr="00767CA0" w:rsidRDefault="00F62325" w:rsidP="00F62325">
      <w:pPr>
        <w:pStyle w:val="Listenabsatz"/>
        <w:numPr>
          <w:ilvl w:val="0"/>
          <w:numId w:val="3"/>
        </w:numPr>
        <w:spacing w:line="360" w:lineRule="auto"/>
        <w:ind w:left="850" w:hanging="425"/>
        <w:jc w:val="both"/>
        <w:rPr>
          <w:color w:val="FF0000"/>
        </w:rPr>
      </w:pPr>
      <w:r w:rsidRPr="00767CA0">
        <w:rPr>
          <w:color w:val="FF0000"/>
        </w:rPr>
        <w:t>Max Mustermann [OrtsbürgermeisterIn]</w:t>
      </w:r>
    </w:p>
    <w:p w14:paraId="4C53D5BD" w14:textId="31509B03" w:rsidR="00F62325" w:rsidRPr="00767CA0" w:rsidRDefault="00F62325" w:rsidP="00F62325">
      <w:pPr>
        <w:pStyle w:val="Listenabsatz"/>
        <w:numPr>
          <w:ilvl w:val="0"/>
          <w:numId w:val="3"/>
        </w:numPr>
        <w:spacing w:line="360" w:lineRule="auto"/>
        <w:ind w:left="850" w:hanging="425"/>
        <w:jc w:val="both"/>
        <w:rPr>
          <w:color w:val="FF0000"/>
        </w:rPr>
      </w:pPr>
      <w:r w:rsidRPr="00767CA0">
        <w:rPr>
          <w:color w:val="FF0000"/>
        </w:rPr>
        <w:t>Max Mustermann</w:t>
      </w:r>
    </w:p>
    <w:p w14:paraId="52C3819F" w14:textId="06B1AA3D" w:rsidR="00F62325" w:rsidRPr="00767CA0" w:rsidRDefault="00F62325" w:rsidP="00F62325">
      <w:pPr>
        <w:pStyle w:val="Listenabsatz"/>
        <w:numPr>
          <w:ilvl w:val="0"/>
          <w:numId w:val="3"/>
        </w:numPr>
        <w:spacing w:line="360" w:lineRule="auto"/>
        <w:ind w:left="850" w:hanging="425"/>
        <w:jc w:val="both"/>
        <w:rPr>
          <w:color w:val="FF0000"/>
        </w:rPr>
      </w:pPr>
      <w:r w:rsidRPr="00767CA0">
        <w:rPr>
          <w:color w:val="FF0000"/>
        </w:rPr>
        <w:t>Maxi Musterfrau</w:t>
      </w:r>
    </w:p>
    <w:p w14:paraId="473BA45A" w14:textId="77777777" w:rsidR="00F62325" w:rsidRPr="00AB26B2" w:rsidRDefault="00F62325" w:rsidP="00F62325">
      <w:pPr>
        <w:pStyle w:val="Listenabsatz"/>
        <w:numPr>
          <w:ilvl w:val="0"/>
          <w:numId w:val="3"/>
        </w:numPr>
        <w:spacing w:line="360" w:lineRule="auto"/>
        <w:ind w:left="850" w:hanging="425"/>
        <w:jc w:val="both"/>
      </w:pPr>
      <w:r w:rsidRPr="00AB26B2">
        <w:t>Sowie die Mitglieder der Arbeitskreise:</w:t>
      </w:r>
    </w:p>
    <w:p w14:paraId="561CF1BA" w14:textId="77777777" w:rsidR="00F62325" w:rsidRPr="00F62325" w:rsidRDefault="00F62325" w:rsidP="00F62325">
      <w:pPr>
        <w:pStyle w:val="Listenabsatz"/>
        <w:numPr>
          <w:ilvl w:val="1"/>
          <w:numId w:val="3"/>
        </w:numPr>
        <w:spacing w:line="360" w:lineRule="auto"/>
        <w:jc w:val="both"/>
        <w:rPr>
          <w:color w:val="FF0000"/>
        </w:rPr>
      </w:pPr>
      <w:r w:rsidRPr="00F62325">
        <w:rPr>
          <w:color w:val="FF0000"/>
        </w:rPr>
        <w:t>Bauen und Innenentwicklung</w:t>
      </w:r>
    </w:p>
    <w:p w14:paraId="2F724F07" w14:textId="77777777" w:rsidR="00F62325" w:rsidRPr="00F62325" w:rsidRDefault="00F62325" w:rsidP="00F62325">
      <w:pPr>
        <w:pStyle w:val="Listenabsatz"/>
        <w:numPr>
          <w:ilvl w:val="1"/>
          <w:numId w:val="3"/>
        </w:numPr>
        <w:spacing w:line="360" w:lineRule="auto"/>
        <w:jc w:val="both"/>
        <w:rPr>
          <w:color w:val="FF0000"/>
        </w:rPr>
      </w:pPr>
      <w:r w:rsidRPr="00F62325">
        <w:rPr>
          <w:color w:val="FF0000"/>
        </w:rPr>
        <w:t>Infrastruktur und Nahversorgung</w:t>
      </w:r>
    </w:p>
    <w:p w14:paraId="4F4E8CF1" w14:textId="77777777" w:rsidR="00F62325" w:rsidRPr="00F62325" w:rsidRDefault="00F62325" w:rsidP="00F62325">
      <w:pPr>
        <w:pStyle w:val="Listenabsatz"/>
        <w:numPr>
          <w:ilvl w:val="1"/>
          <w:numId w:val="3"/>
        </w:numPr>
        <w:spacing w:line="360" w:lineRule="auto"/>
        <w:jc w:val="both"/>
        <w:rPr>
          <w:color w:val="FF0000"/>
        </w:rPr>
      </w:pPr>
      <w:r w:rsidRPr="00F62325">
        <w:rPr>
          <w:color w:val="FF0000"/>
        </w:rPr>
        <w:t>Dorfleben und Dorfgemeinschaft</w:t>
      </w:r>
    </w:p>
    <w:p w14:paraId="7B64141A" w14:textId="4AD2240F" w:rsidR="00F62325" w:rsidRPr="00F62325" w:rsidRDefault="00F62325" w:rsidP="00F62325">
      <w:pPr>
        <w:pStyle w:val="Listenabsatz"/>
        <w:numPr>
          <w:ilvl w:val="1"/>
          <w:numId w:val="3"/>
        </w:numPr>
        <w:spacing w:line="360" w:lineRule="auto"/>
        <w:jc w:val="both"/>
        <w:rPr>
          <w:color w:val="FF0000"/>
        </w:rPr>
      </w:pPr>
      <w:r w:rsidRPr="00F62325">
        <w:rPr>
          <w:color w:val="FF0000"/>
        </w:rPr>
        <w:t>…</w:t>
      </w:r>
    </w:p>
    <w:p w14:paraId="060CF94F" w14:textId="77777777" w:rsidR="00F62325" w:rsidRPr="00656859" w:rsidRDefault="00F62325" w:rsidP="00437B9E">
      <w:pPr>
        <w:rPr>
          <w:b/>
          <w:color w:val="365F91"/>
          <w:sz w:val="24"/>
        </w:rPr>
      </w:pPr>
    </w:p>
    <w:p w14:paraId="44F09700" w14:textId="77777777" w:rsidR="00437B9E" w:rsidRPr="00656859" w:rsidRDefault="00437B9E" w:rsidP="00437B9E">
      <w:pPr>
        <w:rPr>
          <w:b/>
          <w:color w:val="365F91"/>
          <w:sz w:val="24"/>
        </w:rPr>
      </w:pPr>
    </w:p>
    <w:p w14:paraId="06336DBB" w14:textId="77777777" w:rsidR="00437B9E" w:rsidRPr="00656859" w:rsidRDefault="00437B9E" w:rsidP="00437B9E">
      <w:pPr>
        <w:rPr>
          <w:b/>
          <w:color w:val="365F91"/>
          <w:sz w:val="24"/>
        </w:rPr>
      </w:pPr>
    </w:p>
    <w:p w14:paraId="7E0553C1" w14:textId="77777777" w:rsidR="00437B9E" w:rsidRPr="00656859" w:rsidRDefault="00437B9E" w:rsidP="00437B9E">
      <w:pPr>
        <w:rPr>
          <w:b/>
          <w:color w:val="365F91"/>
          <w:sz w:val="24"/>
        </w:rPr>
      </w:pPr>
      <w:r w:rsidRPr="00656859">
        <w:rPr>
          <w:b/>
          <w:color w:val="365F91"/>
          <w:sz w:val="24"/>
        </w:rPr>
        <w:t>In Zusammenarbeit mit:</w:t>
      </w:r>
      <w:r w:rsidR="009206BB" w:rsidRPr="00656859">
        <w:rPr>
          <w:b/>
          <w:color w:val="365F91"/>
          <w:sz w:val="24"/>
        </w:rPr>
        <w:t xml:space="preserve"> </w:t>
      </w:r>
    </w:p>
    <w:p w14:paraId="2D6B157D" w14:textId="77777777" w:rsidR="00437B9E" w:rsidRPr="00656859" w:rsidRDefault="00437B9E" w:rsidP="00437B9E"/>
    <w:p w14:paraId="4873C932" w14:textId="18FBFAB9" w:rsidR="00B40B0A" w:rsidRPr="00834F08" w:rsidRDefault="00437B9E" w:rsidP="00F62325">
      <w:pPr>
        <w:pStyle w:val="Listenabsatz"/>
        <w:numPr>
          <w:ilvl w:val="0"/>
          <w:numId w:val="3"/>
        </w:numPr>
        <w:spacing w:before="120" w:after="240" w:line="360" w:lineRule="auto"/>
        <w:ind w:left="709" w:hanging="284"/>
        <w:rPr>
          <w:b/>
          <w:color w:val="FF0000"/>
        </w:rPr>
      </w:pPr>
      <w:r w:rsidRPr="00656859">
        <w:rPr>
          <w:b/>
        </w:rPr>
        <w:t xml:space="preserve">Verbandsgemeinde </w:t>
      </w:r>
      <w:r w:rsidR="002615D7" w:rsidRPr="00656859">
        <w:rPr>
          <w:b/>
        </w:rPr>
        <w:t>[</w:t>
      </w:r>
      <w:r w:rsidR="002615D7" w:rsidRPr="00656859">
        <w:rPr>
          <w:b/>
          <w:color w:val="FF0000"/>
        </w:rPr>
        <w:t>NAME</w:t>
      </w:r>
      <w:r w:rsidR="002615D7" w:rsidRPr="00656859">
        <w:rPr>
          <w:b/>
        </w:rPr>
        <w:t>]</w:t>
      </w:r>
      <w:r w:rsidRPr="00656859">
        <w:br/>
      </w:r>
      <w:r w:rsidR="00F62325" w:rsidRPr="00F62325">
        <w:rPr>
          <w:color w:val="FF0000"/>
        </w:rPr>
        <w:t>Max Mustermann (Abteilung Muster)</w:t>
      </w:r>
    </w:p>
    <w:p w14:paraId="1CFA61CD" w14:textId="77777777" w:rsidR="00CD6AA5" w:rsidRPr="00656859" w:rsidRDefault="00834F08" w:rsidP="00CD6AA5">
      <w:pPr>
        <w:pStyle w:val="Listenabsatz"/>
        <w:numPr>
          <w:ilvl w:val="0"/>
          <w:numId w:val="18"/>
        </w:numPr>
        <w:autoSpaceDN w:val="0"/>
        <w:spacing w:before="360" w:line="360" w:lineRule="auto"/>
        <w:ind w:left="709" w:hanging="284"/>
        <w:contextualSpacing w:val="0"/>
        <w:textAlignment w:val="baseline"/>
      </w:pPr>
      <w:r>
        <w:rPr>
          <w:b/>
        </w:rPr>
        <w:t>Landkreis Südwestpfalz</w:t>
      </w:r>
    </w:p>
    <w:p w14:paraId="4C86B8C2" w14:textId="77777777" w:rsidR="00F35A2F" w:rsidRPr="006D1A93" w:rsidRDefault="00F35A2F" w:rsidP="006D1A93">
      <w:pPr>
        <w:pStyle w:val="Listenabsatz"/>
        <w:spacing w:before="120" w:line="360" w:lineRule="auto"/>
        <w:ind w:left="709" w:hanging="1"/>
      </w:pPr>
      <w:r>
        <w:t>Mathias Rebmann</w:t>
      </w:r>
      <w:r w:rsidR="00063570" w:rsidRPr="00656859">
        <w:t>, M.A. [Projektmanage</w:t>
      </w:r>
      <w:r w:rsidR="00AF4AE7" w:rsidRPr="00656859">
        <w:t>ment</w:t>
      </w:r>
      <w:r w:rsidR="00063570" w:rsidRPr="00656859">
        <w:t xml:space="preserve"> Zukunfts-Check Dorf]</w:t>
      </w:r>
    </w:p>
    <w:p w14:paraId="676AC8A9" w14:textId="77777777" w:rsidR="00F35A2F" w:rsidRDefault="00F35A2F" w:rsidP="00437B9E">
      <w:pPr>
        <w:rPr>
          <w:rFonts w:cs="Arial"/>
          <w:bCs/>
          <w:caps/>
          <w:kern w:val="32"/>
          <w:sz w:val="24"/>
          <w:szCs w:val="22"/>
          <w:highlight w:val="yellow"/>
        </w:rPr>
      </w:pPr>
    </w:p>
    <w:p w14:paraId="06A0E19A" w14:textId="77777777" w:rsidR="00834F08" w:rsidRDefault="00834F08" w:rsidP="00437B9E">
      <w:pPr>
        <w:rPr>
          <w:rFonts w:cs="Arial"/>
          <w:bCs/>
          <w:caps/>
          <w:kern w:val="32"/>
          <w:sz w:val="24"/>
          <w:szCs w:val="22"/>
          <w:highlight w:val="yellow"/>
        </w:rPr>
      </w:pPr>
    </w:p>
    <w:p w14:paraId="3AABFEE5" w14:textId="77777777" w:rsidR="00F62325" w:rsidRDefault="00F62325" w:rsidP="00437B9E">
      <w:pPr>
        <w:rPr>
          <w:rFonts w:cs="Arial"/>
          <w:bCs/>
          <w:caps/>
          <w:kern w:val="32"/>
          <w:sz w:val="24"/>
          <w:szCs w:val="22"/>
          <w:highlight w:val="yellow"/>
        </w:rPr>
      </w:pPr>
    </w:p>
    <w:p w14:paraId="735E7320" w14:textId="77777777" w:rsidR="00F62325" w:rsidRDefault="00F62325" w:rsidP="00437B9E">
      <w:pPr>
        <w:rPr>
          <w:rFonts w:cs="Arial"/>
          <w:bCs/>
          <w:caps/>
          <w:kern w:val="32"/>
          <w:sz w:val="24"/>
          <w:szCs w:val="22"/>
          <w:highlight w:val="yellow"/>
        </w:rPr>
      </w:pPr>
    </w:p>
    <w:p w14:paraId="64FB7B21" w14:textId="77777777" w:rsidR="00F35A2F" w:rsidRPr="00656859" w:rsidRDefault="00F35A2F" w:rsidP="00437B9E">
      <w:pPr>
        <w:rPr>
          <w:rFonts w:cs="Arial"/>
          <w:bCs/>
          <w:caps/>
          <w:kern w:val="32"/>
          <w:sz w:val="24"/>
          <w:szCs w:val="22"/>
          <w:highlight w:val="yellow"/>
        </w:rPr>
      </w:pPr>
    </w:p>
    <w:p w14:paraId="1EAF84F2" w14:textId="77777777" w:rsidR="00437B9E" w:rsidRPr="00656859" w:rsidRDefault="00437B9E" w:rsidP="00437B9E">
      <w:pPr>
        <w:rPr>
          <w:b/>
          <w:sz w:val="24"/>
        </w:rPr>
      </w:pPr>
      <w:r w:rsidRPr="00656859">
        <w:rPr>
          <w:b/>
          <w:color w:val="365F91"/>
          <w:sz w:val="24"/>
        </w:rPr>
        <w:t xml:space="preserve">Bearbeitungsstand: </w:t>
      </w:r>
      <w:r w:rsidR="002615D7" w:rsidRPr="00F35A2F">
        <w:rPr>
          <w:b/>
          <w:color w:val="FF0000"/>
          <w:sz w:val="24"/>
        </w:rPr>
        <w:t>Tag</w:t>
      </w:r>
      <w:r w:rsidR="00D73CCB" w:rsidRPr="00F35A2F">
        <w:rPr>
          <w:b/>
          <w:color w:val="FF0000"/>
          <w:sz w:val="24"/>
        </w:rPr>
        <w:t>.</w:t>
      </w:r>
      <w:r w:rsidR="002615D7" w:rsidRPr="00F35A2F">
        <w:rPr>
          <w:b/>
          <w:color w:val="FF0000"/>
          <w:sz w:val="24"/>
        </w:rPr>
        <w:t>Monat</w:t>
      </w:r>
      <w:r w:rsidR="00D73CCB" w:rsidRPr="00F35A2F">
        <w:rPr>
          <w:b/>
          <w:color w:val="FF0000"/>
          <w:sz w:val="24"/>
        </w:rPr>
        <w:t>.</w:t>
      </w:r>
      <w:r w:rsidR="00D97E48" w:rsidRPr="00F35A2F">
        <w:rPr>
          <w:b/>
          <w:color w:val="FF0000"/>
          <w:sz w:val="24"/>
        </w:rPr>
        <w:t>20</w:t>
      </w:r>
      <w:r w:rsidR="00310F48" w:rsidRPr="00F35A2F">
        <w:rPr>
          <w:b/>
          <w:color w:val="FF0000"/>
          <w:sz w:val="24"/>
        </w:rPr>
        <w:t>2</w:t>
      </w:r>
      <w:r w:rsidR="000D1164">
        <w:rPr>
          <w:b/>
          <w:color w:val="FF0000"/>
          <w:sz w:val="24"/>
        </w:rPr>
        <w:t>4</w:t>
      </w:r>
    </w:p>
    <w:p w14:paraId="4E8BF73A" w14:textId="77777777" w:rsidR="00EA7A6A" w:rsidRDefault="006D1A93" w:rsidP="00437B9E">
      <w:pPr>
        <w:rPr>
          <w:rFonts w:cs="Arial"/>
          <w:bCs/>
          <w:caps/>
          <w:kern w:val="32"/>
          <w:sz w:val="24"/>
          <w:szCs w:val="22"/>
          <w:highlight w:val="yellow"/>
        </w:rPr>
      </w:pPr>
      <w:r>
        <w:rPr>
          <w:noProof/>
        </w:rPr>
        <mc:AlternateContent>
          <mc:Choice Requires="wps">
            <w:drawing>
              <wp:anchor distT="0" distB="0" distL="114300" distR="114300" simplePos="0" relativeHeight="251653120" behindDoc="0" locked="0" layoutInCell="1" allowOverlap="1" wp14:anchorId="3BBE4FC3" wp14:editId="0F06BC8A">
                <wp:simplePos x="0" y="0"/>
                <wp:positionH relativeFrom="column">
                  <wp:posOffset>-1003036</wp:posOffset>
                </wp:positionH>
                <wp:positionV relativeFrom="paragraph">
                  <wp:posOffset>289368</wp:posOffset>
                </wp:positionV>
                <wp:extent cx="7655560" cy="45085"/>
                <wp:effectExtent l="0" t="0" r="21590" b="12065"/>
                <wp:wrapNone/>
                <wp:docPr id="247" name="Rechteck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556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00CEE9" id="Rechteck 247" o:spid="_x0000_s1026" style="position:absolute;margin-left:-79pt;margin-top:22.8pt;width:602.8pt;height:3.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k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0zPO&#10;DGgq0p0UTZDimcU3QqizviDFe7tyMUdvlyiePQmyN5LI+EFnVzsddSlDtktw71/glrvABD2eneZ5&#10;fkp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" fillcolor="#7f7f7f" strokecolor="#7f7f7f" strokeweight="2pt">
                <v:path arrowok="t"/>
              </v:rect>
            </w:pict>
          </mc:Fallback>
        </mc:AlternateContent>
      </w:r>
      <w:r w:rsidR="00E25684">
        <w:rPr>
          <w:noProof/>
        </w:rPr>
        <mc:AlternateContent>
          <mc:Choice Requires="wps">
            <w:drawing>
              <wp:anchor distT="0" distB="0" distL="114300" distR="114300" simplePos="0" relativeHeight="251657216" behindDoc="0" locked="0" layoutInCell="1" allowOverlap="1" wp14:anchorId="107BC5AA" wp14:editId="775AC1D4">
                <wp:simplePos x="0" y="0"/>
                <wp:positionH relativeFrom="column">
                  <wp:posOffset>-889635</wp:posOffset>
                </wp:positionH>
                <wp:positionV relativeFrom="paragraph">
                  <wp:posOffset>7579995</wp:posOffset>
                </wp:positionV>
                <wp:extent cx="7561580" cy="45085"/>
                <wp:effectExtent l="0" t="0" r="20320" b="12065"/>
                <wp:wrapNone/>
                <wp:docPr id="2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45085"/>
                        </a:xfrm>
                        <a:prstGeom prst="rect">
                          <a:avLst/>
                        </a:prstGeom>
                        <a:solidFill>
                          <a:sysClr val="window" lastClr="FFFFFF">
                            <a:lumMod val="50000"/>
                            <a:lumOff val="0"/>
                          </a:sysClr>
                        </a:solidFill>
                        <a:ln w="25400">
                          <a:solidFill>
                            <a:sysClr val="window" lastClr="FFFFFF">
                              <a:lumMod val="5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EC577E" id="Rechteck 14" o:spid="_x0000_s1026" style="position:absolute;margin-left:-70.05pt;margin-top:596.85pt;width:595.4pt;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" fillcolor="#7f7f7f" strokecolor="#7f7f7f" strokeweight="2pt"/>
            </w:pict>
          </mc:Fallback>
        </mc:AlternateContent>
      </w:r>
    </w:p>
    <w:p w14:paraId="6A985890" w14:textId="77777777" w:rsidR="00F35A2F" w:rsidRPr="00656859" w:rsidRDefault="00F35A2F" w:rsidP="00437B9E">
      <w:pPr>
        <w:rPr>
          <w:rFonts w:cs="Arial"/>
          <w:bCs/>
          <w:caps/>
          <w:kern w:val="32"/>
          <w:sz w:val="24"/>
          <w:szCs w:val="22"/>
          <w:highlight w:val="yellow"/>
        </w:rPr>
      </w:pPr>
    </w:p>
    <w:p w14:paraId="6B547497" w14:textId="0FEE897A" w:rsidR="006D1A93" w:rsidRPr="009F5C1F" w:rsidRDefault="00F25857" w:rsidP="009F5C1F">
      <w:pPr>
        <w:rPr>
          <w:b/>
          <w:bCs/>
          <w:caps/>
          <w:kern w:val="32"/>
          <w:sz w:val="24"/>
          <w:lang w:eastAsia="x-none"/>
        </w:rPr>
      </w:pPr>
      <w:bookmarkStart w:id="0" w:name="_Toc368656599"/>
      <w:bookmarkStart w:id="1" w:name="_Toc447026945"/>
      <w:bookmarkStart w:id="2" w:name="_Toc460423710"/>
      <w:r>
        <w:br w:type="page"/>
      </w:r>
    </w:p>
    <w:p w14:paraId="55109111" w14:textId="20F87D8A" w:rsidR="005431C2" w:rsidRPr="009F5C1F" w:rsidRDefault="00302CE6" w:rsidP="009F5C1F">
      <w:pPr>
        <w:pStyle w:val="berschrift1"/>
        <w:pBdr>
          <w:bottom w:val="single" w:sz="4" w:space="1" w:color="auto"/>
        </w:pBdr>
        <w:spacing w:before="0"/>
        <w:rPr>
          <w:lang w:val="de-DE"/>
        </w:rPr>
      </w:pPr>
      <w:bookmarkStart w:id="3" w:name="_Toc159574242"/>
      <w:r w:rsidRPr="00656859">
        <w:rPr>
          <w:lang w:val="de-DE"/>
        </w:rPr>
        <w:lastRenderedPageBreak/>
        <w:t>Gliederung</w:t>
      </w:r>
      <w:bookmarkEnd w:id="0"/>
      <w:bookmarkEnd w:id="1"/>
      <w:bookmarkEnd w:id="2"/>
      <w:bookmarkEnd w:id="3"/>
    </w:p>
    <w:p w14:paraId="78636306" w14:textId="1977B8C8" w:rsidR="00185CEB" w:rsidRPr="00185CEB" w:rsidRDefault="008A4733">
      <w:pPr>
        <w:pStyle w:val="Verzeichnis1"/>
        <w:rPr>
          <w:rFonts w:asciiTheme="minorHAnsi" w:eastAsiaTheme="minorEastAsia" w:hAnsiTheme="minorHAnsi" w:cstheme="minorBidi"/>
          <w:b w:val="0"/>
          <w:sz w:val="24"/>
          <w:szCs w:val="24"/>
          <w:lang w:val="de-DE" w:eastAsia="de-DE"/>
        </w:rPr>
      </w:pPr>
      <w:r w:rsidRPr="00656859">
        <w:rPr>
          <w:rFonts w:ascii="Cambria" w:eastAsia="MS Gothic" w:hAnsi="Cambria"/>
          <w:color w:val="365F91"/>
          <w:sz w:val="28"/>
          <w:szCs w:val="28"/>
          <w:lang w:val="de-DE"/>
        </w:rPr>
        <w:fldChar w:fldCharType="begin"/>
      </w:r>
      <w:r w:rsidRPr="00656859">
        <w:rPr>
          <w:lang w:val="de-DE"/>
        </w:rPr>
        <w:instrText xml:space="preserve"> TOC \o "1-3" \h \z \u </w:instrText>
      </w:r>
      <w:r w:rsidRPr="00656859">
        <w:rPr>
          <w:rFonts w:ascii="Cambria" w:eastAsia="MS Gothic" w:hAnsi="Cambria"/>
          <w:color w:val="365F91"/>
          <w:sz w:val="28"/>
          <w:szCs w:val="28"/>
          <w:lang w:val="de-DE"/>
        </w:rPr>
        <w:fldChar w:fldCharType="separate"/>
      </w:r>
      <w:hyperlink w:anchor="_Toc159574242" w:history="1"/>
    </w:p>
    <w:p w14:paraId="17DAE45A" w14:textId="77777777" w:rsidR="00185CEB" w:rsidRPr="00185CEB" w:rsidRDefault="00E94FDA">
      <w:pPr>
        <w:pStyle w:val="Verzeichnis1"/>
        <w:rPr>
          <w:rFonts w:asciiTheme="minorHAnsi" w:eastAsiaTheme="minorEastAsia" w:hAnsiTheme="minorHAnsi" w:cstheme="minorBidi"/>
          <w:b w:val="0"/>
          <w:sz w:val="24"/>
          <w:szCs w:val="24"/>
          <w:lang w:val="de-DE" w:eastAsia="de-DE"/>
        </w:rPr>
      </w:pPr>
      <w:hyperlink w:anchor="_Toc159574243" w:history="1">
        <w:r w:rsidR="00185CEB" w:rsidRPr="00185CEB">
          <w:rPr>
            <w:rStyle w:val="Hyperlink"/>
            <w:sz w:val="24"/>
            <w:szCs w:val="24"/>
            <w:lang w:val="de-DE"/>
          </w:rPr>
          <w:t>1.</w:t>
        </w:r>
        <w:r w:rsidR="00185CEB" w:rsidRPr="00185CEB">
          <w:rPr>
            <w:rFonts w:asciiTheme="minorHAnsi" w:eastAsiaTheme="minorEastAsia" w:hAnsiTheme="minorHAnsi" w:cstheme="minorBidi"/>
            <w:b w:val="0"/>
            <w:sz w:val="24"/>
            <w:szCs w:val="24"/>
            <w:lang w:val="de-DE" w:eastAsia="de-DE"/>
          </w:rPr>
          <w:tab/>
        </w:r>
        <w:r w:rsidR="00185CEB" w:rsidRPr="00185CEB">
          <w:rPr>
            <w:rStyle w:val="Hyperlink"/>
            <w:sz w:val="24"/>
            <w:szCs w:val="24"/>
            <w:lang w:val="de-DE"/>
          </w:rPr>
          <w:t>Ausgangssituation</w:t>
        </w:r>
        <w:r w:rsidR="00185CEB" w:rsidRPr="00185CEB">
          <w:rPr>
            <w:webHidden/>
            <w:sz w:val="24"/>
            <w:szCs w:val="24"/>
          </w:rPr>
          <w:tab/>
        </w:r>
        <w:r w:rsidR="00185CEB" w:rsidRPr="00185CEB">
          <w:rPr>
            <w:webHidden/>
            <w:sz w:val="24"/>
            <w:szCs w:val="24"/>
          </w:rPr>
          <w:fldChar w:fldCharType="begin"/>
        </w:r>
        <w:r w:rsidR="00185CEB" w:rsidRPr="00185CEB">
          <w:rPr>
            <w:webHidden/>
            <w:sz w:val="24"/>
            <w:szCs w:val="24"/>
          </w:rPr>
          <w:instrText xml:space="preserve"> PAGEREF _Toc159574243 \h </w:instrText>
        </w:r>
        <w:r w:rsidR="00185CEB" w:rsidRPr="00185CEB">
          <w:rPr>
            <w:webHidden/>
            <w:sz w:val="24"/>
            <w:szCs w:val="24"/>
          </w:rPr>
        </w:r>
        <w:r w:rsidR="00185CEB" w:rsidRPr="00185CEB">
          <w:rPr>
            <w:webHidden/>
            <w:sz w:val="24"/>
            <w:szCs w:val="24"/>
          </w:rPr>
          <w:fldChar w:fldCharType="separate"/>
        </w:r>
        <w:r w:rsidR="00B20390">
          <w:rPr>
            <w:webHidden/>
            <w:sz w:val="24"/>
            <w:szCs w:val="24"/>
          </w:rPr>
          <w:t>5</w:t>
        </w:r>
        <w:r w:rsidR="00185CEB" w:rsidRPr="00185CEB">
          <w:rPr>
            <w:webHidden/>
            <w:sz w:val="24"/>
            <w:szCs w:val="24"/>
          </w:rPr>
          <w:fldChar w:fldCharType="end"/>
        </w:r>
      </w:hyperlink>
    </w:p>
    <w:p w14:paraId="43771E3F" w14:textId="77777777" w:rsidR="00185CEB" w:rsidRPr="00185CEB" w:rsidRDefault="00E94FDA">
      <w:pPr>
        <w:pStyle w:val="Verzeichnis2"/>
        <w:rPr>
          <w:rFonts w:asciiTheme="minorHAnsi" w:eastAsiaTheme="minorEastAsia" w:hAnsiTheme="minorHAnsi" w:cstheme="minorBidi"/>
          <w:szCs w:val="24"/>
          <w:lang w:val="de-DE" w:eastAsia="de-DE"/>
        </w:rPr>
      </w:pPr>
      <w:hyperlink w:anchor="_Toc159574244" w:history="1">
        <w:r w:rsidR="00185CEB" w:rsidRPr="00185CEB">
          <w:rPr>
            <w:rStyle w:val="Hyperlink"/>
            <w:rFonts w:cs="Arial"/>
            <w:szCs w:val="24"/>
            <w:lang w:val="de-DE"/>
          </w:rPr>
          <w:t>1.1</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Auslöser</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_Toc159574244 \h </w:instrText>
        </w:r>
        <w:r w:rsidR="00185CEB" w:rsidRPr="00185CEB">
          <w:rPr>
            <w:webHidden/>
            <w:szCs w:val="24"/>
          </w:rPr>
        </w:r>
        <w:r w:rsidR="00185CEB" w:rsidRPr="00185CEB">
          <w:rPr>
            <w:webHidden/>
            <w:szCs w:val="24"/>
          </w:rPr>
          <w:fldChar w:fldCharType="separate"/>
        </w:r>
        <w:r w:rsidR="00B20390">
          <w:rPr>
            <w:webHidden/>
            <w:szCs w:val="24"/>
          </w:rPr>
          <w:t>6</w:t>
        </w:r>
        <w:r w:rsidR="00185CEB" w:rsidRPr="00185CEB">
          <w:rPr>
            <w:webHidden/>
            <w:szCs w:val="24"/>
          </w:rPr>
          <w:fldChar w:fldCharType="end"/>
        </w:r>
      </w:hyperlink>
    </w:p>
    <w:p w14:paraId="4BD030A7" w14:textId="77777777" w:rsidR="00185CEB" w:rsidRPr="00185CEB" w:rsidRDefault="00E94FDA">
      <w:pPr>
        <w:pStyle w:val="Verzeichnis2"/>
        <w:rPr>
          <w:rFonts w:asciiTheme="minorHAnsi" w:eastAsiaTheme="minorEastAsia" w:hAnsiTheme="minorHAnsi" w:cstheme="minorBidi"/>
          <w:szCs w:val="24"/>
          <w:lang w:val="de-DE" w:eastAsia="de-DE"/>
        </w:rPr>
      </w:pPr>
      <w:hyperlink w:anchor="_Toc159574245" w:history="1">
        <w:r w:rsidR="00185CEB" w:rsidRPr="00185CEB">
          <w:rPr>
            <w:rStyle w:val="Hyperlink"/>
            <w:rFonts w:cs="Arial"/>
            <w:szCs w:val="24"/>
            <w:lang w:val="de-DE"/>
          </w:rPr>
          <w:t>1.2</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Ziele</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_Toc159574245 \h </w:instrText>
        </w:r>
        <w:r w:rsidR="00185CEB" w:rsidRPr="00185CEB">
          <w:rPr>
            <w:webHidden/>
            <w:szCs w:val="24"/>
          </w:rPr>
        </w:r>
        <w:r w:rsidR="00185CEB" w:rsidRPr="00185CEB">
          <w:rPr>
            <w:webHidden/>
            <w:szCs w:val="24"/>
          </w:rPr>
          <w:fldChar w:fldCharType="separate"/>
        </w:r>
        <w:r w:rsidR="00B20390">
          <w:rPr>
            <w:webHidden/>
            <w:szCs w:val="24"/>
          </w:rPr>
          <w:t>7</w:t>
        </w:r>
        <w:r w:rsidR="00185CEB" w:rsidRPr="00185CEB">
          <w:rPr>
            <w:webHidden/>
            <w:szCs w:val="24"/>
          </w:rPr>
          <w:fldChar w:fldCharType="end"/>
        </w:r>
      </w:hyperlink>
    </w:p>
    <w:p w14:paraId="0CE74160" w14:textId="77777777" w:rsidR="00185CEB" w:rsidRPr="00185CEB" w:rsidRDefault="00E94FDA">
      <w:pPr>
        <w:pStyle w:val="Verzeichnis2"/>
        <w:rPr>
          <w:rFonts w:asciiTheme="minorHAnsi" w:eastAsiaTheme="minorEastAsia" w:hAnsiTheme="minorHAnsi" w:cstheme="minorBidi"/>
          <w:szCs w:val="24"/>
          <w:lang w:val="de-DE" w:eastAsia="de-DE"/>
        </w:rPr>
      </w:pPr>
      <w:hyperlink w:anchor="_Toc159574246" w:history="1">
        <w:r w:rsidR="00185CEB" w:rsidRPr="00185CEB">
          <w:rPr>
            <w:rStyle w:val="Hyperlink"/>
            <w:rFonts w:cs="Arial"/>
            <w:szCs w:val="24"/>
            <w:lang w:val="de-DE"/>
          </w:rPr>
          <w:t>1.3</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Vorgehensweise</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_Toc159574246 \h </w:instrText>
        </w:r>
        <w:r w:rsidR="00185CEB" w:rsidRPr="00185CEB">
          <w:rPr>
            <w:webHidden/>
            <w:szCs w:val="24"/>
          </w:rPr>
        </w:r>
        <w:r w:rsidR="00185CEB" w:rsidRPr="00185CEB">
          <w:rPr>
            <w:webHidden/>
            <w:szCs w:val="24"/>
          </w:rPr>
          <w:fldChar w:fldCharType="separate"/>
        </w:r>
        <w:r w:rsidR="00B20390">
          <w:rPr>
            <w:webHidden/>
            <w:szCs w:val="24"/>
          </w:rPr>
          <w:t>7</w:t>
        </w:r>
        <w:r w:rsidR="00185CEB" w:rsidRPr="00185CEB">
          <w:rPr>
            <w:webHidden/>
            <w:szCs w:val="24"/>
          </w:rPr>
          <w:fldChar w:fldCharType="end"/>
        </w:r>
      </w:hyperlink>
    </w:p>
    <w:p w14:paraId="1EC3B706" w14:textId="77777777" w:rsidR="00185CEB" w:rsidRPr="00185CEB" w:rsidRDefault="00E94FDA">
      <w:pPr>
        <w:pStyle w:val="Verzeichnis1"/>
        <w:rPr>
          <w:rFonts w:asciiTheme="minorHAnsi" w:eastAsiaTheme="minorEastAsia" w:hAnsiTheme="minorHAnsi" w:cstheme="minorBidi"/>
          <w:b w:val="0"/>
          <w:sz w:val="24"/>
          <w:szCs w:val="24"/>
          <w:lang w:val="de-DE" w:eastAsia="de-DE"/>
        </w:rPr>
      </w:pPr>
      <w:hyperlink w:anchor="_Toc159574247" w:history="1">
        <w:r w:rsidR="00185CEB" w:rsidRPr="00185CEB">
          <w:rPr>
            <w:rStyle w:val="Hyperlink"/>
            <w:sz w:val="24"/>
            <w:szCs w:val="24"/>
            <w:lang w:val="de-DE"/>
          </w:rPr>
          <w:t>2.</w:t>
        </w:r>
        <w:r w:rsidR="00185CEB" w:rsidRPr="00185CEB">
          <w:rPr>
            <w:rFonts w:asciiTheme="minorHAnsi" w:eastAsiaTheme="minorEastAsia" w:hAnsiTheme="minorHAnsi" w:cstheme="minorBidi"/>
            <w:b w:val="0"/>
            <w:sz w:val="24"/>
            <w:szCs w:val="24"/>
            <w:lang w:val="de-DE" w:eastAsia="de-DE"/>
          </w:rPr>
          <w:tab/>
        </w:r>
        <w:r w:rsidR="00185CEB" w:rsidRPr="00185CEB">
          <w:rPr>
            <w:rStyle w:val="Hyperlink"/>
            <w:sz w:val="24"/>
            <w:szCs w:val="24"/>
            <w:lang w:val="de-DE"/>
          </w:rPr>
          <w:t>Bestandsanalyse und Handlungserfordernisse</w:t>
        </w:r>
        <w:r w:rsidR="00185CEB" w:rsidRPr="00185CEB">
          <w:rPr>
            <w:webHidden/>
            <w:sz w:val="24"/>
            <w:szCs w:val="24"/>
          </w:rPr>
          <w:tab/>
        </w:r>
        <w:r w:rsidR="00185CEB" w:rsidRPr="00185CEB">
          <w:rPr>
            <w:webHidden/>
            <w:sz w:val="24"/>
            <w:szCs w:val="24"/>
          </w:rPr>
          <w:fldChar w:fldCharType="begin"/>
        </w:r>
        <w:r w:rsidR="00185CEB" w:rsidRPr="00185CEB">
          <w:rPr>
            <w:webHidden/>
            <w:sz w:val="24"/>
            <w:szCs w:val="24"/>
          </w:rPr>
          <w:instrText xml:space="preserve"> PAGEREF _Toc159574247 \h </w:instrText>
        </w:r>
        <w:r w:rsidR="00185CEB" w:rsidRPr="00185CEB">
          <w:rPr>
            <w:webHidden/>
            <w:sz w:val="24"/>
            <w:szCs w:val="24"/>
          </w:rPr>
        </w:r>
        <w:r w:rsidR="00185CEB" w:rsidRPr="00185CEB">
          <w:rPr>
            <w:webHidden/>
            <w:sz w:val="24"/>
            <w:szCs w:val="24"/>
          </w:rPr>
          <w:fldChar w:fldCharType="separate"/>
        </w:r>
        <w:r w:rsidR="00B20390">
          <w:rPr>
            <w:webHidden/>
            <w:sz w:val="24"/>
            <w:szCs w:val="24"/>
          </w:rPr>
          <w:t>9</w:t>
        </w:r>
        <w:r w:rsidR="00185CEB" w:rsidRPr="00185CEB">
          <w:rPr>
            <w:webHidden/>
            <w:sz w:val="24"/>
            <w:szCs w:val="24"/>
          </w:rPr>
          <w:fldChar w:fldCharType="end"/>
        </w:r>
      </w:hyperlink>
    </w:p>
    <w:p w14:paraId="55512F07" w14:textId="77777777" w:rsidR="00185CEB" w:rsidRPr="00185CEB" w:rsidRDefault="00E94FDA">
      <w:pPr>
        <w:pStyle w:val="Verzeichnis2"/>
        <w:rPr>
          <w:rFonts w:asciiTheme="minorHAnsi" w:eastAsiaTheme="minorEastAsia" w:hAnsiTheme="minorHAnsi" w:cstheme="minorBidi"/>
          <w:szCs w:val="24"/>
          <w:lang w:val="de-DE" w:eastAsia="de-DE"/>
        </w:rPr>
      </w:pPr>
      <w:hyperlink w:anchor="_Toc159574248" w:history="1">
        <w:r w:rsidR="00185CEB" w:rsidRPr="00185CEB">
          <w:rPr>
            <w:rStyle w:val="Hyperlink"/>
            <w:rFonts w:cs="Arial"/>
            <w:szCs w:val="24"/>
            <w:lang w:val="de-DE"/>
          </w:rPr>
          <w:t>2.1</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Strukturdaten</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_Toc159574248 \h </w:instrText>
        </w:r>
        <w:r w:rsidR="00185CEB" w:rsidRPr="00185CEB">
          <w:rPr>
            <w:webHidden/>
            <w:szCs w:val="24"/>
          </w:rPr>
        </w:r>
        <w:r w:rsidR="00185CEB" w:rsidRPr="00185CEB">
          <w:rPr>
            <w:webHidden/>
            <w:szCs w:val="24"/>
          </w:rPr>
          <w:fldChar w:fldCharType="separate"/>
        </w:r>
        <w:r w:rsidR="00B20390">
          <w:rPr>
            <w:webHidden/>
            <w:szCs w:val="24"/>
          </w:rPr>
          <w:t>9</w:t>
        </w:r>
        <w:r w:rsidR="00185CEB" w:rsidRPr="00185CEB">
          <w:rPr>
            <w:webHidden/>
            <w:szCs w:val="24"/>
          </w:rPr>
          <w:fldChar w:fldCharType="end"/>
        </w:r>
      </w:hyperlink>
    </w:p>
    <w:p w14:paraId="2686152F" w14:textId="77777777" w:rsidR="00185CEB" w:rsidRPr="00185CEB" w:rsidRDefault="00E94FDA">
      <w:pPr>
        <w:pStyle w:val="Verzeichnis2"/>
        <w:rPr>
          <w:rFonts w:asciiTheme="minorHAnsi" w:eastAsiaTheme="minorEastAsia" w:hAnsiTheme="minorHAnsi" w:cstheme="minorBidi"/>
          <w:szCs w:val="24"/>
          <w:lang w:val="de-DE" w:eastAsia="de-DE"/>
        </w:rPr>
      </w:pPr>
      <w:hyperlink w:anchor="_Toc159574249" w:history="1">
        <w:r w:rsidR="00185CEB" w:rsidRPr="00185CEB">
          <w:rPr>
            <w:rStyle w:val="Hyperlink"/>
            <w:rFonts w:cs="Arial"/>
            <w:szCs w:val="24"/>
            <w:lang w:val="de-DE"/>
          </w:rPr>
          <w:t>2.2</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Grundversorgung und Gewerbe</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_Toc159574249 \h </w:instrText>
        </w:r>
        <w:r w:rsidR="00185CEB" w:rsidRPr="00185CEB">
          <w:rPr>
            <w:webHidden/>
            <w:szCs w:val="24"/>
          </w:rPr>
        </w:r>
        <w:r w:rsidR="00185CEB" w:rsidRPr="00185CEB">
          <w:rPr>
            <w:webHidden/>
            <w:szCs w:val="24"/>
          </w:rPr>
          <w:fldChar w:fldCharType="separate"/>
        </w:r>
        <w:r w:rsidR="00B20390">
          <w:rPr>
            <w:webHidden/>
            <w:szCs w:val="24"/>
          </w:rPr>
          <w:t>13</w:t>
        </w:r>
        <w:r w:rsidR="00185CEB" w:rsidRPr="00185CEB">
          <w:rPr>
            <w:webHidden/>
            <w:szCs w:val="24"/>
          </w:rPr>
          <w:fldChar w:fldCharType="end"/>
        </w:r>
      </w:hyperlink>
    </w:p>
    <w:p w14:paraId="00E7664C" w14:textId="77777777" w:rsidR="00185CEB" w:rsidRPr="00185CEB" w:rsidRDefault="00E94FDA">
      <w:pPr>
        <w:pStyle w:val="Verzeichnis2"/>
        <w:rPr>
          <w:rFonts w:asciiTheme="minorHAnsi" w:eastAsiaTheme="minorEastAsia" w:hAnsiTheme="minorHAnsi" w:cstheme="minorBidi"/>
          <w:szCs w:val="24"/>
          <w:lang w:val="de-DE" w:eastAsia="de-DE"/>
        </w:rPr>
      </w:pPr>
      <w:hyperlink w:anchor="_Toc159574250" w:history="1">
        <w:r w:rsidR="00185CEB" w:rsidRPr="00185CEB">
          <w:rPr>
            <w:rStyle w:val="Hyperlink"/>
            <w:rFonts w:cs="Arial"/>
            <w:szCs w:val="24"/>
            <w:lang w:val="de-DE"/>
          </w:rPr>
          <w:t>2.3</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Gastronomie, Tourismus und Kultur</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_Toc159574250 \h </w:instrText>
        </w:r>
        <w:r w:rsidR="00185CEB" w:rsidRPr="00185CEB">
          <w:rPr>
            <w:webHidden/>
            <w:szCs w:val="24"/>
          </w:rPr>
        </w:r>
        <w:r w:rsidR="00185CEB" w:rsidRPr="00185CEB">
          <w:rPr>
            <w:webHidden/>
            <w:szCs w:val="24"/>
          </w:rPr>
          <w:fldChar w:fldCharType="separate"/>
        </w:r>
        <w:r w:rsidR="00B20390">
          <w:rPr>
            <w:webHidden/>
            <w:szCs w:val="24"/>
          </w:rPr>
          <w:t>15</w:t>
        </w:r>
        <w:r w:rsidR="00185CEB" w:rsidRPr="00185CEB">
          <w:rPr>
            <w:webHidden/>
            <w:szCs w:val="24"/>
          </w:rPr>
          <w:fldChar w:fldCharType="end"/>
        </w:r>
      </w:hyperlink>
    </w:p>
    <w:p w14:paraId="484C2A41" w14:textId="77777777" w:rsidR="00185CEB" w:rsidRPr="00185CEB" w:rsidRDefault="00E94FDA">
      <w:pPr>
        <w:pStyle w:val="Verzeichnis2"/>
        <w:rPr>
          <w:rFonts w:asciiTheme="minorHAnsi" w:eastAsiaTheme="minorEastAsia" w:hAnsiTheme="minorHAnsi" w:cstheme="minorBidi"/>
          <w:szCs w:val="24"/>
          <w:lang w:val="de-DE" w:eastAsia="de-DE"/>
        </w:rPr>
      </w:pPr>
      <w:hyperlink w:anchor="_Toc159574251" w:history="1">
        <w:r w:rsidR="00185CEB" w:rsidRPr="00185CEB">
          <w:rPr>
            <w:rStyle w:val="Hyperlink"/>
            <w:rFonts w:cs="Arial"/>
            <w:szCs w:val="24"/>
            <w:lang w:val="de-DE"/>
          </w:rPr>
          <w:t>2.4</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Soziales, Kultur und Gesundheit</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_Toc159574251 \h </w:instrText>
        </w:r>
        <w:r w:rsidR="00185CEB" w:rsidRPr="00185CEB">
          <w:rPr>
            <w:webHidden/>
            <w:szCs w:val="24"/>
          </w:rPr>
        </w:r>
        <w:r w:rsidR="00185CEB" w:rsidRPr="00185CEB">
          <w:rPr>
            <w:webHidden/>
            <w:szCs w:val="24"/>
          </w:rPr>
          <w:fldChar w:fldCharType="separate"/>
        </w:r>
        <w:r w:rsidR="00B20390">
          <w:rPr>
            <w:webHidden/>
            <w:szCs w:val="24"/>
          </w:rPr>
          <w:t>17</w:t>
        </w:r>
        <w:r w:rsidR="00185CEB" w:rsidRPr="00185CEB">
          <w:rPr>
            <w:webHidden/>
            <w:szCs w:val="24"/>
          </w:rPr>
          <w:fldChar w:fldCharType="end"/>
        </w:r>
      </w:hyperlink>
    </w:p>
    <w:p w14:paraId="2CFDE5BE" w14:textId="77777777" w:rsidR="00185CEB" w:rsidRPr="00185CEB" w:rsidRDefault="00E94FDA">
      <w:pPr>
        <w:pStyle w:val="Verzeichnis2"/>
        <w:rPr>
          <w:rFonts w:asciiTheme="minorHAnsi" w:eastAsiaTheme="minorEastAsia" w:hAnsiTheme="minorHAnsi" w:cstheme="minorBidi"/>
          <w:szCs w:val="24"/>
          <w:lang w:val="de-DE" w:eastAsia="de-DE"/>
        </w:rPr>
      </w:pPr>
      <w:hyperlink w:anchor="_Toc159574252" w:history="1">
        <w:r w:rsidR="00185CEB" w:rsidRPr="00185CEB">
          <w:rPr>
            <w:rStyle w:val="Hyperlink"/>
            <w:rFonts w:cs="Arial"/>
            <w:szCs w:val="24"/>
            <w:lang w:val="de-DE"/>
          </w:rPr>
          <w:t>2.5</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Land- und Forstwirtschaft, Erneuerbare Energien</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_Toc159574252 \h </w:instrText>
        </w:r>
        <w:r w:rsidR="00185CEB" w:rsidRPr="00185CEB">
          <w:rPr>
            <w:webHidden/>
            <w:szCs w:val="24"/>
          </w:rPr>
        </w:r>
        <w:r w:rsidR="00185CEB" w:rsidRPr="00185CEB">
          <w:rPr>
            <w:webHidden/>
            <w:szCs w:val="24"/>
          </w:rPr>
          <w:fldChar w:fldCharType="separate"/>
        </w:r>
        <w:r w:rsidR="00B20390">
          <w:rPr>
            <w:webHidden/>
            <w:szCs w:val="24"/>
          </w:rPr>
          <w:t>19</w:t>
        </w:r>
        <w:r w:rsidR="00185CEB" w:rsidRPr="00185CEB">
          <w:rPr>
            <w:webHidden/>
            <w:szCs w:val="24"/>
          </w:rPr>
          <w:fldChar w:fldCharType="end"/>
        </w:r>
      </w:hyperlink>
    </w:p>
    <w:p w14:paraId="23637F12" w14:textId="77777777" w:rsidR="00185CEB" w:rsidRPr="00185CEB" w:rsidRDefault="00E94FDA">
      <w:pPr>
        <w:pStyle w:val="Verzeichnis2"/>
        <w:rPr>
          <w:rFonts w:asciiTheme="minorHAnsi" w:eastAsiaTheme="minorEastAsia" w:hAnsiTheme="minorHAnsi" w:cstheme="minorBidi"/>
          <w:szCs w:val="24"/>
          <w:lang w:val="de-DE" w:eastAsia="de-DE"/>
        </w:rPr>
      </w:pPr>
      <w:hyperlink w:anchor="_Toc159574253" w:history="1">
        <w:r w:rsidR="00185CEB" w:rsidRPr="00185CEB">
          <w:rPr>
            <w:rStyle w:val="Hyperlink"/>
            <w:rFonts w:cs="Arial"/>
            <w:szCs w:val="24"/>
            <w:lang w:val="de-DE"/>
          </w:rPr>
          <w:t>2.6</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Gebäude</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_Toc159574253 \h </w:instrText>
        </w:r>
        <w:r w:rsidR="00185CEB" w:rsidRPr="00185CEB">
          <w:rPr>
            <w:webHidden/>
            <w:szCs w:val="24"/>
          </w:rPr>
        </w:r>
        <w:r w:rsidR="00185CEB" w:rsidRPr="00185CEB">
          <w:rPr>
            <w:webHidden/>
            <w:szCs w:val="24"/>
          </w:rPr>
          <w:fldChar w:fldCharType="separate"/>
        </w:r>
        <w:r w:rsidR="00B20390">
          <w:rPr>
            <w:webHidden/>
            <w:szCs w:val="24"/>
          </w:rPr>
          <w:t>21</w:t>
        </w:r>
        <w:r w:rsidR="00185CEB" w:rsidRPr="00185CEB">
          <w:rPr>
            <w:webHidden/>
            <w:szCs w:val="24"/>
          </w:rPr>
          <w:fldChar w:fldCharType="end"/>
        </w:r>
      </w:hyperlink>
    </w:p>
    <w:p w14:paraId="3B0E8F3C" w14:textId="77777777" w:rsidR="00185CEB" w:rsidRPr="00185CEB" w:rsidRDefault="00E94FDA">
      <w:pPr>
        <w:pStyle w:val="Verzeichnis2"/>
        <w:rPr>
          <w:rFonts w:asciiTheme="minorHAnsi" w:eastAsiaTheme="minorEastAsia" w:hAnsiTheme="minorHAnsi" w:cstheme="minorBidi"/>
          <w:szCs w:val="24"/>
          <w:lang w:val="de-DE" w:eastAsia="de-DE"/>
        </w:rPr>
      </w:pPr>
      <w:hyperlink w:anchor="_Toc159574254" w:history="1">
        <w:r w:rsidR="00185CEB" w:rsidRPr="00185CEB">
          <w:rPr>
            <w:rStyle w:val="Hyperlink"/>
            <w:rFonts w:cs="Arial"/>
            <w:szCs w:val="24"/>
            <w:lang w:val="de-DE"/>
          </w:rPr>
          <w:t>2.7</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Öffentliche Plätze, Straßen und Flächen</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_Toc159574254 \h </w:instrText>
        </w:r>
        <w:r w:rsidR="00185CEB" w:rsidRPr="00185CEB">
          <w:rPr>
            <w:webHidden/>
            <w:szCs w:val="24"/>
          </w:rPr>
        </w:r>
        <w:r w:rsidR="00185CEB" w:rsidRPr="00185CEB">
          <w:rPr>
            <w:webHidden/>
            <w:szCs w:val="24"/>
          </w:rPr>
          <w:fldChar w:fldCharType="separate"/>
        </w:r>
        <w:r w:rsidR="00B20390">
          <w:rPr>
            <w:webHidden/>
            <w:szCs w:val="24"/>
          </w:rPr>
          <w:t>23</w:t>
        </w:r>
        <w:r w:rsidR="00185CEB" w:rsidRPr="00185CEB">
          <w:rPr>
            <w:webHidden/>
            <w:szCs w:val="24"/>
          </w:rPr>
          <w:fldChar w:fldCharType="end"/>
        </w:r>
      </w:hyperlink>
    </w:p>
    <w:p w14:paraId="3899C564" w14:textId="77777777" w:rsidR="00185CEB" w:rsidRPr="00185CEB" w:rsidRDefault="00E94FDA">
      <w:pPr>
        <w:pStyle w:val="Verzeichnis2"/>
        <w:rPr>
          <w:rFonts w:asciiTheme="minorHAnsi" w:eastAsiaTheme="minorEastAsia" w:hAnsiTheme="minorHAnsi" w:cstheme="minorBidi"/>
          <w:szCs w:val="24"/>
          <w:lang w:val="de-DE" w:eastAsia="de-DE"/>
        </w:rPr>
      </w:pPr>
      <w:hyperlink w:anchor="_Toc159574255" w:history="1">
        <w:r w:rsidR="00185CEB" w:rsidRPr="00185CEB">
          <w:rPr>
            <w:rStyle w:val="Hyperlink"/>
            <w:rFonts w:cs="Arial"/>
            <w:szCs w:val="24"/>
            <w:lang w:val="de-DE"/>
          </w:rPr>
          <w:t>2.8</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Kulturlandschaftselemente</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_Toc159574255 \h </w:instrText>
        </w:r>
        <w:r w:rsidR="00185CEB" w:rsidRPr="00185CEB">
          <w:rPr>
            <w:webHidden/>
            <w:szCs w:val="24"/>
          </w:rPr>
        </w:r>
        <w:r w:rsidR="00185CEB" w:rsidRPr="00185CEB">
          <w:rPr>
            <w:webHidden/>
            <w:szCs w:val="24"/>
          </w:rPr>
          <w:fldChar w:fldCharType="separate"/>
        </w:r>
        <w:r w:rsidR="00B20390">
          <w:rPr>
            <w:webHidden/>
            <w:szCs w:val="24"/>
          </w:rPr>
          <w:t>25</w:t>
        </w:r>
        <w:r w:rsidR="00185CEB" w:rsidRPr="00185CEB">
          <w:rPr>
            <w:webHidden/>
            <w:szCs w:val="24"/>
          </w:rPr>
          <w:fldChar w:fldCharType="end"/>
        </w:r>
      </w:hyperlink>
    </w:p>
    <w:p w14:paraId="7E3669F0" w14:textId="77777777" w:rsidR="00185CEB" w:rsidRPr="00185CEB" w:rsidRDefault="00E94FDA">
      <w:pPr>
        <w:pStyle w:val="Verzeichnis2"/>
        <w:rPr>
          <w:rFonts w:asciiTheme="minorHAnsi" w:eastAsiaTheme="minorEastAsia" w:hAnsiTheme="minorHAnsi" w:cstheme="minorBidi"/>
          <w:szCs w:val="24"/>
          <w:lang w:val="de-DE" w:eastAsia="de-DE"/>
        </w:rPr>
      </w:pPr>
      <w:hyperlink w:anchor="_Toc159574256" w:history="1">
        <w:r w:rsidR="00185CEB" w:rsidRPr="00185CEB">
          <w:rPr>
            <w:rStyle w:val="Hyperlink"/>
            <w:rFonts w:cs="Arial"/>
            <w:szCs w:val="24"/>
            <w:lang w:val="de-DE"/>
          </w:rPr>
          <w:t>2.9</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Beeinträchtigungen</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_Toc159574256 \h </w:instrText>
        </w:r>
        <w:r w:rsidR="00185CEB" w:rsidRPr="00185CEB">
          <w:rPr>
            <w:webHidden/>
            <w:szCs w:val="24"/>
          </w:rPr>
        </w:r>
        <w:r w:rsidR="00185CEB" w:rsidRPr="00185CEB">
          <w:rPr>
            <w:webHidden/>
            <w:szCs w:val="24"/>
          </w:rPr>
          <w:fldChar w:fldCharType="separate"/>
        </w:r>
        <w:r w:rsidR="00B20390">
          <w:rPr>
            <w:webHidden/>
            <w:szCs w:val="24"/>
          </w:rPr>
          <w:t>26</w:t>
        </w:r>
        <w:r w:rsidR="00185CEB" w:rsidRPr="00185CEB">
          <w:rPr>
            <w:webHidden/>
            <w:szCs w:val="24"/>
          </w:rPr>
          <w:fldChar w:fldCharType="end"/>
        </w:r>
      </w:hyperlink>
    </w:p>
    <w:p w14:paraId="088B0983" w14:textId="77777777" w:rsidR="00185CEB" w:rsidRPr="00185CEB" w:rsidRDefault="00E94FDA">
      <w:pPr>
        <w:pStyle w:val="Verzeichnis2"/>
        <w:rPr>
          <w:rFonts w:asciiTheme="minorHAnsi" w:eastAsiaTheme="minorEastAsia" w:hAnsiTheme="minorHAnsi" w:cstheme="minorBidi"/>
          <w:szCs w:val="24"/>
          <w:lang w:val="de-DE" w:eastAsia="de-DE"/>
        </w:rPr>
      </w:pPr>
      <w:hyperlink w:anchor="_Toc159574257" w:history="1">
        <w:r w:rsidR="00185CEB" w:rsidRPr="00185CEB">
          <w:rPr>
            <w:rStyle w:val="Hyperlink"/>
            <w:rFonts w:cs="Arial"/>
            <w:szCs w:val="24"/>
            <w:lang w:val="de-DE"/>
          </w:rPr>
          <w:t>2.10</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Flächenmanagement</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_Toc159574257 \h </w:instrText>
        </w:r>
        <w:r w:rsidR="00185CEB" w:rsidRPr="00185CEB">
          <w:rPr>
            <w:webHidden/>
            <w:szCs w:val="24"/>
          </w:rPr>
        </w:r>
        <w:r w:rsidR="00185CEB" w:rsidRPr="00185CEB">
          <w:rPr>
            <w:webHidden/>
            <w:szCs w:val="24"/>
          </w:rPr>
          <w:fldChar w:fldCharType="separate"/>
        </w:r>
        <w:r w:rsidR="00B20390">
          <w:rPr>
            <w:webHidden/>
            <w:szCs w:val="24"/>
          </w:rPr>
          <w:t>27</w:t>
        </w:r>
        <w:r w:rsidR="00185CEB" w:rsidRPr="00185CEB">
          <w:rPr>
            <w:webHidden/>
            <w:szCs w:val="24"/>
          </w:rPr>
          <w:fldChar w:fldCharType="end"/>
        </w:r>
      </w:hyperlink>
    </w:p>
    <w:p w14:paraId="58F89AAA" w14:textId="77777777" w:rsidR="00185CEB" w:rsidRPr="00185CEB" w:rsidRDefault="00E94FDA">
      <w:pPr>
        <w:pStyle w:val="Verzeichnis1"/>
        <w:rPr>
          <w:rFonts w:asciiTheme="minorHAnsi" w:eastAsiaTheme="minorEastAsia" w:hAnsiTheme="minorHAnsi" w:cstheme="minorBidi"/>
          <w:b w:val="0"/>
          <w:sz w:val="24"/>
          <w:szCs w:val="24"/>
          <w:lang w:val="de-DE" w:eastAsia="de-DE"/>
        </w:rPr>
      </w:pPr>
      <w:hyperlink w:anchor="_Toc159574258" w:history="1">
        <w:r w:rsidR="00185CEB" w:rsidRPr="00185CEB">
          <w:rPr>
            <w:rStyle w:val="Hyperlink"/>
            <w:sz w:val="24"/>
            <w:szCs w:val="24"/>
            <w:lang w:val="de-DE"/>
          </w:rPr>
          <w:t>3.</w:t>
        </w:r>
        <w:r w:rsidR="00185CEB" w:rsidRPr="00185CEB">
          <w:rPr>
            <w:rFonts w:asciiTheme="minorHAnsi" w:eastAsiaTheme="minorEastAsia" w:hAnsiTheme="minorHAnsi" w:cstheme="minorBidi"/>
            <w:b w:val="0"/>
            <w:sz w:val="24"/>
            <w:szCs w:val="24"/>
            <w:lang w:val="de-DE" w:eastAsia="de-DE"/>
          </w:rPr>
          <w:tab/>
        </w:r>
        <w:r w:rsidR="00185CEB" w:rsidRPr="00185CEB">
          <w:rPr>
            <w:rStyle w:val="Hyperlink"/>
            <w:sz w:val="24"/>
            <w:szCs w:val="24"/>
            <w:lang w:val="de-DE"/>
          </w:rPr>
          <w:t>Stärken und Schwächen</w:t>
        </w:r>
        <w:r w:rsidR="00185CEB" w:rsidRPr="00185CEB">
          <w:rPr>
            <w:webHidden/>
            <w:sz w:val="24"/>
            <w:szCs w:val="24"/>
          </w:rPr>
          <w:tab/>
        </w:r>
        <w:r w:rsidR="00185CEB" w:rsidRPr="00185CEB">
          <w:rPr>
            <w:webHidden/>
            <w:sz w:val="24"/>
            <w:szCs w:val="24"/>
          </w:rPr>
          <w:fldChar w:fldCharType="begin"/>
        </w:r>
        <w:r w:rsidR="00185CEB" w:rsidRPr="00185CEB">
          <w:rPr>
            <w:webHidden/>
            <w:sz w:val="24"/>
            <w:szCs w:val="24"/>
          </w:rPr>
          <w:instrText xml:space="preserve"> PAGEREF _Toc159574258 \h </w:instrText>
        </w:r>
        <w:r w:rsidR="00185CEB" w:rsidRPr="00185CEB">
          <w:rPr>
            <w:webHidden/>
            <w:sz w:val="24"/>
            <w:szCs w:val="24"/>
          </w:rPr>
        </w:r>
        <w:r w:rsidR="00185CEB" w:rsidRPr="00185CEB">
          <w:rPr>
            <w:webHidden/>
            <w:sz w:val="24"/>
            <w:szCs w:val="24"/>
          </w:rPr>
          <w:fldChar w:fldCharType="separate"/>
        </w:r>
        <w:r w:rsidR="00B20390">
          <w:rPr>
            <w:webHidden/>
            <w:sz w:val="24"/>
            <w:szCs w:val="24"/>
          </w:rPr>
          <w:t>29</w:t>
        </w:r>
        <w:r w:rsidR="00185CEB" w:rsidRPr="00185CEB">
          <w:rPr>
            <w:webHidden/>
            <w:sz w:val="24"/>
            <w:szCs w:val="24"/>
          </w:rPr>
          <w:fldChar w:fldCharType="end"/>
        </w:r>
      </w:hyperlink>
    </w:p>
    <w:p w14:paraId="54524ED0" w14:textId="77777777" w:rsidR="00185CEB" w:rsidRPr="00185CEB" w:rsidRDefault="00E94FDA">
      <w:pPr>
        <w:pStyle w:val="Verzeichnis2"/>
        <w:rPr>
          <w:rFonts w:asciiTheme="minorHAnsi" w:eastAsiaTheme="minorEastAsia" w:hAnsiTheme="minorHAnsi" w:cstheme="minorBidi"/>
          <w:szCs w:val="24"/>
          <w:lang w:val="de-DE" w:eastAsia="de-DE"/>
        </w:rPr>
      </w:pPr>
      <w:hyperlink w:anchor="_Toc159574259" w:history="1">
        <w:r w:rsidR="00185CEB" w:rsidRPr="00185CEB">
          <w:rPr>
            <w:rStyle w:val="Hyperlink"/>
            <w:rFonts w:cs="Arial"/>
            <w:szCs w:val="24"/>
            <w:lang w:val="de-DE"/>
          </w:rPr>
          <w:t>3.1</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Stärken</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_Toc159574259 \h </w:instrText>
        </w:r>
        <w:r w:rsidR="00185CEB" w:rsidRPr="00185CEB">
          <w:rPr>
            <w:webHidden/>
            <w:szCs w:val="24"/>
          </w:rPr>
        </w:r>
        <w:r w:rsidR="00185CEB" w:rsidRPr="00185CEB">
          <w:rPr>
            <w:webHidden/>
            <w:szCs w:val="24"/>
          </w:rPr>
          <w:fldChar w:fldCharType="separate"/>
        </w:r>
        <w:r w:rsidR="00B20390">
          <w:rPr>
            <w:webHidden/>
            <w:szCs w:val="24"/>
          </w:rPr>
          <w:t>29</w:t>
        </w:r>
        <w:r w:rsidR="00185CEB" w:rsidRPr="00185CEB">
          <w:rPr>
            <w:webHidden/>
            <w:szCs w:val="24"/>
          </w:rPr>
          <w:fldChar w:fldCharType="end"/>
        </w:r>
      </w:hyperlink>
    </w:p>
    <w:p w14:paraId="74A66058" w14:textId="77777777" w:rsidR="00185CEB" w:rsidRPr="00185CEB" w:rsidRDefault="00E94FDA">
      <w:pPr>
        <w:pStyle w:val="Verzeichnis2"/>
        <w:rPr>
          <w:rFonts w:asciiTheme="minorHAnsi" w:eastAsiaTheme="minorEastAsia" w:hAnsiTheme="minorHAnsi" w:cstheme="minorBidi"/>
          <w:szCs w:val="24"/>
          <w:lang w:val="de-DE" w:eastAsia="de-DE"/>
        </w:rPr>
      </w:pPr>
      <w:hyperlink w:anchor="_Toc159574260" w:history="1">
        <w:r w:rsidR="00185CEB" w:rsidRPr="00185CEB">
          <w:rPr>
            <w:rStyle w:val="Hyperlink"/>
            <w:rFonts w:cs="Arial"/>
            <w:szCs w:val="24"/>
            <w:lang w:val="de-DE"/>
          </w:rPr>
          <w:t>3.2</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Schwächen</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_Toc159574260 \h </w:instrText>
        </w:r>
        <w:r w:rsidR="00185CEB" w:rsidRPr="00185CEB">
          <w:rPr>
            <w:webHidden/>
            <w:szCs w:val="24"/>
          </w:rPr>
        </w:r>
        <w:r w:rsidR="00185CEB" w:rsidRPr="00185CEB">
          <w:rPr>
            <w:webHidden/>
            <w:szCs w:val="24"/>
          </w:rPr>
          <w:fldChar w:fldCharType="separate"/>
        </w:r>
        <w:r w:rsidR="00B20390">
          <w:rPr>
            <w:webHidden/>
            <w:szCs w:val="24"/>
          </w:rPr>
          <w:t>29</w:t>
        </w:r>
        <w:r w:rsidR="00185CEB" w:rsidRPr="00185CEB">
          <w:rPr>
            <w:webHidden/>
            <w:szCs w:val="24"/>
          </w:rPr>
          <w:fldChar w:fldCharType="end"/>
        </w:r>
      </w:hyperlink>
    </w:p>
    <w:p w14:paraId="2DCB078E" w14:textId="77777777" w:rsidR="00185CEB" w:rsidRPr="00185CEB" w:rsidRDefault="00E94FDA">
      <w:pPr>
        <w:pStyle w:val="Verzeichnis1"/>
        <w:rPr>
          <w:rFonts w:asciiTheme="minorHAnsi" w:eastAsiaTheme="minorEastAsia" w:hAnsiTheme="minorHAnsi" w:cstheme="minorBidi"/>
          <w:b w:val="0"/>
          <w:sz w:val="24"/>
          <w:szCs w:val="24"/>
          <w:lang w:val="de-DE" w:eastAsia="de-DE"/>
        </w:rPr>
      </w:pPr>
      <w:hyperlink w:anchor="_Toc159574261" w:history="1">
        <w:r w:rsidR="00185CEB" w:rsidRPr="00185CEB">
          <w:rPr>
            <w:rStyle w:val="Hyperlink"/>
            <w:sz w:val="24"/>
            <w:szCs w:val="24"/>
            <w:lang w:val="de-DE"/>
          </w:rPr>
          <w:t>4.</w:t>
        </w:r>
        <w:r w:rsidR="00185CEB" w:rsidRPr="00185CEB">
          <w:rPr>
            <w:rFonts w:asciiTheme="minorHAnsi" w:eastAsiaTheme="minorEastAsia" w:hAnsiTheme="minorHAnsi" w:cstheme="minorBidi"/>
            <w:b w:val="0"/>
            <w:sz w:val="24"/>
            <w:szCs w:val="24"/>
            <w:lang w:val="de-DE" w:eastAsia="de-DE"/>
          </w:rPr>
          <w:tab/>
        </w:r>
        <w:r w:rsidR="00185CEB" w:rsidRPr="00185CEB">
          <w:rPr>
            <w:rStyle w:val="Hyperlink"/>
            <w:sz w:val="24"/>
            <w:szCs w:val="24"/>
            <w:lang w:val="de-DE"/>
          </w:rPr>
          <w:t>Prioritäten der Handlungserfordernisse</w:t>
        </w:r>
        <w:r w:rsidR="00185CEB" w:rsidRPr="00185CEB">
          <w:rPr>
            <w:webHidden/>
            <w:sz w:val="24"/>
            <w:szCs w:val="24"/>
          </w:rPr>
          <w:tab/>
        </w:r>
        <w:r w:rsidR="00185CEB" w:rsidRPr="00185CEB">
          <w:rPr>
            <w:webHidden/>
            <w:sz w:val="24"/>
            <w:szCs w:val="24"/>
          </w:rPr>
          <w:fldChar w:fldCharType="begin"/>
        </w:r>
        <w:r w:rsidR="00185CEB" w:rsidRPr="00185CEB">
          <w:rPr>
            <w:webHidden/>
            <w:sz w:val="24"/>
            <w:szCs w:val="24"/>
          </w:rPr>
          <w:instrText xml:space="preserve"> PAGEREF _Toc159574261 \h </w:instrText>
        </w:r>
        <w:r w:rsidR="00185CEB" w:rsidRPr="00185CEB">
          <w:rPr>
            <w:webHidden/>
            <w:sz w:val="24"/>
            <w:szCs w:val="24"/>
          </w:rPr>
        </w:r>
        <w:r w:rsidR="00185CEB" w:rsidRPr="00185CEB">
          <w:rPr>
            <w:webHidden/>
            <w:sz w:val="24"/>
            <w:szCs w:val="24"/>
          </w:rPr>
          <w:fldChar w:fldCharType="separate"/>
        </w:r>
        <w:r w:rsidR="00B20390">
          <w:rPr>
            <w:webHidden/>
            <w:sz w:val="24"/>
            <w:szCs w:val="24"/>
          </w:rPr>
          <w:t>30</w:t>
        </w:r>
        <w:r w:rsidR="00185CEB" w:rsidRPr="00185CEB">
          <w:rPr>
            <w:webHidden/>
            <w:sz w:val="24"/>
            <w:szCs w:val="24"/>
          </w:rPr>
          <w:fldChar w:fldCharType="end"/>
        </w:r>
      </w:hyperlink>
    </w:p>
    <w:p w14:paraId="60EDA887" w14:textId="77777777" w:rsidR="00185CEB" w:rsidRPr="00185CEB" w:rsidRDefault="00E94FDA">
      <w:pPr>
        <w:pStyle w:val="Verzeichnis1"/>
        <w:rPr>
          <w:rFonts w:asciiTheme="minorHAnsi" w:eastAsiaTheme="minorEastAsia" w:hAnsiTheme="minorHAnsi" w:cstheme="minorBidi"/>
          <w:b w:val="0"/>
          <w:sz w:val="24"/>
          <w:szCs w:val="24"/>
          <w:lang w:val="de-DE" w:eastAsia="de-DE"/>
        </w:rPr>
      </w:pPr>
      <w:hyperlink w:anchor="_Toc159574262" w:history="1">
        <w:r w:rsidR="00185CEB" w:rsidRPr="00185CEB">
          <w:rPr>
            <w:rStyle w:val="Hyperlink"/>
            <w:sz w:val="24"/>
            <w:szCs w:val="24"/>
            <w:lang w:val="de-DE"/>
          </w:rPr>
          <w:t>5.</w:t>
        </w:r>
        <w:r w:rsidR="00185CEB" w:rsidRPr="00185CEB">
          <w:rPr>
            <w:rFonts w:asciiTheme="minorHAnsi" w:eastAsiaTheme="minorEastAsia" w:hAnsiTheme="minorHAnsi" w:cstheme="minorBidi"/>
            <w:b w:val="0"/>
            <w:sz w:val="24"/>
            <w:szCs w:val="24"/>
            <w:lang w:val="de-DE" w:eastAsia="de-DE"/>
          </w:rPr>
          <w:tab/>
        </w:r>
        <w:r w:rsidR="00185CEB" w:rsidRPr="00185CEB">
          <w:rPr>
            <w:rStyle w:val="Hyperlink"/>
            <w:sz w:val="24"/>
            <w:szCs w:val="24"/>
            <w:lang w:val="de-DE"/>
          </w:rPr>
          <w:t>Anhang</w:t>
        </w:r>
        <w:r w:rsidR="00185CEB" w:rsidRPr="00185CEB">
          <w:rPr>
            <w:webHidden/>
            <w:sz w:val="24"/>
            <w:szCs w:val="24"/>
          </w:rPr>
          <w:tab/>
        </w:r>
        <w:r w:rsidR="00185CEB" w:rsidRPr="00185CEB">
          <w:rPr>
            <w:webHidden/>
            <w:sz w:val="24"/>
            <w:szCs w:val="24"/>
          </w:rPr>
          <w:fldChar w:fldCharType="begin"/>
        </w:r>
        <w:r w:rsidR="00185CEB" w:rsidRPr="00185CEB">
          <w:rPr>
            <w:webHidden/>
            <w:sz w:val="24"/>
            <w:szCs w:val="24"/>
          </w:rPr>
          <w:instrText xml:space="preserve"> PAGEREF _Toc159574262 \h </w:instrText>
        </w:r>
        <w:r w:rsidR="00185CEB" w:rsidRPr="00185CEB">
          <w:rPr>
            <w:webHidden/>
            <w:sz w:val="24"/>
            <w:szCs w:val="24"/>
          </w:rPr>
        </w:r>
        <w:r w:rsidR="00185CEB" w:rsidRPr="00185CEB">
          <w:rPr>
            <w:webHidden/>
            <w:sz w:val="24"/>
            <w:szCs w:val="24"/>
          </w:rPr>
          <w:fldChar w:fldCharType="separate"/>
        </w:r>
        <w:r w:rsidR="00B20390">
          <w:rPr>
            <w:webHidden/>
            <w:sz w:val="24"/>
            <w:szCs w:val="24"/>
          </w:rPr>
          <w:t>35</w:t>
        </w:r>
        <w:r w:rsidR="00185CEB" w:rsidRPr="00185CEB">
          <w:rPr>
            <w:webHidden/>
            <w:sz w:val="24"/>
            <w:szCs w:val="24"/>
          </w:rPr>
          <w:fldChar w:fldCharType="end"/>
        </w:r>
      </w:hyperlink>
    </w:p>
    <w:p w14:paraId="0F0DDFA4" w14:textId="77777777" w:rsidR="00BD428E" w:rsidRPr="00656859" w:rsidRDefault="008A4733" w:rsidP="00BD428E">
      <w:r w:rsidRPr="00656859">
        <w:rPr>
          <w:b/>
          <w:bCs/>
        </w:rPr>
        <w:fldChar w:fldCharType="end"/>
      </w:r>
    </w:p>
    <w:p w14:paraId="224942B7" w14:textId="77777777" w:rsidR="00BD428E" w:rsidRPr="00656859" w:rsidRDefault="00BD428E" w:rsidP="0052325E">
      <w:pPr>
        <w:spacing w:line="288" w:lineRule="auto"/>
        <w:ind w:right="150"/>
        <w:jc w:val="both"/>
        <w:rPr>
          <w:b/>
          <w:color w:val="FF0000"/>
        </w:rPr>
      </w:pPr>
      <w:r w:rsidRPr="00656859">
        <w:br w:type="page"/>
      </w:r>
      <w:r w:rsidR="0001753C" w:rsidRPr="00656859">
        <w:rPr>
          <w:b/>
          <w:color w:val="FF0000"/>
        </w:rPr>
        <w:lastRenderedPageBreak/>
        <w:t xml:space="preserve">Arbeitshilfe </w:t>
      </w:r>
      <w:r w:rsidR="009E0BBC" w:rsidRPr="00656859">
        <w:rPr>
          <w:b/>
          <w:color w:val="FF0000"/>
        </w:rPr>
        <w:t>zur Erstellung des Ergebnisberichtes Zukunfts-Check Dorf</w:t>
      </w:r>
    </w:p>
    <w:p w14:paraId="6F91196E" w14:textId="77777777" w:rsidR="009E0BBC" w:rsidRPr="00656859" w:rsidRDefault="009E0BBC" w:rsidP="0052325E">
      <w:pPr>
        <w:spacing w:line="288" w:lineRule="auto"/>
        <w:ind w:right="150"/>
        <w:jc w:val="both"/>
        <w:rPr>
          <w:color w:val="FF0000"/>
        </w:rPr>
      </w:pPr>
    </w:p>
    <w:p w14:paraId="2C897E95" w14:textId="77777777" w:rsidR="00BD428E" w:rsidRPr="00656859" w:rsidRDefault="0001753C" w:rsidP="0001753C">
      <w:pPr>
        <w:numPr>
          <w:ilvl w:val="0"/>
          <w:numId w:val="19"/>
        </w:numPr>
        <w:spacing w:line="288" w:lineRule="auto"/>
        <w:ind w:right="150"/>
        <w:jc w:val="both"/>
        <w:rPr>
          <w:color w:val="FF0000"/>
        </w:rPr>
      </w:pPr>
      <w:r w:rsidRPr="00656859">
        <w:rPr>
          <w:color w:val="FF0000"/>
        </w:rPr>
        <w:t xml:space="preserve">Mit Hilfe der Erhebungsbögen wurden verschiedene Zahlen, Daten und Fakten aufgenommen. </w:t>
      </w:r>
      <w:r w:rsidR="00AD5D7E" w:rsidRPr="00656859">
        <w:rPr>
          <w:color w:val="FF0000"/>
        </w:rPr>
        <w:t>Für</w:t>
      </w:r>
      <w:r w:rsidRPr="00656859">
        <w:rPr>
          <w:color w:val="FF0000"/>
        </w:rPr>
        <w:t xml:space="preserve"> diese</w:t>
      </w:r>
      <w:r w:rsidR="00AD5D7E" w:rsidRPr="00656859">
        <w:rPr>
          <w:color w:val="FF0000"/>
        </w:rPr>
        <w:t>n</w:t>
      </w:r>
      <w:r w:rsidRPr="00656859">
        <w:rPr>
          <w:color w:val="FF0000"/>
        </w:rPr>
        <w:t xml:space="preserve"> Bericht sollen diese Fakten nun in Worte gefasst werden. </w:t>
      </w:r>
    </w:p>
    <w:p w14:paraId="31C9EA14" w14:textId="77777777" w:rsidR="00AD5D7E" w:rsidRPr="00656859" w:rsidRDefault="00AD5D7E" w:rsidP="0001753C">
      <w:pPr>
        <w:numPr>
          <w:ilvl w:val="0"/>
          <w:numId w:val="19"/>
        </w:numPr>
        <w:spacing w:line="288" w:lineRule="auto"/>
        <w:ind w:right="150"/>
        <w:jc w:val="both"/>
        <w:rPr>
          <w:color w:val="FF0000"/>
        </w:rPr>
      </w:pPr>
      <w:r w:rsidRPr="00656859">
        <w:rPr>
          <w:color w:val="FF0000"/>
        </w:rPr>
        <w:t>Jeder einzelne ausgefüllte Erhebungsbogen enthält dabei genau jene Informationen, die für die einzelnen Kapitel wichtig sind</w:t>
      </w:r>
      <w:r w:rsidR="009A58E4" w:rsidRPr="00656859">
        <w:rPr>
          <w:color w:val="FF0000"/>
        </w:rPr>
        <w:t xml:space="preserve"> (=</w:t>
      </w:r>
      <w:r w:rsidR="00785E10" w:rsidRPr="00656859">
        <w:rPr>
          <w:color w:val="FF0000"/>
        </w:rPr>
        <w:t xml:space="preserve"> </w:t>
      </w:r>
      <w:r w:rsidR="009A58E4" w:rsidRPr="00656859">
        <w:rPr>
          <w:color w:val="FF0000"/>
        </w:rPr>
        <w:t>Ermittlung des IST-Zustandes, Inventur)</w:t>
      </w:r>
      <w:r w:rsidRPr="00656859">
        <w:rPr>
          <w:color w:val="FF0000"/>
        </w:rPr>
        <w:t xml:space="preserve">. </w:t>
      </w:r>
    </w:p>
    <w:p w14:paraId="2A25D3D7" w14:textId="77777777" w:rsidR="003E283F" w:rsidRPr="00656859" w:rsidRDefault="003E283F" w:rsidP="0001753C">
      <w:pPr>
        <w:numPr>
          <w:ilvl w:val="0"/>
          <w:numId w:val="19"/>
        </w:numPr>
        <w:spacing w:line="288" w:lineRule="auto"/>
        <w:ind w:right="150"/>
        <w:jc w:val="both"/>
        <w:rPr>
          <w:color w:val="FF0000"/>
        </w:rPr>
      </w:pPr>
      <w:r w:rsidRPr="00656859">
        <w:rPr>
          <w:color w:val="FF0000"/>
        </w:rPr>
        <w:t>Zur Erstellung des Berichtes sollten somit die Bögen vollständig und ausgefüllt vorliegen.</w:t>
      </w:r>
    </w:p>
    <w:p w14:paraId="083C9907" w14:textId="77777777" w:rsidR="00302806" w:rsidRPr="00656859" w:rsidRDefault="00302806" w:rsidP="00302806">
      <w:pPr>
        <w:numPr>
          <w:ilvl w:val="0"/>
          <w:numId w:val="19"/>
        </w:numPr>
        <w:spacing w:line="288" w:lineRule="auto"/>
        <w:ind w:right="150"/>
        <w:jc w:val="both"/>
        <w:rPr>
          <w:color w:val="FF0000"/>
        </w:rPr>
      </w:pPr>
      <w:r w:rsidRPr="00656859">
        <w:rPr>
          <w:color w:val="FF0000"/>
        </w:rPr>
        <w:t xml:space="preserve">Unterstützen </w:t>
      </w:r>
      <w:r w:rsidR="00BF6976" w:rsidRPr="00656859">
        <w:rPr>
          <w:color w:val="FF0000"/>
        </w:rPr>
        <w:t>bei der Ergänzung der Bögen können di</w:t>
      </w:r>
      <w:r w:rsidRPr="00656859">
        <w:rPr>
          <w:color w:val="FF0000"/>
        </w:rPr>
        <w:t xml:space="preserve">e Kreisverwaltung und die Verbandsgemeinde. </w:t>
      </w:r>
    </w:p>
    <w:p w14:paraId="17C764AE" w14:textId="77777777" w:rsidR="00302806" w:rsidRPr="00656859" w:rsidRDefault="00302806" w:rsidP="00302806">
      <w:pPr>
        <w:numPr>
          <w:ilvl w:val="0"/>
          <w:numId w:val="19"/>
        </w:numPr>
        <w:spacing w:line="288" w:lineRule="auto"/>
        <w:ind w:right="150"/>
        <w:jc w:val="both"/>
        <w:rPr>
          <w:color w:val="FF0000"/>
        </w:rPr>
      </w:pPr>
      <w:r w:rsidRPr="00656859">
        <w:rPr>
          <w:color w:val="FF0000"/>
        </w:rPr>
        <w:t>Ziel ist, dass der Bericht alle notwendigen Inhalte enthält, um die Anerkennung als Dorfentwicklungskonzept (DE-Konzept) erfolgreich zu durchlaufen.</w:t>
      </w:r>
    </w:p>
    <w:p w14:paraId="576E3775" w14:textId="77777777" w:rsidR="0001753C" w:rsidRPr="00656859" w:rsidRDefault="00AD5D7E" w:rsidP="0001753C">
      <w:pPr>
        <w:numPr>
          <w:ilvl w:val="0"/>
          <w:numId w:val="19"/>
        </w:numPr>
        <w:spacing w:line="288" w:lineRule="auto"/>
        <w:ind w:right="150"/>
        <w:jc w:val="both"/>
        <w:rPr>
          <w:color w:val="FF0000"/>
        </w:rPr>
      </w:pPr>
      <w:r w:rsidRPr="00656859">
        <w:rPr>
          <w:color w:val="FF0000"/>
        </w:rPr>
        <w:t>Die vorliegende Formatvorlage biete</w:t>
      </w:r>
      <w:r w:rsidR="00785E10" w:rsidRPr="00656859">
        <w:rPr>
          <w:color w:val="FF0000"/>
        </w:rPr>
        <w:t>t</w:t>
      </w:r>
      <w:r w:rsidRPr="00656859">
        <w:rPr>
          <w:color w:val="FF0000"/>
        </w:rPr>
        <w:t xml:space="preserve"> </w:t>
      </w:r>
      <w:r w:rsidR="00785E10" w:rsidRPr="00656859">
        <w:rPr>
          <w:color w:val="FF0000"/>
        </w:rPr>
        <w:t xml:space="preserve">zur Erstellung des Berichtes </w:t>
      </w:r>
      <w:r w:rsidR="0001753C" w:rsidRPr="00656859">
        <w:rPr>
          <w:color w:val="FF0000"/>
        </w:rPr>
        <w:t xml:space="preserve">Formulierungshilfen und </w:t>
      </w:r>
      <w:r w:rsidRPr="00656859">
        <w:rPr>
          <w:color w:val="FF0000"/>
        </w:rPr>
        <w:t>-v</w:t>
      </w:r>
      <w:r w:rsidR="0001753C" w:rsidRPr="00656859">
        <w:rPr>
          <w:color w:val="FF0000"/>
        </w:rPr>
        <w:t>orschläge</w:t>
      </w:r>
      <w:r w:rsidRPr="00656859">
        <w:rPr>
          <w:color w:val="FF0000"/>
        </w:rPr>
        <w:t xml:space="preserve"> sowie </w:t>
      </w:r>
      <w:r w:rsidR="0001753C" w:rsidRPr="00656859">
        <w:rPr>
          <w:color w:val="FF0000"/>
        </w:rPr>
        <w:t>Leitfragen</w:t>
      </w:r>
      <w:r w:rsidRPr="00656859">
        <w:rPr>
          <w:color w:val="FF0000"/>
        </w:rPr>
        <w:t xml:space="preserve">, um von den Fakten der Bögen </w:t>
      </w:r>
      <w:r w:rsidR="00785E10" w:rsidRPr="00656859">
        <w:rPr>
          <w:color w:val="FF0000"/>
        </w:rPr>
        <w:t>eine</w:t>
      </w:r>
      <w:r w:rsidR="00B5699D" w:rsidRPr="00656859">
        <w:rPr>
          <w:color w:val="FF0000"/>
        </w:rPr>
        <w:t>n</w:t>
      </w:r>
      <w:r w:rsidR="00785E10" w:rsidRPr="00656859">
        <w:rPr>
          <w:color w:val="FF0000"/>
        </w:rPr>
        <w:t xml:space="preserve"> Text abzuleiten. </w:t>
      </w:r>
      <w:r w:rsidR="00C21FBF" w:rsidRPr="00656859">
        <w:rPr>
          <w:color w:val="FF0000"/>
        </w:rPr>
        <w:t xml:space="preserve">Die vorgeschlagenen Textbausteine sind dabei in schwarz eingefügt. Text in roter Farbe ist dabei durch die Ortsgemeinde selbst zu ergänzen. </w:t>
      </w:r>
    </w:p>
    <w:p w14:paraId="3A5271F3" w14:textId="77777777" w:rsidR="0002744B" w:rsidRPr="00656859" w:rsidRDefault="0002744B" w:rsidP="0001753C">
      <w:pPr>
        <w:numPr>
          <w:ilvl w:val="0"/>
          <w:numId w:val="19"/>
        </w:numPr>
        <w:spacing w:line="288" w:lineRule="auto"/>
        <w:ind w:right="150"/>
        <w:jc w:val="both"/>
        <w:rPr>
          <w:color w:val="FF0000"/>
        </w:rPr>
      </w:pPr>
      <w:r w:rsidRPr="00656859">
        <w:rPr>
          <w:color w:val="FF0000"/>
        </w:rPr>
        <w:t>Nicht benötigte Textbausteine könne</w:t>
      </w:r>
      <w:r w:rsidR="00834F08">
        <w:rPr>
          <w:color w:val="FF0000"/>
        </w:rPr>
        <w:t>n</w:t>
      </w:r>
      <w:r w:rsidRPr="00656859">
        <w:rPr>
          <w:color w:val="FF0000"/>
        </w:rPr>
        <w:t xml:space="preserve"> somit einfach gelöscht werden. </w:t>
      </w:r>
    </w:p>
    <w:p w14:paraId="07EA4714" w14:textId="66BDC3E7" w:rsidR="009A58E4" w:rsidRPr="00656859" w:rsidRDefault="009A58E4" w:rsidP="0001753C">
      <w:pPr>
        <w:numPr>
          <w:ilvl w:val="0"/>
          <w:numId w:val="19"/>
        </w:numPr>
        <w:spacing w:line="288" w:lineRule="auto"/>
        <w:ind w:right="150"/>
        <w:jc w:val="both"/>
        <w:rPr>
          <w:color w:val="FF0000"/>
        </w:rPr>
      </w:pPr>
      <w:r w:rsidRPr="00656859">
        <w:rPr>
          <w:color w:val="FF0000"/>
        </w:rPr>
        <w:t>Am Ende jede</w:t>
      </w:r>
      <w:r w:rsidR="00302806" w:rsidRPr="00656859">
        <w:rPr>
          <w:color w:val="FF0000"/>
        </w:rPr>
        <w:t>s</w:t>
      </w:r>
      <w:r w:rsidRPr="00656859">
        <w:rPr>
          <w:color w:val="FF0000"/>
        </w:rPr>
        <w:t xml:space="preserve"> Kapitels wird in den Kästen zusammengefa</w:t>
      </w:r>
      <w:r w:rsidR="00834F08">
        <w:rPr>
          <w:color w:val="FF0000"/>
        </w:rPr>
        <w:t>sst, was im Einzelnen gemacht we</w:t>
      </w:r>
      <w:r w:rsidRPr="00656859">
        <w:rPr>
          <w:color w:val="FF0000"/>
        </w:rPr>
        <w:t>rden soll, also die Handlungserfordernisse zusammengefasst (Festlegung des SOLL-Zustandes, Darstellung möglicher Projekte</w:t>
      </w:r>
      <w:r w:rsidR="00302806" w:rsidRPr="00656859">
        <w:rPr>
          <w:color w:val="FF0000"/>
        </w:rPr>
        <w:t>, Maßnahmen</w:t>
      </w:r>
      <w:r w:rsidRPr="00656859">
        <w:rPr>
          <w:color w:val="FF0000"/>
        </w:rPr>
        <w:t xml:space="preserve"> und Handlungsfelder). </w:t>
      </w:r>
    </w:p>
    <w:p w14:paraId="41B58EE6" w14:textId="77777777" w:rsidR="009A58E4" w:rsidRPr="00656859" w:rsidRDefault="009A58E4" w:rsidP="0001753C">
      <w:pPr>
        <w:numPr>
          <w:ilvl w:val="0"/>
          <w:numId w:val="19"/>
        </w:numPr>
        <w:spacing w:line="288" w:lineRule="auto"/>
        <w:ind w:right="150"/>
        <w:jc w:val="both"/>
        <w:rPr>
          <w:color w:val="FF0000"/>
        </w:rPr>
      </w:pPr>
      <w:r w:rsidRPr="00656859">
        <w:rPr>
          <w:color w:val="FF0000"/>
        </w:rPr>
        <w:t>Diese grauen Kästchen werden dann am Ende des Berichtes zusammengefasst und in eine zeitliche Reihenfolge gebracht (=</w:t>
      </w:r>
      <w:r w:rsidR="009134F2" w:rsidRPr="00656859">
        <w:rPr>
          <w:color w:val="FF0000"/>
        </w:rPr>
        <w:t xml:space="preserve"> </w:t>
      </w:r>
      <w:r w:rsidRPr="00656859">
        <w:rPr>
          <w:color w:val="FF0000"/>
        </w:rPr>
        <w:t xml:space="preserve">Maßnahmenkatalog). </w:t>
      </w:r>
    </w:p>
    <w:p w14:paraId="6D37F614" w14:textId="77777777" w:rsidR="00D25FC5" w:rsidRPr="00656859" w:rsidRDefault="00D25FC5" w:rsidP="00D25FC5">
      <w:pPr>
        <w:numPr>
          <w:ilvl w:val="0"/>
          <w:numId w:val="19"/>
        </w:numPr>
        <w:spacing w:line="288" w:lineRule="auto"/>
        <w:ind w:right="150"/>
        <w:jc w:val="both"/>
        <w:rPr>
          <w:color w:val="FF0000"/>
        </w:rPr>
      </w:pPr>
      <w:r w:rsidRPr="00656859">
        <w:rPr>
          <w:color w:val="FF0000"/>
        </w:rPr>
        <w:t>Ergänzend zum Text können auch Fotos mit eingebaut werden</w:t>
      </w:r>
      <w:r w:rsidR="001B0B3F">
        <w:rPr>
          <w:color w:val="FF0000"/>
        </w:rPr>
        <w:t>.</w:t>
      </w:r>
    </w:p>
    <w:p w14:paraId="16E84605" w14:textId="77777777" w:rsidR="000708FB" w:rsidRPr="00656859" w:rsidRDefault="00166209" w:rsidP="0001753C">
      <w:pPr>
        <w:numPr>
          <w:ilvl w:val="0"/>
          <w:numId w:val="19"/>
        </w:numPr>
        <w:spacing w:line="288" w:lineRule="auto"/>
        <w:ind w:right="150"/>
        <w:jc w:val="both"/>
        <w:rPr>
          <w:color w:val="FF0000"/>
        </w:rPr>
      </w:pPr>
      <w:r w:rsidRPr="00656859">
        <w:rPr>
          <w:color w:val="FF0000"/>
        </w:rPr>
        <w:t xml:space="preserve">Bitte keine Veränderungen am Inhaltsverzeichnis vornehmen. </w:t>
      </w:r>
      <w:r w:rsidR="00BF6976" w:rsidRPr="00656859">
        <w:rPr>
          <w:color w:val="FF0000"/>
        </w:rPr>
        <w:t>Dies wird ganz am Ende durch di</w:t>
      </w:r>
      <w:r w:rsidR="009206BB" w:rsidRPr="00656859">
        <w:rPr>
          <w:color w:val="FF0000"/>
        </w:rPr>
        <w:t xml:space="preserve">e Kreisverwaltung aktualisiert. </w:t>
      </w:r>
    </w:p>
    <w:p w14:paraId="67D2DEE4" w14:textId="77777777" w:rsidR="00B5699D" w:rsidRPr="00656859" w:rsidRDefault="00B5699D" w:rsidP="0001753C">
      <w:pPr>
        <w:numPr>
          <w:ilvl w:val="0"/>
          <w:numId w:val="19"/>
        </w:numPr>
        <w:spacing w:line="288" w:lineRule="auto"/>
        <w:ind w:right="150"/>
        <w:jc w:val="both"/>
        <w:rPr>
          <w:color w:val="FF0000"/>
        </w:rPr>
      </w:pPr>
      <w:r w:rsidRPr="00656859">
        <w:rPr>
          <w:color w:val="FF0000"/>
        </w:rPr>
        <w:t xml:space="preserve">Liegt ein fertiger Entwurf des Berichtes vor, ist dieser bei der Kreisverwaltung einzureichen. Die Kreisverwaltung macht Vorschläge für sinnvolle </w:t>
      </w:r>
      <w:r w:rsidR="009206BB" w:rsidRPr="00656859">
        <w:rPr>
          <w:color w:val="FF0000"/>
        </w:rPr>
        <w:t>Ergänzungen</w:t>
      </w:r>
      <w:r w:rsidRPr="00656859">
        <w:rPr>
          <w:color w:val="FF0000"/>
        </w:rPr>
        <w:t xml:space="preserve"> und gewährleistet damit, dass die Anerkennung des Berichtes als DE-Konzept erfolgreich erfolgen kann.</w:t>
      </w:r>
    </w:p>
    <w:p w14:paraId="1FBDD00F" w14:textId="77777777" w:rsidR="00B5699D" w:rsidRPr="00656859" w:rsidRDefault="00B5699D" w:rsidP="0001753C">
      <w:pPr>
        <w:numPr>
          <w:ilvl w:val="0"/>
          <w:numId w:val="19"/>
        </w:numPr>
        <w:spacing w:line="288" w:lineRule="auto"/>
        <w:ind w:right="150"/>
        <w:jc w:val="both"/>
        <w:rPr>
          <w:color w:val="FF0000"/>
        </w:rPr>
      </w:pPr>
      <w:r w:rsidRPr="00656859">
        <w:rPr>
          <w:color w:val="FF0000"/>
        </w:rPr>
        <w:t xml:space="preserve">Der Bericht wird zwischen Ortsgemeinde und Kreisverwaltung abgestimmt. </w:t>
      </w:r>
    </w:p>
    <w:p w14:paraId="4FE39342" w14:textId="77777777" w:rsidR="00BF6976" w:rsidRPr="00656859" w:rsidRDefault="00BF6976" w:rsidP="0001753C">
      <w:pPr>
        <w:numPr>
          <w:ilvl w:val="0"/>
          <w:numId w:val="19"/>
        </w:numPr>
        <w:spacing w:line="288" w:lineRule="auto"/>
        <w:ind w:right="150"/>
        <w:jc w:val="both"/>
        <w:rPr>
          <w:color w:val="FF0000"/>
        </w:rPr>
      </w:pPr>
      <w:r w:rsidRPr="00656859">
        <w:rPr>
          <w:color w:val="FF0000"/>
        </w:rPr>
        <w:t xml:space="preserve">Wenn der Bericht sowie alle weiteren erforderlichen Unterlagen </w:t>
      </w:r>
      <w:r w:rsidR="00C21FBF" w:rsidRPr="00656859">
        <w:rPr>
          <w:color w:val="FF0000"/>
        </w:rPr>
        <w:t xml:space="preserve">(Themenkarten, Bauflächenerhebung, etc.) </w:t>
      </w:r>
      <w:r w:rsidRPr="00656859">
        <w:rPr>
          <w:color w:val="FF0000"/>
        </w:rPr>
        <w:t xml:space="preserve">fertig gestellt sind, legen Ortsgemeinde und Kreisverwaltung gemeinsam einen Termin für eine Abschlussveranstaltung fest. </w:t>
      </w:r>
    </w:p>
    <w:p w14:paraId="68953393" w14:textId="77777777" w:rsidR="0001753C" w:rsidRPr="00656859" w:rsidRDefault="0001753C" w:rsidP="00AD5D7E">
      <w:pPr>
        <w:spacing w:line="288" w:lineRule="auto"/>
        <w:ind w:right="150"/>
        <w:jc w:val="both"/>
        <w:rPr>
          <w:color w:val="FF0000"/>
        </w:rPr>
      </w:pPr>
    </w:p>
    <w:p w14:paraId="3EE87E1F" w14:textId="77777777" w:rsidR="00D40A10" w:rsidRPr="00656859" w:rsidRDefault="00463626" w:rsidP="009F5C1F">
      <w:pPr>
        <w:pStyle w:val="berschrift1"/>
        <w:numPr>
          <w:ilvl w:val="0"/>
          <w:numId w:val="4"/>
        </w:numPr>
        <w:pBdr>
          <w:bottom w:val="single" w:sz="4" w:space="1" w:color="auto"/>
        </w:pBdr>
        <w:tabs>
          <w:tab w:val="clear" w:pos="851"/>
          <w:tab w:val="left" w:pos="426"/>
        </w:tabs>
        <w:spacing w:before="0"/>
        <w:ind w:left="0" w:firstLine="0"/>
        <w:rPr>
          <w:lang w:val="de-DE"/>
        </w:rPr>
      </w:pPr>
      <w:r w:rsidRPr="00656859">
        <w:rPr>
          <w:b w:val="0"/>
          <w:sz w:val="22"/>
          <w:szCs w:val="22"/>
          <w:lang w:val="de-DE"/>
        </w:rPr>
        <w:br w:type="page"/>
      </w:r>
      <w:bookmarkStart w:id="4" w:name="_Toc159574243"/>
      <w:r w:rsidR="0073532D" w:rsidRPr="00656859">
        <w:rPr>
          <w:lang w:val="de-DE"/>
        </w:rPr>
        <w:lastRenderedPageBreak/>
        <w:t>Au</w:t>
      </w:r>
      <w:r w:rsidR="002A0B04" w:rsidRPr="00656859">
        <w:rPr>
          <w:lang w:val="de-DE"/>
        </w:rPr>
        <w:t>sgangssituation</w:t>
      </w:r>
      <w:bookmarkEnd w:id="4"/>
    </w:p>
    <w:p w14:paraId="783B3E6E" w14:textId="77777777" w:rsidR="00557E5E" w:rsidRPr="00656859" w:rsidRDefault="00557E5E" w:rsidP="006163A5">
      <w:pPr>
        <w:pStyle w:val="Flietext"/>
        <w:rPr>
          <w:lang w:val="de-DE"/>
        </w:rPr>
      </w:pPr>
    </w:p>
    <w:p w14:paraId="13D6F3A1" w14:textId="77777777" w:rsidR="00557E5E" w:rsidRPr="00BC7756" w:rsidRDefault="00557E5E" w:rsidP="006163A5">
      <w:pPr>
        <w:pStyle w:val="Flietext"/>
        <w:rPr>
          <w:b/>
          <w:color w:val="FF0000"/>
          <w:lang w:val="de-DE"/>
        </w:rPr>
      </w:pPr>
      <w:r w:rsidRPr="00BC7756">
        <w:rPr>
          <w:b/>
          <w:color w:val="FF0000"/>
          <w:lang w:val="de-DE"/>
        </w:rPr>
        <w:t>Bei Fortschreibung (ein Dorfentwicklungskonzept liegt bereits für die Ortsgemeinde vor):</w:t>
      </w:r>
    </w:p>
    <w:p w14:paraId="31570E37" w14:textId="77777777" w:rsidR="005E5438" w:rsidRDefault="006118CB" w:rsidP="00EA64AD">
      <w:pPr>
        <w:pStyle w:val="Flietext"/>
        <w:suppressAutoHyphens/>
        <w:rPr>
          <w:lang w:val="de-DE"/>
        </w:rPr>
      </w:pPr>
      <w:r w:rsidRPr="00656859">
        <w:rPr>
          <w:lang w:val="de-DE"/>
        </w:rPr>
        <w:t xml:space="preserve">Die Ortsgemeinde </w:t>
      </w:r>
      <w:r w:rsidR="002615D7" w:rsidRPr="00BC7756">
        <w:rPr>
          <w:b/>
          <w:color w:val="FF0000"/>
          <w:lang w:val="de-DE"/>
        </w:rPr>
        <w:t>NAME</w:t>
      </w:r>
      <w:r w:rsidR="00623C4E" w:rsidRPr="00656859">
        <w:rPr>
          <w:lang w:val="de-DE"/>
        </w:rPr>
        <w:t xml:space="preserve"> gehört zur Verwaltungseinheit der Verbandsgemeinde </w:t>
      </w:r>
      <w:r w:rsidR="002615D7" w:rsidRPr="00BC7756">
        <w:rPr>
          <w:b/>
          <w:color w:val="FF0000"/>
          <w:lang w:val="de-DE"/>
        </w:rPr>
        <w:t>NAME</w:t>
      </w:r>
      <w:r w:rsidR="00223627" w:rsidRPr="00656859">
        <w:rPr>
          <w:lang w:val="de-DE"/>
        </w:rPr>
        <w:t xml:space="preserve"> und</w:t>
      </w:r>
      <w:r w:rsidR="00623C4E" w:rsidRPr="00656859">
        <w:rPr>
          <w:lang w:val="de-DE"/>
        </w:rPr>
        <w:t xml:space="preserve"> </w:t>
      </w:r>
      <w:r w:rsidRPr="00656859">
        <w:rPr>
          <w:lang w:val="de-DE"/>
        </w:rPr>
        <w:t>verfügt über ein Dorf</w:t>
      </w:r>
      <w:r w:rsidR="00223627" w:rsidRPr="00656859">
        <w:rPr>
          <w:lang w:val="de-DE"/>
        </w:rPr>
        <w:t>erneuerungs</w:t>
      </w:r>
      <w:r w:rsidRPr="00656859">
        <w:rPr>
          <w:lang w:val="de-DE"/>
        </w:rPr>
        <w:t>konzept</w:t>
      </w:r>
      <w:r w:rsidR="00FF3E68" w:rsidRPr="00656859">
        <w:rPr>
          <w:lang w:val="de-DE"/>
        </w:rPr>
        <w:t xml:space="preserve"> aus dem Jahr </w:t>
      </w:r>
      <w:r w:rsidR="00FF3E68" w:rsidRPr="00BC7756">
        <w:rPr>
          <w:b/>
          <w:color w:val="FF0000"/>
          <w:lang w:val="de-DE"/>
        </w:rPr>
        <w:t>XXXX</w:t>
      </w:r>
      <w:r w:rsidRPr="00656859">
        <w:rPr>
          <w:lang w:val="de-DE"/>
        </w:rPr>
        <w:t xml:space="preserve">. </w:t>
      </w:r>
    </w:p>
    <w:p w14:paraId="384D3018" w14:textId="73C921FA" w:rsidR="006118CB" w:rsidRPr="00656859" w:rsidRDefault="006118CB" w:rsidP="00EA64AD">
      <w:pPr>
        <w:pStyle w:val="Flietext"/>
        <w:suppressAutoHyphens/>
        <w:rPr>
          <w:lang w:val="de-DE"/>
        </w:rPr>
      </w:pPr>
      <w:r w:rsidRPr="00656859">
        <w:rPr>
          <w:lang w:val="de-DE"/>
        </w:rPr>
        <w:t xml:space="preserve">Daher hat sich der Gemeinderat per Beschluss am </w:t>
      </w:r>
      <w:r w:rsidR="00580C0A"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w:t>
      </w:r>
      <w:r w:rsidR="00580C0A" w:rsidRPr="00656859">
        <w:rPr>
          <w:lang w:val="de-DE"/>
        </w:rPr>
        <w:t>ihr</w:t>
      </w:r>
      <w:r w:rsidRPr="00656859">
        <w:rPr>
          <w:lang w:val="de-DE"/>
        </w:rPr>
        <w:t xml:space="preserve"> Dorferneuerungskonzept </w:t>
      </w:r>
      <w:r w:rsidR="00580C0A" w:rsidRPr="00656859">
        <w:rPr>
          <w:lang w:val="de-DE"/>
        </w:rPr>
        <w:t>aktualisieren</w:t>
      </w:r>
      <w:r w:rsidRPr="00656859">
        <w:rPr>
          <w:lang w:val="de-DE"/>
        </w:rPr>
        <w:t>.</w:t>
      </w:r>
    </w:p>
    <w:p w14:paraId="5193E222" w14:textId="09AAFF32" w:rsidR="005E5438" w:rsidRPr="00656859" w:rsidRDefault="005E5438" w:rsidP="005E5438">
      <w:pPr>
        <w:pStyle w:val="Flietext"/>
        <w:spacing w:after="240"/>
        <w:rPr>
          <w:lang w:val="de-DE"/>
        </w:rPr>
      </w:pPr>
      <w:r w:rsidRPr="00656859">
        <w:rPr>
          <w:lang w:val="de-DE"/>
        </w:rPr>
        <w:t xml:space="preserve">Das vorliegende Konzept wurde mit großem Engagement der Bürgerinnen und Bürger </w:t>
      </w:r>
      <w:r w:rsidR="009F5C1F">
        <w:rPr>
          <w:lang w:val="de-DE"/>
        </w:rPr>
        <w:t>sowie</w:t>
      </w:r>
      <w:r>
        <w:rPr>
          <w:lang w:val="de-DE"/>
        </w:rPr>
        <w:t xml:space="preserve"> der</w:t>
      </w:r>
      <w:r w:rsidRPr="00656859">
        <w:rPr>
          <w:lang w:val="de-DE"/>
        </w:rPr>
        <w:t xml:space="preserve"> Arbeitskreismitglieder erstellt</w:t>
      </w:r>
      <w:r>
        <w:rPr>
          <w:lang w:val="de-DE"/>
        </w:rPr>
        <w:t xml:space="preserve"> und wird in Zukunft regelmäßig aktualisiert</w:t>
      </w:r>
      <w:r w:rsidRPr="00656859">
        <w:rPr>
          <w:lang w:val="de-DE"/>
        </w:rPr>
        <w:t xml:space="preserve">. </w:t>
      </w:r>
    </w:p>
    <w:p w14:paraId="6220B8F9" w14:textId="77777777" w:rsidR="00557E5E" w:rsidRPr="00656859" w:rsidRDefault="00557E5E" w:rsidP="006163A5">
      <w:pPr>
        <w:pStyle w:val="Flietext"/>
        <w:rPr>
          <w:lang w:val="de-DE"/>
        </w:rPr>
      </w:pPr>
    </w:p>
    <w:p w14:paraId="1C65139B" w14:textId="77777777" w:rsidR="00557E5E" w:rsidRPr="00656859" w:rsidRDefault="00557E5E" w:rsidP="006163A5">
      <w:pPr>
        <w:pStyle w:val="Flietext"/>
        <w:rPr>
          <w:color w:val="FF0000"/>
          <w:lang w:val="de-DE"/>
        </w:rPr>
      </w:pPr>
      <w:r w:rsidRPr="00656859">
        <w:rPr>
          <w:color w:val="FF0000"/>
          <w:lang w:val="de-DE"/>
        </w:rPr>
        <w:t>Bei erstmaliger Aufstellung eines D</w:t>
      </w:r>
      <w:r w:rsidR="00C21FBF" w:rsidRPr="00656859">
        <w:rPr>
          <w:color w:val="FF0000"/>
          <w:lang w:val="de-DE"/>
        </w:rPr>
        <w:t>orfentwicklungsk</w:t>
      </w:r>
      <w:r w:rsidRPr="00656859">
        <w:rPr>
          <w:color w:val="FF0000"/>
          <w:lang w:val="de-DE"/>
        </w:rPr>
        <w:t>onzeptes für die Ortsgemeinde:</w:t>
      </w:r>
    </w:p>
    <w:p w14:paraId="6CADF168" w14:textId="77777777" w:rsidR="00557E5E" w:rsidRPr="00656859" w:rsidRDefault="00557E5E" w:rsidP="00557E5E">
      <w:pPr>
        <w:pStyle w:val="Flietext"/>
        <w:rPr>
          <w:lang w:val="de-DE"/>
        </w:rPr>
      </w:pPr>
      <w:r w:rsidRPr="00656859">
        <w:rPr>
          <w:lang w:val="de-DE"/>
        </w:rPr>
        <w:t xml:space="preserve">Die Ortsgemeinde </w:t>
      </w:r>
      <w:r w:rsidRPr="00BC7756">
        <w:rPr>
          <w:b/>
          <w:color w:val="FF0000"/>
          <w:lang w:val="de-DE"/>
        </w:rPr>
        <w:t>NAME</w:t>
      </w:r>
      <w:r w:rsidRPr="00656859">
        <w:rPr>
          <w:lang w:val="de-DE"/>
        </w:rPr>
        <w:t xml:space="preserve"> gehört zur Verwaltun</w:t>
      </w:r>
      <w:r w:rsidR="00976D9A" w:rsidRPr="00656859">
        <w:rPr>
          <w:lang w:val="de-DE"/>
        </w:rPr>
        <w:t xml:space="preserve">gseinheit der Verbandsgemeinde </w:t>
      </w:r>
      <w:r w:rsidR="00976D9A" w:rsidRPr="00BC7756">
        <w:rPr>
          <w:b/>
          <w:color w:val="FF0000"/>
          <w:lang w:val="de-DE"/>
        </w:rPr>
        <w:t>NAME</w:t>
      </w:r>
      <w:r w:rsidRPr="00656859">
        <w:rPr>
          <w:lang w:val="de-DE"/>
        </w:rPr>
        <w:t xml:space="preserve"> und verfügt </w:t>
      </w:r>
      <w:r w:rsidR="004B4893" w:rsidRPr="00656859">
        <w:rPr>
          <w:lang w:val="de-DE"/>
        </w:rPr>
        <w:t xml:space="preserve">bisher </w:t>
      </w:r>
      <w:r w:rsidRPr="00656859">
        <w:rPr>
          <w:lang w:val="de-DE"/>
        </w:rPr>
        <w:t xml:space="preserve">nicht über ein Dorferneuerungskonzept. Daher hat sich der Gemeinderat per Beschluss am </w:t>
      </w:r>
      <w:r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ein Dorferneuerungskonzept aufstellen. </w:t>
      </w:r>
    </w:p>
    <w:p w14:paraId="68130349" w14:textId="5843A6FD" w:rsidR="00557E5E" w:rsidRDefault="0010254C" w:rsidP="00557E5E">
      <w:pPr>
        <w:pStyle w:val="Flietext"/>
        <w:jc w:val="left"/>
        <w:rPr>
          <w:lang w:val="de-DE"/>
        </w:rPr>
      </w:pPr>
      <w:r w:rsidRPr="00656859">
        <w:rPr>
          <w:lang w:val="de-DE"/>
        </w:rPr>
        <w:t>Das vorliegende Konzept wurde mit großem Engagement der Bürgerinnen und Bürger und A</w:t>
      </w:r>
      <w:r w:rsidR="009A1A8B">
        <w:rPr>
          <w:lang w:val="de-DE"/>
        </w:rPr>
        <w:t>rbeitskreismitglieder erstellt.</w:t>
      </w:r>
    </w:p>
    <w:p w14:paraId="366A1785" w14:textId="77777777" w:rsidR="009A1A8B" w:rsidRDefault="009A1A8B" w:rsidP="009A1A8B">
      <w:pPr>
        <w:pStyle w:val="Bild-undTabellenbeschriftung"/>
        <w:rPr>
          <w:szCs w:val="18"/>
          <w:lang w:val="de-DE"/>
        </w:rPr>
      </w:pPr>
      <w:r>
        <w:rPr>
          <w:noProof/>
          <w:lang w:val="de-DE" w:eastAsia="de-DE"/>
        </w:rPr>
        <w:lastRenderedPageBreak/>
        <w:drawing>
          <wp:inline distT="0" distB="0" distL="0" distR="0" wp14:anchorId="07A51635" wp14:editId="6351B3F6">
            <wp:extent cx="5939790" cy="3728085"/>
            <wp:effectExtent l="0" t="0" r="3810" b="571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3728085"/>
                    </a:xfrm>
                    <a:prstGeom prst="rect">
                      <a:avLst/>
                    </a:prstGeom>
                  </pic:spPr>
                </pic:pic>
              </a:graphicData>
            </a:graphic>
          </wp:inline>
        </w:drawing>
      </w:r>
    </w:p>
    <w:p w14:paraId="1F151A77" w14:textId="77777777" w:rsidR="009A1A8B" w:rsidRPr="00656859" w:rsidRDefault="009A1A8B" w:rsidP="009A1A8B">
      <w:pPr>
        <w:pStyle w:val="Bild-undTabellenbeschriftung"/>
        <w:rPr>
          <w:rFonts w:cs="Arial"/>
          <w:bCs/>
          <w:i/>
          <w:iCs/>
          <w:color w:val="000000"/>
          <w:szCs w:val="18"/>
          <w:lang w:val="de-DE"/>
        </w:rPr>
      </w:pPr>
      <w:r w:rsidRPr="0027444D">
        <w:rPr>
          <w:szCs w:val="18"/>
          <w:highlight w:val="red"/>
          <w:lang w:val="de-DE"/>
        </w:rPr>
        <w:t>Luftbild der Ortsgemeinde Steinalben (Quelle: ALKIS)</w:t>
      </w:r>
    </w:p>
    <w:p w14:paraId="6716BABF" w14:textId="19AAEC5F" w:rsidR="003E1FA5" w:rsidRPr="009A1A8B" w:rsidRDefault="005063E0" w:rsidP="005063E0">
      <w:pPr>
        <w:pStyle w:val="Flietext"/>
        <w:jc w:val="left"/>
        <w:rPr>
          <w:color w:val="FF0000"/>
          <w:lang w:val="de-DE"/>
        </w:rPr>
      </w:pPr>
      <w:r w:rsidRPr="00656859">
        <w:rPr>
          <w:color w:val="FF0000"/>
          <w:lang w:val="de-DE"/>
        </w:rPr>
        <w:t xml:space="preserve">Bild </w:t>
      </w:r>
      <w:r w:rsidR="009A1A8B">
        <w:rPr>
          <w:color w:val="FF0000"/>
          <w:lang w:val="de-DE"/>
        </w:rPr>
        <w:t>wird von Kreisverwaltung eingefügt</w:t>
      </w:r>
    </w:p>
    <w:p w14:paraId="6E071B68" w14:textId="77777777" w:rsidR="00A9403F" w:rsidRPr="00656859" w:rsidRDefault="00D40A10"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5" w:name="_Toc159574244"/>
      <w:r w:rsidRPr="00656859">
        <w:rPr>
          <w:rFonts w:ascii="Arial" w:hAnsi="Arial" w:cs="Arial"/>
          <w:bCs w:val="0"/>
          <w:i w:val="0"/>
          <w:iCs w:val="0"/>
          <w:color w:val="000000"/>
          <w:sz w:val="24"/>
          <w:szCs w:val="22"/>
          <w:lang w:val="de-DE"/>
        </w:rPr>
        <w:t>Auslöser</w:t>
      </w:r>
      <w:bookmarkEnd w:id="5"/>
    </w:p>
    <w:p w14:paraId="21B365CF" w14:textId="77777777" w:rsidR="00732DC9" w:rsidRPr="00656859" w:rsidRDefault="00732DC9" w:rsidP="00732DC9">
      <w:pPr>
        <w:pStyle w:val="Listenabsatz"/>
        <w:numPr>
          <w:ilvl w:val="0"/>
          <w:numId w:val="26"/>
        </w:numPr>
        <w:spacing w:before="120" w:after="120" w:line="360" w:lineRule="auto"/>
        <w:jc w:val="both"/>
        <w:rPr>
          <w:color w:val="FF0000"/>
        </w:rPr>
      </w:pPr>
      <w:r w:rsidRPr="00656859">
        <w:rPr>
          <w:color w:val="FF0000"/>
        </w:rPr>
        <w:t>Aus Beispielen Zutreffendes auswählen</w:t>
      </w:r>
    </w:p>
    <w:p w14:paraId="7A5587F1" w14:textId="77777777" w:rsidR="00732DC9" w:rsidRPr="00656859" w:rsidRDefault="00732DC9" w:rsidP="00732DC9">
      <w:pPr>
        <w:pStyle w:val="Listenabsatz"/>
        <w:spacing w:before="120" w:after="120" w:line="360" w:lineRule="auto"/>
        <w:ind w:left="0"/>
        <w:jc w:val="both"/>
        <w:rPr>
          <w:color w:val="FF0000"/>
        </w:rPr>
      </w:pPr>
    </w:p>
    <w:p w14:paraId="3E4D2F46" w14:textId="77777777" w:rsidR="00390CF4" w:rsidRPr="00656859" w:rsidRDefault="00390CF4" w:rsidP="00CA0F93">
      <w:pPr>
        <w:pStyle w:val="Listenabsatz"/>
        <w:numPr>
          <w:ilvl w:val="0"/>
          <w:numId w:val="3"/>
        </w:numPr>
        <w:spacing w:before="120" w:after="120" w:line="360" w:lineRule="auto"/>
        <w:ind w:left="709" w:hanging="283"/>
        <w:rPr>
          <w:color w:val="FF0000"/>
        </w:rPr>
      </w:pPr>
      <w:commentRangeStart w:id="6"/>
      <w:r w:rsidRPr="00656859">
        <w:rPr>
          <w:color w:val="FF0000"/>
        </w:rPr>
        <w:t>Beispiele:</w:t>
      </w:r>
      <w:commentRangeEnd w:id="6"/>
      <w:r w:rsidR="00B66C1A">
        <w:rPr>
          <w:rStyle w:val="Kommentarzeichen"/>
          <w:lang w:val="x-none" w:eastAsia="x-none"/>
        </w:rPr>
        <w:commentReference w:id="6"/>
      </w:r>
    </w:p>
    <w:p w14:paraId="2B30F862" w14:textId="77777777" w:rsidR="009F5C1F" w:rsidRPr="00656859" w:rsidRDefault="009F5C1F" w:rsidP="009F5C1F">
      <w:pPr>
        <w:pStyle w:val="Listenabsatz"/>
        <w:numPr>
          <w:ilvl w:val="0"/>
          <w:numId w:val="3"/>
        </w:numPr>
        <w:spacing w:before="120" w:after="120" w:line="360" w:lineRule="auto"/>
        <w:ind w:left="709" w:hanging="283"/>
        <w:rPr>
          <w:color w:val="FF0000"/>
        </w:rPr>
      </w:pPr>
      <w:r w:rsidRPr="00656859">
        <w:rPr>
          <w:color w:val="FF0000"/>
        </w:rPr>
        <w:t xml:space="preserve">Anpassung des bestehenden, veralteten Dorferneuerungskonzeptes an sich geänderte gesellschaftliche Herausforderungen </w:t>
      </w:r>
    </w:p>
    <w:p w14:paraId="10B59C46" w14:textId="77777777" w:rsidR="009F5C1F" w:rsidRPr="00656859" w:rsidRDefault="009F5C1F" w:rsidP="009F5C1F">
      <w:pPr>
        <w:pStyle w:val="Listenabsatz"/>
        <w:numPr>
          <w:ilvl w:val="0"/>
          <w:numId w:val="3"/>
        </w:numPr>
        <w:spacing w:before="120" w:after="120" w:line="360" w:lineRule="auto"/>
        <w:ind w:left="709" w:hanging="283"/>
        <w:rPr>
          <w:color w:val="FF0000"/>
        </w:rPr>
      </w:pPr>
      <w:r w:rsidRPr="00656859">
        <w:rPr>
          <w:color w:val="FF0000"/>
        </w:rPr>
        <w:t>Fehlendes Dorferneuerungskonzept</w:t>
      </w:r>
    </w:p>
    <w:p w14:paraId="148EBD89" w14:textId="77777777" w:rsidR="009F5C1F" w:rsidRDefault="009F5C1F" w:rsidP="009F5C1F">
      <w:pPr>
        <w:pStyle w:val="Listenabsatz"/>
        <w:numPr>
          <w:ilvl w:val="0"/>
          <w:numId w:val="3"/>
        </w:numPr>
        <w:spacing w:before="120" w:after="120" w:line="360" w:lineRule="auto"/>
        <w:ind w:left="709" w:hanging="283"/>
        <w:rPr>
          <w:color w:val="FF0000"/>
        </w:rPr>
      </w:pPr>
      <w:r>
        <w:rPr>
          <w:color w:val="FF0000"/>
        </w:rPr>
        <w:t>Demographische</w:t>
      </w:r>
      <w:r w:rsidRPr="00656859">
        <w:rPr>
          <w:color w:val="FF0000"/>
        </w:rPr>
        <w:t xml:space="preserve"> Entwicklung</w:t>
      </w:r>
      <w:r>
        <w:rPr>
          <w:color w:val="FF0000"/>
        </w:rPr>
        <w:t xml:space="preserve"> </w:t>
      </w:r>
      <w:r w:rsidRPr="00656859">
        <w:rPr>
          <w:color w:val="FF0000"/>
        </w:rPr>
        <w:t>mit z</w:t>
      </w:r>
      <w:r>
        <w:rPr>
          <w:color w:val="FF0000"/>
        </w:rPr>
        <w:t>unehmender Ü</w:t>
      </w:r>
      <w:r w:rsidRPr="00656859">
        <w:rPr>
          <w:color w:val="FF0000"/>
        </w:rPr>
        <w:t>beralterung der Bevölkerung</w:t>
      </w:r>
    </w:p>
    <w:p w14:paraId="615F4239" w14:textId="77777777" w:rsidR="009F5C1F" w:rsidRDefault="009F5C1F" w:rsidP="009F5C1F">
      <w:pPr>
        <w:pStyle w:val="Listenabsatz"/>
        <w:numPr>
          <w:ilvl w:val="0"/>
          <w:numId w:val="3"/>
        </w:numPr>
        <w:spacing w:before="120" w:after="120" w:line="360" w:lineRule="auto"/>
        <w:ind w:left="709" w:hanging="283"/>
        <w:rPr>
          <w:color w:val="FF0000"/>
        </w:rPr>
      </w:pPr>
      <w:r w:rsidRPr="00656859">
        <w:rPr>
          <w:color w:val="FF0000"/>
        </w:rPr>
        <w:t xml:space="preserve">Wertewandel </w:t>
      </w:r>
    </w:p>
    <w:p w14:paraId="5080A55B" w14:textId="77777777" w:rsidR="009F5C1F" w:rsidRDefault="009F5C1F" w:rsidP="009F5C1F">
      <w:pPr>
        <w:pStyle w:val="Listenabsatz"/>
        <w:numPr>
          <w:ilvl w:val="0"/>
          <w:numId w:val="3"/>
        </w:numPr>
        <w:spacing w:before="120" w:after="120" w:line="360" w:lineRule="auto"/>
        <w:ind w:left="709" w:hanging="283"/>
        <w:rPr>
          <w:color w:val="FF0000"/>
        </w:rPr>
      </w:pPr>
      <w:r w:rsidRPr="00656859">
        <w:rPr>
          <w:color w:val="FF0000"/>
        </w:rPr>
        <w:t>Schließung von Nahversorgungs- und Infrastruktureinrichtungen</w:t>
      </w:r>
    </w:p>
    <w:p w14:paraId="60A72BC6" w14:textId="77777777" w:rsidR="009F5C1F" w:rsidRPr="00656859" w:rsidRDefault="009F5C1F" w:rsidP="009F5C1F">
      <w:pPr>
        <w:pStyle w:val="Listenabsatz"/>
        <w:numPr>
          <w:ilvl w:val="0"/>
          <w:numId w:val="3"/>
        </w:numPr>
        <w:spacing w:before="120" w:after="120" w:line="360" w:lineRule="auto"/>
        <w:ind w:left="709" w:hanging="283"/>
        <w:rPr>
          <w:color w:val="FF0000"/>
        </w:rPr>
      </w:pPr>
      <w:r w:rsidRPr="00656859">
        <w:rPr>
          <w:color w:val="FF0000"/>
        </w:rPr>
        <w:t>Wegzug (junger) Erwerbstätiger in die Nähe der Arbeits</w:t>
      </w:r>
      <w:r>
        <w:rPr>
          <w:color w:val="FF0000"/>
        </w:rPr>
        <w:t>- und Ausbildungs</w:t>
      </w:r>
      <w:r w:rsidRPr="00656859">
        <w:rPr>
          <w:color w:val="FF0000"/>
        </w:rPr>
        <w:t xml:space="preserve">plätze </w:t>
      </w:r>
    </w:p>
    <w:p w14:paraId="27FC8470" w14:textId="77777777" w:rsidR="009F5C1F" w:rsidRPr="00656859" w:rsidRDefault="009F5C1F" w:rsidP="009F5C1F">
      <w:pPr>
        <w:pStyle w:val="Listenabsatz"/>
        <w:numPr>
          <w:ilvl w:val="0"/>
          <w:numId w:val="3"/>
        </w:numPr>
        <w:spacing w:before="120" w:after="120" w:line="360" w:lineRule="auto"/>
        <w:ind w:left="709" w:hanging="283"/>
        <w:rPr>
          <w:color w:val="FF0000"/>
        </w:rPr>
      </w:pPr>
      <w:r w:rsidRPr="00656859">
        <w:rPr>
          <w:color w:val="FF0000"/>
        </w:rPr>
        <w:t>Zunehmend fehlende Arbeitsplätze in ländlichen Regionen</w:t>
      </w:r>
    </w:p>
    <w:p w14:paraId="2FB2E69A" w14:textId="77777777" w:rsidR="009F5C1F" w:rsidRPr="00656859" w:rsidRDefault="009F5C1F" w:rsidP="009F5C1F">
      <w:pPr>
        <w:pStyle w:val="Listenabsatz"/>
        <w:numPr>
          <w:ilvl w:val="0"/>
          <w:numId w:val="3"/>
        </w:numPr>
        <w:spacing w:before="120" w:after="120" w:line="360" w:lineRule="auto"/>
        <w:ind w:left="709" w:hanging="283"/>
        <w:rPr>
          <w:color w:val="FF0000"/>
        </w:rPr>
      </w:pPr>
      <w:r>
        <w:rPr>
          <w:color w:val="FF0000"/>
        </w:rPr>
        <w:t>Rückgang des ehrenamtlichen Engagements und des Vereinslebens</w:t>
      </w:r>
    </w:p>
    <w:p w14:paraId="321B5AAF" w14:textId="77777777" w:rsidR="004322B6" w:rsidRPr="00656859" w:rsidRDefault="004322B6" w:rsidP="00CA0F93">
      <w:pPr>
        <w:pStyle w:val="Listenabsatz"/>
        <w:numPr>
          <w:ilvl w:val="0"/>
          <w:numId w:val="3"/>
        </w:numPr>
        <w:spacing w:before="120" w:after="120" w:line="360" w:lineRule="auto"/>
        <w:ind w:left="709" w:hanging="283"/>
        <w:rPr>
          <w:color w:val="FF0000"/>
        </w:rPr>
      </w:pPr>
      <w:r w:rsidRPr="00656859">
        <w:rPr>
          <w:color w:val="FF0000"/>
        </w:rPr>
        <w:t>Strukturwandel in der Landwirtschaft und daraus resultierende Funktionsverluste von ehemals landwirtschaftlich genutzten Gebäuden</w:t>
      </w:r>
    </w:p>
    <w:p w14:paraId="5E72C5A3" w14:textId="77777777" w:rsidR="00BC7756" w:rsidRPr="00656859" w:rsidRDefault="00BC7756" w:rsidP="00CA0F93">
      <w:pPr>
        <w:pStyle w:val="Listenabsatz"/>
        <w:numPr>
          <w:ilvl w:val="0"/>
          <w:numId w:val="3"/>
        </w:numPr>
        <w:spacing w:before="120" w:after="120" w:line="360" w:lineRule="auto"/>
        <w:ind w:left="709" w:hanging="283"/>
        <w:rPr>
          <w:color w:val="FF0000"/>
        </w:rPr>
      </w:pPr>
      <w:r w:rsidRPr="00656859">
        <w:rPr>
          <w:color w:val="FF0000"/>
        </w:rPr>
        <w:lastRenderedPageBreak/>
        <w:t>Funktionsverlust und teilweiser Zerfall von ehemals landwirtschaftlich genutzten Gebäuden</w:t>
      </w:r>
    </w:p>
    <w:p w14:paraId="6BBB0D7B" w14:textId="77777777" w:rsidR="004322B6" w:rsidRDefault="00BC7756" w:rsidP="00CA0F93">
      <w:pPr>
        <w:pStyle w:val="Listenabsatz"/>
        <w:numPr>
          <w:ilvl w:val="0"/>
          <w:numId w:val="3"/>
        </w:numPr>
        <w:spacing w:before="120" w:after="120" w:line="360" w:lineRule="auto"/>
        <w:ind w:left="709" w:hanging="283"/>
        <w:rPr>
          <w:color w:val="FF0000"/>
        </w:rPr>
      </w:pPr>
      <w:r>
        <w:rPr>
          <w:color w:val="FF0000"/>
        </w:rPr>
        <w:t>Beginnender Gebäudeleerstand mit zunehmender Tendenz</w:t>
      </w:r>
    </w:p>
    <w:p w14:paraId="511ADF26" w14:textId="74B355CD" w:rsidR="00BC7756" w:rsidRPr="00133B4B" w:rsidRDefault="00BC7756" w:rsidP="00133B4B">
      <w:pPr>
        <w:pStyle w:val="Listenabsatz"/>
        <w:numPr>
          <w:ilvl w:val="0"/>
          <w:numId w:val="3"/>
        </w:numPr>
        <w:spacing w:before="120" w:after="120" w:line="360" w:lineRule="auto"/>
        <w:ind w:left="709" w:hanging="283"/>
        <w:rPr>
          <w:color w:val="FF0000"/>
        </w:rPr>
      </w:pPr>
      <w:r>
        <w:rPr>
          <w:color w:val="FF0000"/>
        </w:rPr>
        <w:t xml:space="preserve">Verlust an Wohn- und Lebensqualität </w:t>
      </w:r>
    </w:p>
    <w:p w14:paraId="0EEF8941" w14:textId="77777777" w:rsidR="00976D9A" w:rsidRPr="00656859" w:rsidRDefault="003C047F" w:rsidP="00976D9A">
      <w:pPr>
        <w:pStyle w:val="berschrift2"/>
        <w:numPr>
          <w:ilvl w:val="1"/>
          <w:numId w:val="2"/>
        </w:numPr>
        <w:overflowPunct w:val="0"/>
        <w:autoSpaceDE w:val="0"/>
        <w:autoSpaceDN w:val="0"/>
        <w:adjustRightInd w:val="0"/>
        <w:spacing w:before="360"/>
        <w:ind w:left="425" w:hanging="425"/>
        <w:jc w:val="both"/>
        <w:textAlignment w:val="baseline"/>
        <w:rPr>
          <w:rStyle w:val="Absatz-Standardschriftart1"/>
          <w:rFonts w:ascii="Arial" w:hAnsi="Arial" w:cs="Arial"/>
          <w:bCs w:val="0"/>
          <w:i w:val="0"/>
          <w:iCs w:val="0"/>
          <w:color w:val="000000"/>
          <w:sz w:val="24"/>
          <w:szCs w:val="22"/>
          <w:lang w:val="de-DE"/>
        </w:rPr>
      </w:pPr>
      <w:bookmarkStart w:id="7" w:name="_Toc159574245"/>
      <w:r w:rsidRPr="00656859">
        <w:rPr>
          <w:rFonts w:ascii="Arial" w:hAnsi="Arial" w:cs="Arial"/>
          <w:bCs w:val="0"/>
          <w:i w:val="0"/>
          <w:iCs w:val="0"/>
          <w:color w:val="000000"/>
          <w:sz w:val="24"/>
          <w:szCs w:val="22"/>
          <w:lang w:val="de-DE"/>
        </w:rPr>
        <w:t>Ziele</w:t>
      </w:r>
      <w:bookmarkEnd w:id="7"/>
    </w:p>
    <w:p w14:paraId="16712AED" w14:textId="77777777" w:rsidR="00BC7756" w:rsidRPr="00656859" w:rsidRDefault="00BC7756" w:rsidP="00CA0F93">
      <w:pPr>
        <w:numPr>
          <w:ilvl w:val="0"/>
          <w:numId w:val="22"/>
        </w:numPr>
        <w:tabs>
          <w:tab w:val="left" w:pos="-851"/>
        </w:tabs>
        <w:spacing w:line="360" w:lineRule="auto"/>
        <w:ind w:left="714" w:hanging="357"/>
        <w:rPr>
          <w:rStyle w:val="Absatz-Standardschriftart1"/>
          <w:rFonts w:eastAsia="Arial"/>
        </w:rPr>
      </w:pPr>
      <w:r w:rsidRPr="00656859">
        <w:rPr>
          <w:rStyle w:val="Absatz-Standardschriftart1"/>
          <w:rFonts w:eastAsia="Arial"/>
        </w:rPr>
        <w:t xml:space="preserve">Konzeption individueller, bedarfsorientierter und nachhaltiger Entwicklungsstrategien mit Blick auf interkommunale Kooperation </w:t>
      </w:r>
    </w:p>
    <w:p w14:paraId="0E88954D" w14:textId="77777777" w:rsidR="00BC7756" w:rsidRPr="00656859" w:rsidRDefault="00BC7756" w:rsidP="00CA0F93">
      <w:pPr>
        <w:numPr>
          <w:ilvl w:val="0"/>
          <w:numId w:val="22"/>
        </w:numPr>
        <w:tabs>
          <w:tab w:val="left" w:pos="-851"/>
        </w:tabs>
        <w:spacing w:line="360" w:lineRule="auto"/>
        <w:ind w:left="714" w:hanging="357"/>
        <w:rPr>
          <w:rStyle w:val="Absatz-Standardschriftart1"/>
          <w:rFonts w:eastAsia="Arial"/>
        </w:rPr>
      </w:pPr>
      <w:r w:rsidRPr="00656859">
        <w:rPr>
          <w:rStyle w:val="Absatz-Standardschriftart1"/>
          <w:rFonts w:eastAsia="Arial"/>
        </w:rPr>
        <w:t xml:space="preserve">Erkennen der eigenen </w:t>
      </w:r>
      <w:r>
        <w:rPr>
          <w:rStyle w:val="Absatz-Standardschriftart1"/>
          <w:rFonts w:eastAsia="Arial"/>
        </w:rPr>
        <w:t>Chancen und Potentiale und Entwicklung von zukunftsfähigen Strategien</w:t>
      </w:r>
    </w:p>
    <w:p w14:paraId="28D45E3A" w14:textId="77777777" w:rsidR="00BC7756" w:rsidRPr="00656859" w:rsidRDefault="00BC7756" w:rsidP="00CA0F93">
      <w:pPr>
        <w:numPr>
          <w:ilvl w:val="0"/>
          <w:numId w:val="22"/>
        </w:numPr>
        <w:tabs>
          <w:tab w:val="left" w:pos="-851"/>
        </w:tabs>
        <w:spacing w:line="360" w:lineRule="auto"/>
        <w:ind w:left="714" w:hanging="357"/>
        <w:rPr>
          <w:rStyle w:val="Absatz-Standardschriftart1"/>
          <w:rFonts w:eastAsia="Arial"/>
        </w:rPr>
      </w:pPr>
      <w:r>
        <w:rPr>
          <w:rStyle w:val="Absatz-Standardschriftart1"/>
          <w:rFonts w:eastAsia="Arial"/>
        </w:rPr>
        <w:t>Sicherung der Daseinsvorsorge</w:t>
      </w:r>
    </w:p>
    <w:p w14:paraId="762F93D6" w14:textId="77777777" w:rsidR="00BC7756" w:rsidRPr="00BC7756" w:rsidRDefault="00C26889" w:rsidP="00CA0F93">
      <w:pPr>
        <w:numPr>
          <w:ilvl w:val="0"/>
          <w:numId w:val="22"/>
        </w:numPr>
        <w:tabs>
          <w:tab w:val="left" w:pos="-851"/>
        </w:tabs>
        <w:spacing w:line="360" w:lineRule="auto"/>
        <w:ind w:left="714" w:hanging="357"/>
        <w:rPr>
          <w:rStyle w:val="Absatz-Standardschriftart1"/>
          <w:rFonts w:eastAsia="Arial"/>
        </w:rPr>
      </w:pPr>
      <w:r w:rsidRPr="00656859">
        <w:rPr>
          <w:rStyle w:val="Absatz-Standardschriftart1"/>
          <w:rFonts w:eastAsia="Arial"/>
        </w:rPr>
        <w:t xml:space="preserve">Auseinandersetzung mit der zukünftigen </w:t>
      </w:r>
      <w:r w:rsidR="00BC7756">
        <w:rPr>
          <w:rStyle w:val="Absatz-Standardschriftart1"/>
          <w:rFonts w:eastAsia="Arial"/>
        </w:rPr>
        <w:t>Entwicklung im Dorf</w:t>
      </w:r>
    </w:p>
    <w:p w14:paraId="1A475E7F" w14:textId="77777777" w:rsidR="00BC7756" w:rsidRPr="00656859" w:rsidRDefault="00BC7756" w:rsidP="00CA0F93">
      <w:pPr>
        <w:numPr>
          <w:ilvl w:val="0"/>
          <w:numId w:val="22"/>
        </w:numPr>
        <w:tabs>
          <w:tab w:val="left" w:pos="-851"/>
        </w:tabs>
        <w:spacing w:line="360" w:lineRule="auto"/>
        <w:ind w:left="714" w:hanging="357"/>
        <w:rPr>
          <w:rStyle w:val="Absatz-Standardschriftart1"/>
          <w:rFonts w:eastAsia="Arial"/>
        </w:rPr>
      </w:pPr>
      <w:r>
        <w:rPr>
          <w:rStyle w:val="Absatz-Standardschriftart1"/>
          <w:rFonts w:eastAsia="Arial"/>
        </w:rPr>
        <w:t>Bewusstsein für das eigene Dorf schaffen</w:t>
      </w:r>
    </w:p>
    <w:p w14:paraId="3F00FB63" w14:textId="77777777" w:rsidR="00BC7756" w:rsidRDefault="00BC7756" w:rsidP="00CA0F93">
      <w:pPr>
        <w:numPr>
          <w:ilvl w:val="0"/>
          <w:numId w:val="22"/>
        </w:numPr>
        <w:tabs>
          <w:tab w:val="left" w:pos="-851"/>
        </w:tabs>
        <w:spacing w:line="360" w:lineRule="auto"/>
        <w:ind w:left="714" w:hanging="357"/>
        <w:rPr>
          <w:rStyle w:val="Absatz-Standardschriftart1"/>
          <w:rFonts w:eastAsia="Arial"/>
        </w:rPr>
      </w:pPr>
      <w:r>
        <w:rPr>
          <w:rStyle w:val="Absatz-Standardschriftart1"/>
          <w:rFonts w:eastAsia="Arial"/>
        </w:rPr>
        <w:t>Erhöhung des bürgerschaftlichen Engagements durch moderne Beteiligungsformen</w:t>
      </w:r>
    </w:p>
    <w:p w14:paraId="23B8E939" w14:textId="77777777" w:rsidR="00C26889" w:rsidRPr="00656859" w:rsidRDefault="00BC7756" w:rsidP="00CA0F93">
      <w:pPr>
        <w:numPr>
          <w:ilvl w:val="0"/>
          <w:numId w:val="22"/>
        </w:numPr>
        <w:tabs>
          <w:tab w:val="left" w:pos="-851"/>
        </w:tabs>
        <w:spacing w:line="360" w:lineRule="auto"/>
        <w:ind w:left="714" w:hanging="357"/>
        <w:rPr>
          <w:rStyle w:val="Absatz-Standardschriftart1"/>
          <w:rFonts w:eastAsia="Arial"/>
        </w:rPr>
      </w:pPr>
      <w:r>
        <w:rPr>
          <w:rStyle w:val="Absatz-Standardschriftart1"/>
          <w:rFonts w:eastAsia="Arial"/>
        </w:rPr>
        <w:t>Stärkung der</w:t>
      </w:r>
      <w:r w:rsidR="00C26889" w:rsidRPr="00656859">
        <w:rPr>
          <w:rStyle w:val="Absatz-Standardschriftart1"/>
          <w:rFonts w:eastAsia="Arial"/>
        </w:rPr>
        <w:t xml:space="preserve"> Dorfgemeinschaft</w:t>
      </w:r>
      <w:r>
        <w:rPr>
          <w:rStyle w:val="Absatz-Standardschriftart1"/>
          <w:rFonts w:eastAsia="Arial"/>
        </w:rPr>
        <w:t>, Förderung von Kommunikation und Nachbarschaft</w:t>
      </w:r>
    </w:p>
    <w:p w14:paraId="11641E36" w14:textId="77777777" w:rsidR="00E457B2" w:rsidRPr="00E457B2" w:rsidRDefault="00E457B2" w:rsidP="00CA0F93">
      <w:pPr>
        <w:numPr>
          <w:ilvl w:val="0"/>
          <w:numId w:val="22"/>
        </w:numPr>
        <w:tabs>
          <w:tab w:val="left" w:pos="-851"/>
        </w:tabs>
        <w:spacing w:line="360" w:lineRule="auto"/>
        <w:ind w:left="714" w:hanging="357"/>
        <w:rPr>
          <w:rStyle w:val="Absatz-Standardschriftart1"/>
          <w:rFonts w:eastAsia="Arial"/>
        </w:rPr>
      </w:pPr>
      <w:r w:rsidRPr="00E457B2">
        <w:rPr>
          <w:rStyle w:val="Absatz-Standardschriftart1"/>
          <w:rFonts w:eastAsia="Arial"/>
        </w:rPr>
        <w:t>Erhalt bzw. Verbesserung der Mobilität insbesondere älterer Dorfbewohner</w:t>
      </w:r>
    </w:p>
    <w:p w14:paraId="0067116C" w14:textId="77777777" w:rsidR="00976D9A" w:rsidRPr="00656859" w:rsidRDefault="00976D9A" w:rsidP="00CA0F93">
      <w:pPr>
        <w:numPr>
          <w:ilvl w:val="0"/>
          <w:numId w:val="22"/>
        </w:numPr>
        <w:tabs>
          <w:tab w:val="left" w:pos="-851"/>
        </w:tabs>
        <w:spacing w:line="360" w:lineRule="auto"/>
        <w:ind w:left="714" w:hanging="357"/>
        <w:rPr>
          <w:rStyle w:val="Absatz-Standardschriftart1"/>
          <w:rFonts w:eastAsia="Arial"/>
          <w:color w:val="FF0000"/>
        </w:rPr>
      </w:pPr>
      <w:commentRangeStart w:id="8"/>
      <w:r w:rsidRPr="00656859">
        <w:rPr>
          <w:rStyle w:val="Absatz-Standardschriftart1"/>
          <w:rFonts w:eastAsia="Arial"/>
          <w:color w:val="FF0000"/>
        </w:rPr>
        <w:t>Ggf. Ergänzen</w:t>
      </w:r>
      <w:commentRangeEnd w:id="8"/>
      <w:r w:rsidR="00B66C1A">
        <w:rPr>
          <w:rStyle w:val="Kommentarzeichen"/>
          <w:lang w:val="x-none" w:eastAsia="x-none"/>
        </w:rPr>
        <w:commentReference w:id="8"/>
      </w:r>
    </w:p>
    <w:p w14:paraId="0D1411D0" w14:textId="77777777" w:rsidR="00976D9A" w:rsidRPr="00656859" w:rsidRDefault="00976D9A" w:rsidP="00CA0F93">
      <w:pPr>
        <w:numPr>
          <w:ilvl w:val="0"/>
          <w:numId w:val="22"/>
        </w:numPr>
        <w:tabs>
          <w:tab w:val="left" w:pos="-851"/>
        </w:tabs>
        <w:spacing w:line="360" w:lineRule="auto"/>
        <w:ind w:left="714" w:hanging="357"/>
        <w:rPr>
          <w:rStyle w:val="Absatz-Standardschriftart1"/>
          <w:rFonts w:eastAsia="Arial"/>
          <w:color w:val="FF0000"/>
        </w:rPr>
      </w:pPr>
      <w:r w:rsidRPr="00656859">
        <w:rPr>
          <w:rStyle w:val="Absatz-Standardschriftart1"/>
          <w:rFonts w:eastAsia="Arial"/>
          <w:color w:val="FF0000"/>
        </w:rPr>
        <w:t>Be</w:t>
      </w:r>
      <w:r w:rsidR="009206BB" w:rsidRPr="00656859">
        <w:rPr>
          <w:rStyle w:val="Absatz-Standardschriftart1"/>
          <w:rFonts w:eastAsia="Arial"/>
          <w:color w:val="FF0000"/>
        </w:rPr>
        <w:t>i</w:t>
      </w:r>
      <w:r w:rsidRPr="00656859">
        <w:rPr>
          <w:rStyle w:val="Absatz-Standardschriftart1"/>
          <w:rFonts w:eastAsia="Arial"/>
          <w:color w:val="FF0000"/>
        </w:rPr>
        <w:t>spiele:</w:t>
      </w:r>
    </w:p>
    <w:p w14:paraId="55FC072B" w14:textId="77777777" w:rsidR="006751DB" w:rsidRPr="00656859" w:rsidRDefault="006751DB" w:rsidP="00CA0F93">
      <w:pPr>
        <w:numPr>
          <w:ilvl w:val="0"/>
          <w:numId w:val="22"/>
        </w:numPr>
        <w:tabs>
          <w:tab w:val="left" w:pos="-851"/>
        </w:tabs>
        <w:spacing w:line="360" w:lineRule="auto"/>
        <w:ind w:left="714" w:hanging="357"/>
        <w:rPr>
          <w:rStyle w:val="Absatz-Standardschriftart1"/>
          <w:rFonts w:eastAsia="Arial"/>
          <w:color w:val="FF0000"/>
        </w:rPr>
      </w:pPr>
      <w:r w:rsidRPr="00656859">
        <w:rPr>
          <w:rStyle w:val="Absatz-Standardschriftart1"/>
          <w:rFonts w:eastAsia="Arial"/>
          <w:color w:val="FF0000"/>
        </w:rPr>
        <w:t>Sicherung der Lebensqualität im Dorf für alle Generationen</w:t>
      </w:r>
    </w:p>
    <w:p w14:paraId="40ABE417" w14:textId="77777777" w:rsidR="00FE3BE0" w:rsidRPr="00656859" w:rsidRDefault="00FE3BE0" w:rsidP="00CA0F93">
      <w:pPr>
        <w:numPr>
          <w:ilvl w:val="0"/>
          <w:numId w:val="22"/>
        </w:numPr>
        <w:tabs>
          <w:tab w:val="left" w:pos="-851"/>
        </w:tabs>
        <w:spacing w:line="360" w:lineRule="auto"/>
        <w:ind w:left="714" w:hanging="357"/>
        <w:rPr>
          <w:rStyle w:val="Absatz-Standardschriftart1"/>
          <w:rFonts w:eastAsia="Arial"/>
          <w:color w:val="FF0000"/>
        </w:rPr>
      </w:pPr>
      <w:r>
        <w:rPr>
          <w:rStyle w:val="Absatz-Standardschriftart1"/>
          <w:rFonts w:eastAsia="Arial"/>
          <w:color w:val="FF0000"/>
        </w:rPr>
        <w:t>Steigerung der Attraktivität des Dorfes</w:t>
      </w:r>
    </w:p>
    <w:p w14:paraId="1D5A0AFE" w14:textId="77777777" w:rsidR="006751DB" w:rsidRDefault="006751DB" w:rsidP="00CA0F93">
      <w:pPr>
        <w:numPr>
          <w:ilvl w:val="0"/>
          <w:numId w:val="22"/>
        </w:numPr>
        <w:tabs>
          <w:tab w:val="left" w:pos="-851"/>
        </w:tabs>
        <w:spacing w:line="360" w:lineRule="auto"/>
        <w:ind w:left="714" w:hanging="357"/>
        <w:rPr>
          <w:rStyle w:val="Absatz-Standardschriftart1"/>
          <w:rFonts w:eastAsia="Arial"/>
          <w:color w:val="FF0000"/>
        </w:rPr>
      </w:pPr>
      <w:r w:rsidRPr="00656859">
        <w:rPr>
          <w:rStyle w:val="Absatz-Standardschriftart1"/>
          <w:rFonts w:eastAsia="Arial"/>
          <w:color w:val="FF0000"/>
        </w:rPr>
        <w:t>Erhalt der Lebens- und Liebenswürdigkeit de</w:t>
      </w:r>
      <w:r w:rsidR="00976D9A" w:rsidRPr="00656859">
        <w:rPr>
          <w:rStyle w:val="Absatz-Standardschriftart1"/>
          <w:rFonts w:eastAsia="Arial"/>
          <w:color w:val="FF0000"/>
        </w:rPr>
        <w:t xml:space="preserve">r Ortsgemeinde </w:t>
      </w:r>
      <w:r w:rsidR="00FE3BE0">
        <w:rPr>
          <w:rStyle w:val="Absatz-Standardschriftart1"/>
          <w:rFonts w:eastAsia="Arial"/>
          <w:color w:val="FF0000"/>
        </w:rPr>
        <w:t>für die Einwohnerinnen und Einwohner</w:t>
      </w:r>
    </w:p>
    <w:p w14:paraId="22647470" w14:textId="77777777" w:rsidR="006751DB" w:rsidRPr="00656859" w:rsidRDefault="006751DB" w:rsidP="00CA0F93">
      <w:pPr>
        <w:numPr>
          <w:ilvl w:val="0"/>
          <w:numId w:val="22"/>
        </w:numPr>
        <w:tabs>
          <w:tab w:val="left" w:pos="-851"/>
        </w:tabs>
        <w:spacing w:line="360" w:lineRule="auto"/>
        <w:ind w:left="714" w:hanging="357"/>
        <w:rPr>
          <w:rStyle w:val="Absatz-Standardschriftart1"/>
          <w:rFonts w:eastAsia="Arial"/>
          <w:color w:val="FF0000"/>
        </w:rPr>
      </w:pPr>
      <w:r w:rsidRPr="00656859">
        <w:rPr>
          <w:rStyle w:val="Absatz-Standardschriftart1"/>
          <w:rFonts w:eastAsia="Arial"/>
          <w:color w:val="FF0000"/>
        </w:rPr>
        <w:t>Erhalt und Ausbau von Dorftraditionen</w:t>
      </w:r>
    </w:p>
    <w:p w14:paraId="02D3AF14" w14:textId="77777777" w:rsidR="006751DB" w:rsidRPr="00656859" w:rsidRDefault="006751DB" w:rsidP="00CA0F93">
      <w:pPr>
        <w:numPr>
          <w:ilvl w:val="0"/>
          <w:numId w:val="22"/>
        </w:numPr>
        <w:tabs>
          <w:tab w:val="left" w:pos="-851"/>
        </w:tabs>
        <w:spacing w:line="360" w:lineRule="auto"/>
        <w:ind w:left="714" w:hanging="357"/>
        <w:rPr>
          <w:rStyle w:val="Absatz-Standardschriftart1"/>
          <w:rFonts w:eastAsia="Arial"/>
          <w:color w:val="FF0000"/>
        </w:rPr>
      </w:pPr>
      <w:r w:rsidRPr="00656859">
        <w:rPr>
          <w:rStyle w:val="Absatz-Standardschriftart1"/>
          <w:rFonts w:eastAsia="Arial"/>
          <w:color w:val="FF0000"/>
        </w:rPr>
        <w:t>Identifizierung von Maßnahmen zur Verhinderung des Gebäudeleerstandes</w:t>
      </w:r>
    </w:p>
    <w:p w14:paraId="0DF04332" w14:textId="77777777" w:rsidR="006751DB" w:rsidRPr="00656859" w:rsidRDefault="00FE3BE0" w:rsidP="00CA0F93">
      <w:pPr>
        <w:numPr>
          <w:ilvl w:val="0"/>
          <w:numId w:val="22"/>
        </w:numPr>
        <w:tabs>
          <w:tab w:val="left" w:pos="-851"/>
        </w:tabs>
        <w:spacing w:line="360" w:lineRule="auto"/>
        <w:ind w:left="714" w:hanging="357"/>
        <w:rPr>
          <w:rStyle w:val="Absatz-Standardschriftart1"/>
          <w:rFonts w:eastAsia="Arial"/>
          <w:color w:val="FF0000"/>
        </w:rPr>
      </w:pPr>
      <w:r>
        <w:rPr>
          <w:rStyle w:val="Absatz-Standardschriftart1"/>
          <w:rFonts w:eastAsia="Arial"/>
          <w:color w:val="FF0000"/>
        </w:rPr>
        <w:t>Identifizierung</w:t>
      </w:r>
      <w:r w:rsidR="006751DB" w:rsidRPr="00656859">
        <w:rPr>
          <w:rStyle w:val="Absatz-Standardschriftart1"/>
          <w:rFonts w:eastAsia="Arial"/>
          <w:color w:val="FF0000"/>
        </w:rPr>
        <w:t xml:space="preserve"> von Maßnahmen zur Erhaltung bzw. Verbesserung der Bausubstanz</w:t>
      </w:r>
    </w:p>
    <w:p w14:paraId="554EA018" w14:textId="77777777" w:rsidR="006751DB" w:rsidRPr="00656859" w:rsidRDefault="006751DB" w:rsidP="00CA0F93">
      <w:pPr>
        <w:numPr>
          <w:ilvl w:val="0"/>
          <w:numId w:val="22"/>
        </w:numPr>
        <w:tabs>
          <w:tab w:val="left" w:pos="-851"/>
        </w:tabs>
        <w:spacing w:line="360" w:lineRule="auto"/>
        <w:ind w:left="714" w:hanging="357"/>
        <w:rPr>
          <w:rStyle w:val="Absatz-Standardschriftart1"/>
          <w:rFonts w:eastAsia="Arial"/>
          <w:color w:val="FF0000"/>
        </w:rPr>
      </w:pPr>
      <w:r w:rsidRPr="00656859">
        <w:rPr>
          <w:rStyle w:val="Absatz-Standardschriftart1"/>
          <w:rFonts w:eastAsia="Arial"/>
          <w:color w:val="FF0000"/>
        </w:rPr>
        <w:t>Identifizierung von Maßnahmen zur Verhinderung von Abwanderung und Überalterung</w:t>
      </w:r>
    </w:p>
    <w:p w14:paraId="44609BC6" w14:textId="77777777" w:rsidR="006751DB" w:rsidRPr="00656859" w:rsidRDefault="006751DB" w:rsidP="00CA0F93">
      <w:pPr>
        <w:numPr>
          <w:ilvl w:val="0"/>
          <w:numId w:val="22"/>
        </w:numPr>
        <w:tabs>
          <w:tab w:val="left" w:pos="-851"/>
        </w:tabs>
        <w:spacing w:line="360" w:lineRule="auto"/>
        <w:ind w:left="714" w:hanging="357"/>
        <w:rPr>
          <w:rStyle w:val="Absatz-Standardschriftart1"/>
          <w:rFonts w:eastAsia="Arial"/>
          <w:color w:val="FF0000"/>
        </w:rPr>
      </w:pPr>
      <w:r w:rsidRPr="00656859">
        <w:rPr>
          <w:rStyle w:val="Absatz-Standardschriftart1"/>
          <w:rFonts w:eastAsia="Arial"/>
          <w:color w:val="FF0000"/>
        </w:rPr>
        <w:t xml:space="preserve">Einbeziehung möglichst vieler Dorfbewohner in die Zukunftsgestaltung </w:t>
      </w:r>
      <w:r w:rsidR="00A2495A" w:rsidRPr="00656859">
        <w:rPr>
          <w:rStyle w:val="Absatz-Standardschriftart1"/>
          <w:rFonts w:eastAsia="Arial"/>
          <w:color w:val="FF0000"/>
        </w:rPr>
        <w:t>der Gemeinde</w:t>
      </w:r>
    </w:p>
    <w:p w14:paraId="716112B3" w14:textId="77777777" w:rsidR="00FE3BE0" w:rsidRPr="00656859" w:rsidRDefault="00FE3BE0" w:rsidP="00CA0F93">
      <w:pPr>
        <w:numPr>
          <w:ilvl w:val="0"/>
          <w:numId w:val="22"/>
        </w:numPr>
        <w:tabs>
          <w:tab w:val="left" w:pos="-851"/>
        </w:tabs>
        <w:spacing w:line="360" w:lineRule="auto"/>
        <w:ind w:left="714" w:hanging="357"/>
        <w:rPr>
          <w:rStyle w:val="Absatz-Standardschriftart1"/>
          <w:rFonts w:eastAsia="Arial"/>
          <w:color w:val="FF0000"/>
        </w:rPr>
      </w:pPr>
      <w:r>
        <w:rPr>
          <w:rStyle w:val="Absatz-Standardschriftart1"/>
          <w:rFonts w:eastAsia="Arial"/>
          <w:color w:val="FF0000"/>
        </w:rPr>
        <w:t>Förderung des intergenerativen Austauschs der Dorfbewohner</w:t>
      </w:r>
    </w:p>
    <w:p w14:paraId="34175956" w14:textId="77777777" w:rsidR="00FE3BE0" w:rsidRPr="00FE3BE0" w:rsidRDefault="006751DB" w:rsidP="00CA0F93">
      <w:pPr>
        <w:numPr>
          <w:ilvl w:val="0"/>
          <w:numId w:val="22"/>
        </w:numPr>
        <w:tabs>
          <w:tab w:val="left" w:pos="-851"/>
        </w:tabs>
        <w:spacing w:line="360" w:lineRule="auto"/>
        <w:ind w:left="714" w:hanging="357"/>
        <w:rPr>
          <w:color w:val="FF0000"/>
          <w:sz w:val="24"/>
          <w:szCs w:val="22"/>
        </w:rPr>
      </w:pPr>
      <w:r w:rsidRPr="00656859">
        <w:rPr>
          <w:rStyle w:val="Absatz-Standardschriftart1"/>
          <w:rFonts w:eastAsia="Arial"/>
          <w:color w:val="FF0000"/>
        </w:rPr>
        <w:t>Dialog mit benachbarten Ortsgemeinden zur Koordination gemeinsamer Maßnahmen</w:t>
      </w:r>
    </w:p>
    <w:p w14:paraId="7ECAF8E7" w14:textId="77777777" w:rsidR="00722377" w:rsidRPr="00656859" w:rsidRDefault="00E9628B"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9" w:name="_Toc159574246"/>
      <w:r w:rsidRPr="00656859">
        <w:rPr>
          <w:rFonts w:ascii="Arial" w:hAnsi="Arial" w:cs="Arial"/>
          <w:bCs w:val="0"/>
          <w:i w:val="0"/>
          <w:iCs w:val="0"/>
          <w:color w:val="000000"/>
          <w:sz w:val="24"/>
          <w:szCs w:val="22"/>
          <w:lang w:val="de-DE"/>
        </w:rPr>
        <w:t>Vorgehensweise</w:t>
      </w:r>
      <w:bookmarkEnd w:id="9"/>
    </w:p>
    <w:p w14:paraId="4BBBACC1" w14:textId="77777777" w:rsidR="000D1EC0" w:rsidRPr="00656859" w:rsidRDefault="001D0B69" w:rsidP="00CA0F93">
      <w:pPr>
        <w:pStyle w:val="Listenabsatz"/>
        <w:numPr>
          <w:ilvl w:val="0"/>
          <w:numId w:val="28"/>
        </w:numPr>
        <w:spacing w:before="120" w:line="360" w:lineRule="auto"/>
      </w:pPr>
      <w:r w:rsidRPr="00656859">
        <w:t>Arbeitsgruppen von Fachkräften entwickel</w:t>
      </w:r>
      <w:r w:rsidR="00FE3BE0">
        <w:t>te</w:t>
      </w:r>
      <w:r w:rsidRPr="00656859">
        <w:t>n</w:t>
      </w:r>
      <w:r w:rsidR="00FE3BE0">
        <w:t xml:space="preserve"> vor einigen Jahren</w:t>
      </w:r>
      <w:r w:rsidRPr="00656859">
        <w:t xml:space="preserve"> in Zusammenarbeit mit der Kreisverwaltung des Eifelkreises Bitburg-Prüm </w:t>
      </w:r>
      <w:r w:rsidR="00FE3BE0">
        <w:t>das Projekt</w:t>
      </w:r>
      <w:r w:rsidR="000D1EC0" w:rsidRPr="00656859">
        <w:t xml:space="preserve"> </w:t>
      </w:r>
      <w:r w:rsidR="00FE3BE0">
        <w:t>„</w:t>
      </w:r>
      <w:r w:rsidR="000D1EC0" w:rsidRPr="00656859">
        <w:t>Zukunfts-Check Dorf</w:t>
      </w:r>
      <w:r w:rsidR="00FE3BE0">
        <w:t>“</w:t>
      </w:r>
      <w:r w:rsidR="00213B1A">
        <w:t>.</w:t>
      </w:r>
    </w:p>
    <w:p w14:paraId="79DF453F" w14:textId="77777777" w:rsidR="000D1EC0" w:rsidRPr="00656859" w:rsidRDefault="000D1EC0" w:rsidP="00CA0F93">
      <w:pPr>
        <w:pStyle w:val="Listenabsatz"/>
        <w:numPr>
          <w:ilvl w:val="0"/>
          <w:numId w:val="28"/>
        </w:numPr>
        <w:spacing w:before="120" w:line="360" w:lineRule="auto"/>
      </w:pPr>
      <w:r w:rsidRPr="00656859">
        <w:t xml:space="preserve">Durch Förderung des Landes Rheinland-Pfalz kann der Zukunfts-Check Dorf </w:t>
      </w:r>
      <w:r w:rsidR="00FE3BE0">
        <w:t xml:space="preserve">in mindestens </w:t>
      </w:r>
      <w:r w:rsidR="008517D8">
        <w:t>40</w:t>
      </w:r>
      <w:r w:rsidR="00FE3BE0">
        <w:t xml:space="preserve"> Ortsgemeinden des Landkreises Südwestpfalz</w:t>
      </w:r>
      <w:r w:rsidR="00213B1A">
        <w:t xml:space="preserve"> durchgeführt werden</w:t>
      </w:r>
      <w:r w:rsidRPr="00656859">
        <w:t xml:space="preserve"> </w:t>
      </w:r>
    </w:p>
    <w:p w14:paraId="057079A0" w14:textId="7EB168D7" w:rsidR="000D1EC0" w:rsidRPr="00656859" w:rsidRDefault="00FE3BE0" w:rsidP="00CA0F93">
      <w:pPr>
        <w:pStyle w:val="Listenabsatz"/>
        <w:numPr>
          <w:ilvl w:val="0"/>
          <w:numId w:val="28"/>
        </w:numPr>
        <w:spacing w:before="120" w:line="360" w:lineRule="auto"/>
      </w:pPr>
      <w:r>
        <w:lastRenderedPageBreak/>
        <w:t>Auftaktveranstaltung mit integriertem Workshop</w:t>
      </w:r>
      <w:r w:rsidR="00976D9A" w:rsidRPr="00656859">
        <w:t xml:space="preserve">: </w:t>
      </w:r>
      <w:r w:rsidR="00935550">
        <w:t xml:space="preserve">Insgesamt </w:t>
      </w:r>
      <w:r w:rsidR="00935550" w:rsidRPr="00935550">
        <w:rPr>
          <w:highlight w:val="red"/>
        </w:rPr>
        <w:t>XX</w:t>
      </w:r>
      <w:r w:rsidR="00935550" w:rsidRPr="00656859">
        <w:t xml:space="preserve"> </w:t>
      </w:r>
      <w:r w:rsidR="00935550" w:rsidRPr="00656859">
        <w:rPr>
          <w:rFonts w:eastAsia="Arial"/>
        </w:rPr>
        <w:t xml:space="preserve">Bürgerinnen und Bürger der Ortsgemeinde hielten in einer </w:t>
      </w:r>
      <w:r w:rsidR="00935550">
        <w:rPr>
          <w:rFonts w:eastAsia="Arial"/>
        </w:rPr>
        <w:t>Vor-Ort-Veranstaltung</w:t>
      </w:r>
      <w:r w:rsidR="00976D9A" w:rsidRPr="00656859">
        <w:rPr>
          <w:rFonts w:eastAsia="Arial"/>
        </w:rPr>
        <w:t xml:space="preserve"> am </w:t>
      </w:r>
      <w:r w:rsidR="00767CA0">
        <w:rPr>
          <w:rFonts w:eastAsia="Arial"/>
          <w:b/>
          <w:color w:val="FF0000"/>
        </w:rPr>
        <w:t>xx.xx.20X</w:t>
      </w:r>
      <w:r w:rsidR="00976D9A" w:rsidRPr="00FE3BE0">
        <w:rPr>
          <w:rFonts w:eastAsia="Arial"/>
          <w:b/>
          <w:color w:val="FF0000"/>
        </w:rPr>
        <w:t xml:space="preserve">X </w:t>
      </w:r>
      <w:r>
        <w:rPr>
          <w:rFonts w:eastAsia="Arial"/>
        </w:rPr>
        <w:t>die Stärken</w:t>
      </w:r>
      <w:r w:rsidR="00976D9A" w:rsidRPr="00656859">
        <w:rPr>
          <w:rFonts w:eastAsia="Arial"/>
        </w:rPr>
        <w:t xml:space="preserve"> und Schwächen für die Ortsgemeinde fest, auf deren Basis Arbeitskreise </w:t>
      </w:r>
      <w:r>
        <w:rPr>
          <w:rFonts w:eastAsia="Arial"/>
        </w:rPr>
        <w:t>gebildet</w:t>
      </w:r>
      <w:r w:rsidR="00976D9A" w:rsidRPr="00656859">
        <w:rPr>
          <w:rFonts w:eastAsia="Arial"/>
        </w:rPr>
        <w:t xml:space="preserve"> wurden.</w:t>
      </w:r>
    </w:p>
    <w:p w14:paraId="46F6ACCA" w14:textId="77777777" w:rsidR="000D1EC0" w:rsidRPr="00656859" w:rsidRDefault="00FE3BE0" w:rsidP="00CA0F93">
      <w:pPr>
        <w:pStyle w:val="Listenabsatz"/>
        <w:numPr>
          <w:ilvl w:val="0"/>
          <w:numId w:val="28"/>
        </w:numPr>
        <w:spacing w:before="120" w:line="360" w:lineRule="auto"/>
      </w:pPr>
      <w:r>
        <w:t>Bestandsaufnahme: Erhebung von Daten zur</w:t>
      </w:r>
      <w:r w:rsidR="000D1EC0" w:rsidRPr="00656859">
        <w:t xml:space="preserve"> Ermittlung des IST-Zustandes durch die</w:t>
      </w:r>
      <w:r>
        <w:t xml:space="preserve"> Bürgerinnen und Bürger der Ortsgemeinde</w:t>
      </w:r>
    </w:p>
    <w:p w14:paraId="004FAE08" w14:textId="77777777" w:rsidR="00FC2E46" w:rsidRDefault="001D0B69" w:rsidP="00CA0F93">
      <w:pPr>
        <w:pStyle w:val="Listenabsatz"/>
        <w:numPr>
          <w:ilvl w:val="0"/>
          <w:numId w:val="28"/>
        </w:numPr>
        <w:spacing w:before="120" w:line="360" w:lineRule="auto"/>
      </w:pPr>
      <w:r w:rsidRPr="00656859">
        <w:t>Auswertung der vor Ort erhobenen Daten</w:t>
      </w:r>
      <w:r w:rsidR="00FC2E46">
        <w:t xml:space="preserve"> und Bewertung des erhobenen Bestandes</w:t>
      </w:r>
      <w:r w:rsidRPr="00656859">
        <w:t xml:space="preserve"> durch die </w:t>
      </w:r>
      <w:r w:rsidR="00FE3BE0">
        <w:t xml:space="preserve">Bürgerinnen und Bürger der </w:t>
      </w:r>
      <w:r w:rsidRPr="00656859">
        <w:t>Ortsgemeinde</w:t>
      </w:r>
      <w:r w:rsidR="00FC2E46" w:rsidRPr="00FC2E46">
        <w:t xml:space="preserve"> </w:t>
      </w:r>
    </w:p>
    <w:p w14:paraId="0BD42AEC" w14:textId="77777777" w:rsidR="001D0B69" w:rsidRDefault="00FC2E46" w:rsidP="00CA0F93">
      <w:pPr>
        <w:pStyle w:val="Listenabsatz"/>
        <w:numPr>
          <w:ilvl w:val="0"/>
          <w:numId w:val="28"/>
        </w:numPr>
        <w:spacing w:before="120" w:line="360" w:lineRule="auto"/>
      </w:pPr>
      <w:r>
        <w:t xml:space="preserve">Ableitung von Handlungserfordernissen auf Basis der Bestandsanalyse: </w:t>
      </w:r>
      <w:r w:rsidRPr="00656859">
        <w:t>Feststel</w:t>
      </w:r>
      <w:r>
        <w:t>lung von Herausforderungen und Potentialen</w:t>
      </w:r>
    </w:p>
    <w:p w14:paraId="657F542F" w14:textId="77777777" w:rsidR="00FE3BE0" w:rsidRPr="00656859" w:rsidRDefault="00FE3BE0" w:rsidP="00CA0F93">
      <w:pPr>
        <w:pStyle w:val="Listenabsatz"/>
        <w:numPr>
          <w:ilvl w:val="0"/>
          <w:numId w:val="28"/>
        </w:numPr>
        <w:spacing w:before="120" w:line="360" w:lineRule="auto"/>
      </w:pPr>
      <w:r>
        <w:t>Entwurf von konkreten Maßnahmen, Priorisierung der Maßnahmen und Visualisierung in einem Maßnahmenplan</w:t>
      </w:r>
    </w:p>
    <w:p w14:paraId="60CD7CFC" w14:textId="77777777" w:rsidR="00A2495A" w:rsidRPr="00656859" w:rsidRDefault="00A2495A" w:rsidP="00CA0F93">
      <w:pPr>
        <w:pStyle w:val="Listenabsatz"/>
        <w:numPr>
          <w:ilvl w:val="0"/>
          <w:numId w:val="28"/>
        </w:numPr>
        <w:spacing w:before="120" w:line="360" w:lineRule="auto"/>
        <w:rPr>
          <w:color w:val="FF0000"/>
        </w:rPr>
      </w:pPr>
      <w:r w:rsidRPr="00656859">
        <w:rPr>
          <w:color w:val="FF0000"/>
        </w:rPr>
        <w:t>Einwohnerbefragung (sofern durchgeführt)</w:t>
      </w:r>
    </w:p>
    <w:p w14:paraId="4640AC02" w14:textId="77777777" w:rsidR="00976D9A" w:rsidRPr="00767CA0" w:rsidRDefault="00976D9A" w:rsidP="00CA0F93">
      <w:pPr>
        <w:numPr>
          <w:ilvl w:val="0"/>
          <w:numId w:val="28"/>
        </w:numPr>
        <w:tabs>
          <w:tab w:val="left" w:pos="-709"/>
        </w:tabs>
        <w:spacing w:line="360" w:lineRule="auto"/>
        <w:rPr>
          <w:rFonts w:eastAsia="Arial"/>
          <w:color w:val="000000" w:themeColor="text1"/>
        </w:rPr>
      </w:pPr>
      <w:r w:rsidRPr="00767CA0">
        <w:rPr>
          <w:rFonts w:eastAsia="Arial"/>
          <w:color w:val="000000" w:themeColor="text1"/>
        </w:rPr>
        <w:t>Transparenz in der Öffentlichkeit: Präsentation und Diskussion des Maßnahmenkatalogs vor bzw. mit der Ortsgemeinde</w:t>
      </w:r>
    </w:p>
    <w:p w14:paraId="3A13A81C" w14:textId="77777777" w:rsidR="00722377" w:rsidRPr="00656859" w:rsidRDefault="001D0B69" w:rsidP="00CA0F93">
      <w:pPr>
        <w:pStyle w:val="Listenabsatz"/>
        <w:numPr>
          <w:ilvl w:val="0"/>
          <w:numId w:val="28"/>
        </w:numPr>
        <w:spacing w:before="120" w:line="360" w:lineRule="auto"/>
      </w:pPr>
      <w:r w:rsidRPr="00656859">
        <w:t>Dokumentation der Ergebnisse im Rahmen einer von Ortsgemeinde, Verbandsgemeinden und Kreisverwaltung gemeinsam erarbeiteten Handlungsempfehlung</w:t>
      </w:r>
    </w:p>
    <w:p w14:paraId="1F251CC8" w14:textId="77777777" w:rsidR="006751DB" w:rsidRPr="00656859" w:rsidRDefault="006751DB" w:rsidP="00CA0F93">
      <w:pPr>
        <w:numPr>
          <w:ilvl w:val="0"/>
          <w:numId w:val="28"/>
        </w:numPr>
        <w:tabs>
          <w:tab w:val="left" w:pos="-709"/>
        </w:tabs>
        <w:spacing w:before="120" w:line="360" w:lineRule="auto"/>
        <w:rPr>
          <w:rFonts w:eastAsia="Arial"/>
        </w:rPr>
      </w:pPr>
      <w:r w:rsidRPr="00656859">
        <w:rPr>
          <w:rFonts w:eastAsia="Arial"/>
        </w:rPr>
        <w:t>Erstellung und Veröffentlichung des vorliegenden Abschlussberichtes</w:t>
      </w:r>
    </w:p>
    <w:p w14:paraId="6DCDD9A1" w14:textId="77777777" w:rsidR="006751DB" w:rsidRPr="00656859" w:rsidRDefault="006751DB" w:rsidP="00CA0F93">
      <w:pPr>
        <w:numPr>
          <w:ilvl w:val="0"/>
          <w:numId w:val="28"/>
        </w:numPr>
        <w:tabs>
          <w:tab w:val="left" w:pos="-709"/>
        </w:tabs>
        <w:spacing w:before="120" w:line="360" w:lineRule="auto"/>
      </w:pPr>
      <w:r w:rsidRPr="00656859">
        <w:rPr>
          <w:rFonts w:eastAsia="Arial"/>
        </w:rPr>
        <w:t>Zukünftig</w:t>
      </w:r>
      <w:r w:rsidR="00FE3BE0">
        <w:rPr>
          <w:rFonts w:eastAsia="Arial"/>
        </w:rPr>
        <w:t>: R</w:t>
      </w:r>
      <w:r w:rsidRPr="00656859">
        <w:rPr>
          <w:rFonts w:eastAsia="Arial"/>
        </w:rPr>
        <w:t>egelmäßige Kontrolle der Umsetzungsaktivitäten sowie Überprüfung und Aktualisierung des erarbeiteten „Zukunfts-Checks Dorf“ in einem mi</w:t>
      </w:r>
      <w:r w:rsidR="00FE3BE0">
        <w:rPr>
          <w:rFonts w:eastAsia="Arial"/>
        </w:rPr>
        <w:t>ndestens zweijährigen Rhythmus</w:t>
      </w:r>
    </w:p>
    <w:p w14:paraId="0D22DF71" w14:textId="77777777" w:rsidR="006751DB" w:rsidRPr="00656859" w:rsidRDefault="006751DB" w:rsidP="00976D9A">
      <w:pPr>
        <w:pStyle w:val="Listenabsatz"/>
        <w:spacing w:before="120" w:line="360" w:lineRule="auto"/>
        <w:ind w:left="0"/>
      </w:pPr>
    </w:p>
    <w:p w14:paraId="0DE29F89" w14:textId="77777777" w:rsidR="00144F56" w:rsidRPr="00656859" w:rsidRDefault="002A0B04" w:rsidP="009F5C1F">
      <w:pPr>
        <w:pStyle w:val="berschrift1"/>
        <w:numPr>
          <w:ilvl w:val="0"/>
          <w:numId w:val="4"/>
        </w:numPr>
        <w:pBdr>
          <w:bottom w:val="single" w:sz="4" w:space="1" w:color="auto"/>
        </w:pBdr>
        <w:tabs>
          <w:tab w:val="clear" w:pos="851"/>
          <w:tab w:val="left" w:pos="426"/>
        </w:tabs>
        <w:spacing w:before="0"/>
        <w:ind w:left="0" w:firstLine="0"/>
        <w:rPr>
          <w:lang w:val="de-DE"/>
        </w:rPr>
      </w:pPr>
      <w:r w:rsidRPr="00656859">
        <w:rPr>
          <w:lang w:val="de-DE"/>
        </w:rPr>
        <w:br w:type="page"/>
      </w:r>
      <w:bookmarkStart w:id="10" w:name="_Toc159574247"/>
      <w:r w:rsidR="0073532D" w:rsidRPr="00656859">
        <w:rPr>
          <w:lang w:val="de-DE"/>
        </w:rPr>
        <w:lastRenderedPageBreak/>
        <w:t>B</w:t>
      </w:r>
      <w:r w:rsidR="00293E40" w:rsidRPr="00656859">
        <w:rPr>
          <w:lang w:val="de-DE"/>
        </w:rPr>
        <w:t>estandsanalyse</w:t>
      </w:r>
      <w:r w:rsidR="0066077F" w:rsidRPr="00656859">
        <w:rPr>
          <w:lang w:val="de-DE"/>
        </w:rPr>
        <w:t xml:space="preserve"> und Handlung</w:t>
      </w:r>
      <w:r w:rsidR="00A54EA5" w:rsidRPr="00656859">
        <w:rPr>
          <w:lang w:val="de-DE"/>
        </w:rPr>
        <w:t>serfordernisse</w:t>
      </w:r>
      <w:bookmarkEnd w:id="10"/>
    </w:p>
    <w:p w14:paraId="4A0F0810" w14:textId="77777777" w:rsidR="00B5334E" w:rsidRPr="00656859" w:rsidRDefault="00B5334E" w:rsidP="00B5334E">
      <w:pPr>
        <w:spacing w:before="120" w:after="120" w:line="380" w:lineRule="atLeast"/>
        <w:jc w:val="both"/>
        <w:rPr>
          <w:rFonts w:cs="Arial"/>
          <w:b/>
          <w:color w:val="365F91"/>
          <w:szCs w:val="22"/>
        </w:rPr>
      </w:pPr>
      <w:r w:rsidRPr="00656859">
        <w:rPr>
          <w:rFonts w:cs="Arial"/>
          <w:b/>
          <w:color w:val="365F91"/>
          <w:szCs w:val="22"/>
        </w:rPr>
        <w:t>Anlass und Ziel</w:t>
      </w:r>
    </w:p>
    <w:p w14:paraId="3DB5179E" w14:textId="77777777" w:rsidR="00B5334E" w:rsidRDefault="00B5334E" w:rsidP="00B5334E">
      <w:pPr>
        <w:spacing w:before="120" w:after="120" w:line="380" w:lineRule="atLeast"/>
        <w:jc w:val="both"/>
      </w:pPr>
      <w:r w:rsidRPr="00656859">
        <w:t xml:space="preserve">Das Ziel des Zukunfts-Checks Dorf in der </w:t>
      </w:r>
      <w:r w:rsidR="002C7E2A">
        <w:t>Ortsgemeinde</w:t>
      </w:r>
      <w:r w:rsidRPr="00656859">
        <w:t xml:space="preserve"> </w:t>
      </w:r>
      <w:r w:rsidR="00A2495A" w:rsidRPr="00FC2E46">
        <w:rPr>
          <w:b/>
          <w:color w:val="FF0000"/>
        </w:rPr>
        <w:t>ORTSNAME</w:t>
      </w:r>
      <w:r w:rsidR="00A2495A" w:rsidRPr="00FC2E46">
        <w:rPr>
          <w:b/>
        </w:rPr>
        <w:t xml:space="preserve"> </w:t>
      </w:r>
      <w:r w:rsidRPr="00656859">
        <w:t xml:space="preserve">besteht darin, zu ermitteln, welche Handlungsfelder und konkrete Maßnahmen zukünftig in der Gemeinde angegangen werden müssen, um </w:t>
      </w:r>
      <w:r w:rsidR="00A2495A" w:rsidRPr="00FC2E46">
        <w:rPr>
          <w:b/>
          <w:color w:val="FF0000"/>
        </w:rPr>
        <w:t>ORTSNAME</w:t>
      </w:r>
      <w:r w:rsidR="00A2495A" w:rsidRPr="00656859">
        <w:t xml:space="preserve"> </w:t>
      </w:r>
      <w:r w:rsidRPr="00656859">
        <w:t>zukunftsfähig aufzustellen und weiterhin lebens- und liebenswert zu halten. Im Rahmen des Projektes wird ein ganzheitlicher Ansatz im Zuge eines integrierten Entwicklungskonzeptes verfolgt, denn die Handlungsempfehlungen sollen auch den örtlichen bzw. überörtlichen Regelungsansatz in Bereichen wie z.B. Soziales oder Gesundheitswesen berücksichtigen. Der Zukunfts-Check Dorf soll die Gemeinde und ihre Bürgerinnen</w:t>
      </w:r>
      <w:r w:rsidR="000F347A">
        <w:t xml:space="preserve"> und Bürger</w:t>
      </w:r>
      <w:r w:rsidRPr="00656859">
        <w:t xml:space="preserve"> in die Lage versetzen, eigenständig die örtlichen Potenziale zu ermitteln und zukunftsfähige Strategien zu entwickeln. Der ganzheitliche und lokale Ansatz soll die Akteure vor Ort einbinden, da diese die örtlichen Gegebenheiten genau kennen und daher entsprechende Kompetenzen besitzen, um die notwendigen Handlungsfelder und konkret notwendige Maßnahmen im Rahmen des Dorfchecks benennen zu können.</w:t>
      </w:r>
    </w:p>
    <w:p w14:paraId="6757DF03" w14:textId="77777777" w:rsidR="00FC2E46" w:rsidRPr="00656859" w:rsidRDefault="00FC2E46" w:rsidP="00B5334E">
      <w:pPr>
        <w:spacing w:before="120" w:after="120" w:line="380" w:lineRule="atLeast"/>
        <w:jc w:val="both"/>
      </w:pPr>
    </w:p>
    <w:p w14:paraId="31137565" w14:textId="77777777" w:rsidR="003D268D" w:rsidRPr="00656859" w:rsidRDefault="00E25684" w:rsidP="00423491">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1" w:name="_Toc159574248"/>
      <w:r>
        <w:rPr>
          <w:rFonts w:ascii="Arial" w:hAnsi="Arial" w:cs="Arial"/>
          <w:bCs w:val="0"/>
          <w:i w:val="0"/>
          <w:iCs w:val="0"/>
          <w:noProof/>
          <w:color w:val="000000"/>
          <w:sz w:val="24"/>
          <w:szCs w:val="22"/>
          <w:lang w:val="de-DE" w:eastAsia="de-DE"/>
        </w:rPr>
        <mc:AlternateContent>
          <mc:Choice Requires="wpg">
            <w:drawing>
              <wp:anchor distT="0" distB="0" distL="114300" distR="114300" simplePos="0" relativeHeight="251659264" behindDoc="0" locked="0" layoutInCell="1" allowOverlap="1" wp14:anchorId="6FCACF42" wp14:editId="527E10E2">
                <wp:simplePos x="0" y="0"/>
                <wp:positionH relativeFrom="column">
                  <wp:posOffset>860425</wp:posOffset>
                </wp:positionH>
                <wp:positionV relativeFrom="paragraph">
                  <wp:posOffset>9964420</wp:posOffset>
                </wp:positionV>
                <wp:extent cx="6767830" cy="587375"/>
                <wp:effectExtent l="12700" t="1270" r="10795" b="1905"/>
                <wp:wrapNone/>
                <wp:docPr id="16" name="Gruppieren 10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587375"/>
                          <a:chOff x="0" y="0"/>
                          <a:chExt cx="6767830" cy="587375"/>
                        </a:xfrm>
                      </wpg:grpSpPr>
                      <wpg:grpSp>
                        <wpg:cNvPr id="17" name="Gruppieren 10436"/>
                        <wpg:cNvGrpSpPr>
                          <a:grpSpLocks/>
                        </wpg:cNvGrpSpPr>
                        <wpg:grpSpPr bwMode="auto">
                          <a:xfrm>
                            <a:off x="0" y="27296"/>
                            <a:ext cx="6767830" cy="499745"/>
                            <a:chOff x="0" y="35626"/>
                            <a:chExt cx="6767830" cy="499967"/>
                          </a:xfrm>
                        </wpg:grpSpPr>
                        <wps:wsp>
                          <wps:cNvPr id="18" name="Gerade Verbindung 10437"/>
                          <wps:cNvCnPr>
                            <a:cxnSpLocks noChangeShapeType="1"/>
                          </wps:cNvCnPr>
                          <wps:spPr bwMode="auto">
                            <a:xfrm>
                              <a:off x="0" y="267195"/>
                              <a:ext cx="676783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9" name="Gerade Verbindung 10438"/>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20" name="Textfeld 10439"/>
                          <wps:cNvSpPr txBox="1">
                            <a:spLocks noChangeArrowheads="1"/>
                          </wps:cNvSpPr>
                          <wps:spPr bwMode="auto">
                            <a:xfrm>
                              <a:off x="6160295" y="35626"/>
                              <a:ext cx="400050" cy="438150"/>
                            </a:xfrm>
                            <a:prstGeom prst="rect">
                              <a:avLst/>
                            </a:prstGeom>
                            <a:solidFill>
                              <a:srgbClr val="990033"/>
                            </a:solidFill>
                            <a:ln w="57150">
                              <a:solidFill>
                                <a:srgbClr val="FFFFFF"/>
                              </a:solidFill>
                              <a:miter lim="800000"/>
                              <a:headEnd/>
                              <a:tailEnd/>
                            </a:ln>
                          </wps:spPr>
                          <wps:txbx>
                            <w:txbxContent>
                              <w:p w14:paraId="0384A173" w14:textId="77777777" w:rsidR="00BB64ED" w:rsidRPr="00643356" w:rsidRDefault="00BB64ED"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9</w:t>
                                </w:r>
                                <w:r w:rsidRPr="00643356">
                                  <w:rPr>
                                    <w:b/>
                                    <w:color w:val="FFFFFF"/>
                                    <w:szCs w:val="22"/>
                                  </w:rPr>
                                  <w:fldChar w:fldCharType="end"/>
                                </w:r>
                              </w:p>
                            </w:txbxContent>
                          </wps:txbx>
                          <wps:bodyPr rot="0" vert="horz" wrap="square" lIns="91440" tIns="45720" rIns="91440" bIns="45720" anchor="ctr" anchorCtr="0" upright="1">
                            <a:noAutofit/>
                          </wps:bodyPr>
                        </wps:wsp>
                        <pic:pic xmlns:pic="http://schemas.openxmlformats.org/drawingml/2006/picture">
                          <pic:nvPicPr>
                            <pic:cNvPr id="21" name="Grafik 10440" descr="G:\Orga\ISU Logos\ISU nur Schrift.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290945"/>
                              <a:ext cx="314696" cy="14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2" name="Textfeld 10441"/>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BDEA53" w14:textId="77777777" w:rsidR="00BB64ED" w:rsidRPr="00643356" w:rsidRDefault="00BB64ED" w:rsidP="00643356">
                              <w:pPr>
                                <w:spacing w:before="120"/>
                                <w:jc w:val="right"/>
                                <w:rPr>
                                  <w:rFonts w:cs="Arial"/>
                                  <w:b/>
                                  <w:color w:val="404040"/>
                                  <w:sz w:val="18"/>
                                  <w:szCs w:val="18"/>
                                </w:rPr>
                              </w:pPr>
                              <w:r w:rsidRPr="00643356">
                                <w:rPr>
                                  <w:rFonts w:cs="Arial"/>
                                  <w:b/>
                                  <w:color w:val="404040"/>
                                  <w:sz w:val="18"/>
                                  <w:szCs w:val="18"/>
                                </w:rPr>
                                <w:t>Abschlussbericht</w:t>
                              </w:r>
                            </w:p>
                            <w:p w14:paraId="00D34327" w14:textId="77777777" w:rsidR="00BB64ED" w:rsidRPr="00643356" w:rsidRDefault="00BB64ED"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14:paraId="43C3F035" w14:textId="77777777" w:rsidR="00BB64ED" w:rsidRPr="00643356" w:rsidRDefault="00BB64ED" w:rsidP="00643356">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ACF42" id="Gruppieren 10435" o:spid="_x0000_s1027" style="position:absolute;left:0;text-align:left;margin-left:67.75pt;margin-top:784.6pt;width:532.9pt;height:46.25pt;z-index:251659264" coordsize="67678,5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">
                <v:group id="Gruppieren 10436" o:spid="_x0000_s1028" style="position:absolute;top:272;width:67678;height:4998" coordorigin=",356" coordsize="67678,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Gerade Verbindung 10437" o:spid="_x0000_s1029" style="position:absolute;visibility:visible;mso-wrap-style:square" from="0,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PosIAAADbAAAADwAAAGRycy9kb3ducmV2LnhtbESPT4vCMBDF74LfIYzgRdZUDypdoyyC&#10;4FVX/HMbmtm02ExKE2v99juHhb3N8N6895v1tve16qiNVWADs2kGirgItmJn4Py9/1iBignZYh2Y&#10;DLwpwnYzHKwxt+HFR+pOySkJ4ZijgTKlJtc6FiV5jNPQEIv2E1qPSdbWadviS8J9redZttAeK5aG&#10;EhvalVQ8Tk9v4Fo9+knhJhb3S31ZLjp3O9+dMeNR//UJKlGf/s1/1wcr+AIrv8gA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XPosIAAADbAAAADwAAAAAAAAAAAAAA&#10;AAChAgAAZHJzL2Rvd25yZXYueG1sUEsFBgAAAAAEAAQA+QAAAJADAAAAAA==&#10;" strokecolor="#a6a6a6" strokeweight="1.5pt"/>
                  <v:line id="Gerade Verbindung 10438" o:spid="_x0000_s1030"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qOcEAAADbAAAADwAAAGRycy9kb3ducmV2LnhtbERPyWrDMBC9B/oPYgq5hERODk7rRDYl&#10;YOi1TuhyG6ypbGyNjKU67t9XhUBu83jrHIvZ9mKi0beOFWw3CQji2umWjYLLuVw/gfABWWPvmBT8&#10;kocif1gcMdPuym80VcGIGMI+QwVNCEMmpa8bsug3biCO3LcbLYYIRyP1iNcYbnu5S5JUWmw5NjQ4&#10;0Kmhuqt+rIKPtptXtVlpLPfyfZ9O5vPyZZRaPs4vBxCB5nAX39yvOs5/hv9f4g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2Wo5wQAAANsAAAAPAAAAAAAAAAAAAAAA&#10;AKECAABkcnMvZG93bnJldi54bWxQSwUGAAAAAAQABAD5AAAAjwMAAAAA&#10;" strokecolor="#a6a6a6" strokeweight="1.5pt"/>
                  <v:shape id="Textfeld 10439" o:spid="_x0000_s1031"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vVr8A&#10;AADbAAAADwAAAGRycy9kb3ducmV2LnhtbERPy2oCMRTdF/oP4Ra6qxktSJkaRQSxu+Kj0OXt5DoJ&#10;JjdjEp3x781C6PJw3rPF4J24Ukw2sILxqAJB3ARtuVVw2K/fPkCkjKzRBSYFN0qwmD8/zbDWoect&#10;XXe5FSWEU40KTM5dLWVqDHlMo9ARF+4YosdcYGyljtiXcO/kpKqm0qPl0mCwo5Wh5rS7eAVx1W4a&#10;97dh//7TG3t252/7O1Xq9WVYfoLINOR/8cP9pRVMyvrypfwAO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a9WvwAAANsAAAAPAAAAAAAAAAAAAAAAAJgCAABkcnMvZG93bnJl&#10;di54bWxQSwUGAAAAAAQABAD1AAAAhAMAAAAA&#10;" fillcolor="#903" strokecolor="white" strokeweight="4.5pt">
                    <v:textbox>
                      <w:txbxContent>
                        <w:p w14:paraId="0384A173" w14:textId="77777777" w:rsidR="00BB64ED" w:rsidRPr="00643356" w:rsidRDefault="00BB64ED"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9</w:t>
                          </w:r>
                          <w:r w:rsidRPr="00643356">
                            <w:rPr>
                              <w:b/>
                              <w:color w:val="FFFFFF"/>
                              <w:szCs w:val="22"/>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440" o:spid="_x0000_s1032" type="#_x0000_t75" style="position:absolute;top:2909;width:3146;height: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mErDAAAA2wAAAA8AAABkcnMvZG93bnJldi54bWxEj0FrwkAUhO+F/oflFbzVTWIJJXUVEQpB&#10;L1Xr/ZF9TYK7b9PsGuO/dwXB4zAz3zDz5WiNGKj3rWMF6TQBQVw53XKt4Pfw/f4JwgdkjcYxKbiS&#10;h+Xi9WWOhXYX3tGwD7WIEPYFKmhC6AopfdWQRT91HXH0/lxvMUTZ11L3eIlwa2SWJLm02HJcaLCj&#10;dUPVaX+2Cs4m3xz9xzq//s825XYwaZn9HJWavI2rLxCBxvAMP9qlVpClcP8Sf4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GYSsMAAADbAAAADwAAAAAAAAAAAAAAAACf&#10;AgAAZHJzL2Rvd25yZXYueG1sUEsFBgAAAAAEAAQA9wAAAI8DAAAAAA==&#10;">
                    <v:imagedata r:id="rId22" o:title="ISU nur Schrift"/>
                    <v:path arrowok="t"/>
                  </v:shape>
                </v:group>
                <v:shape id="Textfeld 10441" o:spid="_x0000_s1033"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14:paraId="30BDEA53" w14:textId="77777777" w:rsidR="00BB64ED" w:rsidRPr="00643356" w:rsidRDefault="00BB64ED" w:rsidP="00643356">
                        <w:pPr>
                          <w:spacing w:before="120"/>
                          <w:jc w:val="right"/>
                          <w:rPr>
                            <w:rFonts w:cs="Arial"/>
                            <w:b/>
                            <w:color w:val="404040"/>
                            <w:sz w:val="18"/>
                            <w:szCs w:val="18"/>
                          </w:rPr>
                        </w:pPr>
                        <w:r w:rsidRPr="00643356">
                          <w:rPr>
                            <w:rFonts w:cs="Arial"/>
                            <w:b/>
                            <w:color w:val="404040"/>
                            <w:sz w:val="18"/>
                            <w:szCs w:val="18"/>
                          </w:rPr>
                          <w:t>Abschlussbericht</w:t>
                        </w:r>
                      </w:p>
                      <w:p w14:paraId="00D34327" w14:textId="77777777" w:rsidR="00BB64ED" w:rsidRPr="00643356" w:rsidRDefault="00BB64ED"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14:paraId="43C3F035" w14:textId="77777777" w:rsidR="00BB64ED" w:rsidRPr="00643356" w:rsidRDefault="00BB64ED" w:rsidP="00643356">
                        <w:pPr>
                          <w:spacing w:before="120"/>
                          <w:jc w:val="right"/>
                          <w:rPr>
                            <w:rFonts w:cs="Arial"/>
                            <w:b/>
                            <w:color w:val="404040"/>
                            <w:sz w:val="18"/>
                            <w:szCs w:val="18"/>
                          </w:rPr>
                        </w:pPr>
                      </w:p>
                    </w:txbxContent>
                  </v:textbox>
                </v:shape>
              </v:group>
            </w:pict>
          </mc:Fallback>
        </mc:AlternateContent>
      </w:r>
      <w:r w:rsidR="002E6C15" w:rsidRPr="00656859">
        <w:rPr>
          <w:rFonts w:ascii="Arial" w:hAnsi="Arial" w:cs="Arial"/>
          <w:bCs w:val="0"/>
          <w:i w:val="0"/>
          <w:iCs w:val="0"/>
          <w:color w:val="000000"/>
          <w:sz w:val="24"/>
          <w:szCs w:val="22"/>
          <w:lang w:val="de-DE"/>
        </w:rPr>
        <w:t>Strukturdaten</w:t>
      </w:r>
      <w:bookmarkEnd w:id="11"/>
    </w:p>
    <w:p w14:paraId="528B6E78" w14:textId="77777777" w:rsidR="008E762E" w:rsidRPr="00656859" w:rsidRDefault="008E762E" w:rsidP="00732DC9">
      <w:pPr>
        <w:numPr>
          <w:ilvl w:val="0"/>
          <w:numId w:val="26"/>
        </w:numPr>
        <w:spacing w:line="360" w:lineRule="auto"/>
        <w:jc w:val="both"/>
        <w:rPr>
          <w:color w:val="FF0000"/>
        </w:rPr>
      </w:pPr>
      <w:r w:rsidRPr="00656859">
        <w:rPr>
          <w:color w:val="FF0000"/>
        </w:rPr>
        <w:t>Die Zahlen, Daten und Fakten für dieses Kapitel sind dem ausgefüllten Erhebungsbogen 1 „Strukturdaten“ zu entnehmen.</w:t>
      </w:r>
    </w:p>
    <w:p w14:paraId="4A19D613" w14:textId="77777777"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Lage</w:t>
      </w:r>
      <w:r w:rsidR="00D74999" w:rsidRPr="00656859">
        <w:rPr>
          <w:rFonts w:cs="Arial"/>
          <w:b/>
          <w:color w:val="365F91"/>
          <w:szCs w:val="22"/>
        </w:rPr>
        <w:t xml:space="preserve"> und Gemeindecharakter</w:t>
      </w:r>
    </w:p>
    <w:p w14:paraId="5C3660A1" w14:textId="77777777" w:rsidR="00781D81" w:rsidRPr="00656859" w:rsidRDefault="00781D81" w:rsidP="006163A5">
      <w:pPr>
        <w:pStyle w:val="Flietext"/>
        <w:rPr>
          <w:lang w:val="de-DE"/>
        </w:rPr>
      </w:pPr>
      <w:r w:rsidRPr="00656859">
        <w:rPr>
          <w:lang w:val="de-DE"/>
        </w:rPr>
        <w:t>Text ausformulieren</w:t>
      </w:r>
      <w:r w:rsidR="004322B6" w:rsidRPr="00656859">
        <w:rPr>
          <w:lang w:val="de-DE"/>
        </w:rPr>
        <w:t xml:space="preserve"> zu </w:t>
      </w:r>
      <w:r w:rsidRPr="00656859">
        <w:rPr>
          <w:lang w:val="de-DE"/>
        </w:rPr>
        <w:t>Leitfragen</w:t>
      </w:r>
      <w:r w:rsidR="00302806" w:rsidRPr="00656859">
        <w:rPr>
          <w:lang w:val="de-DE"/>
        </w:rPr>
        <w:t xml:space="preserve"> zu</w:t>
      </w:r>
      <w:r w:rsidRPr="00656859">
        <w:rPr>
          <w:lang w:val="de-DE"/>
        </w:rPr>
        <w:t xml:space="preserve">: </w:t>
      </w:r>
    </w:p>
    <w:p w14:paraId="2D25F680" w14:textId="77777777" w:rsidR="00580C0A" w:rsidRPr="00656859" w:rsidRDefault="00580C0A" w:rsidP="00580C0A">
      <w:pPr>
        <w:pStyle w:val="Flietext"/>
        <w:numPr>
          <w:ilvl w:val="0"/>
          <w:numId w:val="14"/>
        </w:numPr>
        <w:rPr>
          <w:lang w:val="de-DE"/>
        </w:rPr>
      </w:pPr>
      <w:r w:rsidRPr="00656859">
        <w:rPr>
          <w:lang w:val="de-DE"/>
        </w:rPr>
        <w:t>räumliche Lage</w:t>
      </w:r>
      <w:r w:rsidR="00302806" w:rsidRPr="00656859">
        <w:rPr>
          <w:lang w:val="de-DE"/>
        </w:rPr>
        <w:t xml:space="preserve"> im </w:t>
      </w:r>
      <w:r w:rsidR="00FC2E46">
        <w:rPr>
          <w:lang w:val="de-DE"/>
        </w:rPr>
        <w:t>Landkreis Südwestpfalz</w:t>
      </w:r>
      <w:r w:rsidR="00302806" w:rsidRPr="00656859">
        <w:rPr>
          <w:lang w:val="de-DE"/>
        </w:rPr>
        <w:t xml:space="preserve">: </w:t>
      </w:r>
      <w:r w:rsidR="00FC2E46">
        <w:rPr>
          <w:lang w:val="de-DE"/>
        </w:rPr>
        <w:t>W</w:t>
      </w:r>
      <w:r w:rsidR="00302806" w:rsidRPr="00656859">
        <w:rPr>
          <w:lang w:val="de-DE"/>
        </w:rPr>
        <w:t>elche VG, ggf. Grenznähe angeben</w:t>
      </w:r>
    </w:p>
    <w:p w14:paraId="246E6990" w14:textId="77777777" w:rsidR="00580C0A" w:rsidRPr="00656859" w:rsidRDefault="00580C0A" w:rsidP="00580C0A">
      <w:pPr>
        <w:pStyle w:val="Flietext"/>
        <w:numPr>
          <w:ilvl w:val="0"/>
          <w:numId w:val="14"/>
        </w:numPr>
        <w:rPr>
          <w:lang w:val="de-DE"/>
        </w:rPr>
      </w:pPr>
      <w:r w:rsidRPr="00656859">
        <w:rPr>
          <w:lang w:val="de-DE"/>
        </w:rPr>
        <w:t>Fläche der Ortsgemeinde</w:t>
      </w:r>
    </w:p>
    <w:p w14:paraId="3AD483B8" w14:textId="77777777" w:rsidR="00580C0A" w:rsidRPr="00656859" w:rsidRDefault="00580C0A" w:rsidP="00627294">
      <w:pPr>
        <w:pStyle w:val="Flietext"/>
        <w:numPr>
          <w:ilvl w:val="0"/>
          <w:numId w:val="14"/>
        </w:numPr>
        <w:spacing w:after="0"/>
        <w:rPr>
          <w:lang w:val="de-DE"/>
        </w:rPr>
      </w:pPr>
      <w:r w:rsidRPr="00656859">
        <w:rPr>
          <w:lang w:val="de-DE"/>
        </w:rPr>
        <w:t>besondere Funktionen laut Raumordnungsplan und Charakteristik der Ortsgemeinde</w:t>
      </w:r>
      <w:r w:rsidR="00302806" w:rsidRPr="00656859">
        <w:rPr>
          <w:lang w:val="de-DE"/>
        </w:rPr>
        <w:t xml:space="preserve">, </w:t>
      </w:r>
      <w:r w:rsidRPr="00656859">
        <w:rPr>
          <w:lang w:val="de-DE"/>
        </w:rPr>
        <w:t>z.B. landwirtschaftlich geprägt</w:t>
      </w:r>
    </w:p>
    <w:p w14:paraId="47CFAC05" w14:textId="77777777" w:rsidR="00580C0A" w:rsidRPr="00656859" w:rsidRDefault="0008322A" w:rsidP="00627294">
      <w:pPr>
        <w:pStyle w:val="Flietext"/>
        <w:numPr>
          <w:ilvl w:val="0"/>
          <w:numId w:val="14"/>
        </w:numPr>
        <w:spacing w:before="0" w:after="0"/>
        <w:rPr>
          <w:lang w:val="de-DE"/>
        </w:rPr>
      </w:pPr>
      <w:r w:rsidRPr="00656859">
        <w:rPr>
          <w:lang w:val="de-DE"/>
        </w:rPr>
        <w:t>Ist die Ortsgemeinde Mitglied</w:t>
      </w:r>
      <w:r w:rsidR="00580C0A" w:rsidRPr="00656859">
        <w:rPr>
          <w:lang w:val="de-DE"/>
        </w:rPr>
        <w:t xml:space="preserve"> in einem </w:t>
      </w:r>
      <w:r w:rsidR="00FC2E46">
        <w:rPr>
          <w:lang w:val="de-DE"/>
        </w:rPr>
        <w:t>Naturpark oder Biosphärenreservat?</w:t>
      </w:r>
    </w:p>
    <w:p w14:paraId="05070999" w14:textId="77777777" w:rsidR="00580C0A" w:rsidRPr="00656859" w:rsidRDefault="0008322A" w:rsidP="00580C0A">
      <w:pPr>
        <w:pStyle w:val="Flietext"/>
        <w:numPr>
          <w:ilvl w:val="0"/>
          <w:numId w:val="14"/>
        </w:numPr>
        <w:rPr>
          <w:lang w:val="de-DE"/>
        </w:rPr>
      </w:pPr>
      <w:r w:rsidRPr="00656859">
        <w:rPr>
          <w:lang w:val="de-DE"/>
        </w:rPr>
        <w:t xml:space="preserve">Ist ein </w:t>
      </w:r>
      <w:r w:rsidR="00580C0A" w:rsidRPr="00656859">
        <w:rPr>
          <w:lang w:val="de-DE"/>
        </w:rPr>
        <w:t>Dorferneuerungskonzept vorhanden?</w:t>
      </w:r>
      <w:r w:rsidR="00302806" w:rsidRPr="00656859">
        <w:rPr>
          <w:lang w:val="de-DE"/>
        </w:rPr>
        <w:t xml:space="preserve"> Von wann ist dieses?</w:t>
      </w:r>
    </w:p>
    <w:p w14:paraId="7A07D485" w14:textId="77777777" w:rsidR="00302806" w:rsidRPr="00656859" w:rsidRDefault="00302806" w:rsidP="00302806">
      <w:pPr>
        <w:pStyle w:val="Flietext"/>
        <w:numPr>
          <w:ilvl w:val="0"/>
          <w:numId w:val="14"/>
        </w:numPr>
        <w:rPr>
          <w:lang w:val="de-DE"/>
        </w:rPr>
      </w:pPr>
      <w:r w:rsidRPr="00656859">
        <w:rPr>
          <w:lang w:val="de-DE"/>
        </w:rPr>
        <w:t>Wurden bereits Flurbereinigungsverfahren durchgeführt?</w:t>
      </w:r>
    </w:p>
    <w:p w14:paraId="1970FD63" w14:textId="77777777" w:rsidR="00580C0A" w:rsidRPr="00656859" w:rsidRDefault="00580C0A" w:rsidP="007F0E61">
      <w:pPr>
        <w:spacing w:before="120" w:after="120" w:line="380" w:lineRule="atLeast"/>
        <w:jc w:val="both"/>
        <w:rPr>
          <w:szCs w:val="20"/>
          <w:lang w:eastAsia="x-none"/>
        </w:rPr>
      </w:pPr>
    </w:p>
    <w:p w14:paraId="1EB5773D" w14:textId="77777777" w:rsidR="00627294" w:rsidRPr="00656859" w:rsidRDefault="00627294" w:rsidP="007F0E61">
      <w:pPr>
        <w:spacing w:before="120" w:after="120" w:line="380" w:lineRule="atLeast"/>
        <w:jc w:val="both"/>
        <w:rPr>
          <w:szCs w:val="20"/>
          <w:lang w:eastAsia="x-none"/>
        </w:rPr>
      </w:pPr>
    </w:p>
    <w:p w14:paraId="32AC2272" w14:textId="77777777" w:rsidR="00976D9A" w:rsidRPr="00656859" w:rsidRDefault="00976D9A" w:rsidP="007F0E61">
      <w:pPr>
        <w:spacing w:before="120" w:after="120" w:line="380" w:lineRule="atLeast"/>
        <w:jc w:val="both"/>
        <w:rPr>
          <w:color w:val="FF0000"/>
          <w:szCs w:val="20"/>
          <w:lang w:eastAsia="x-none"/>
        </w:rPr>
      </w:pPr>
      <w:r w:rsidRPr="00656859">
        <w:rPr>
          <w:color w:val="FF0000"/>
          <w:szCs w:val="20"/>
          <w:lang w:eastAsia="x-none"/>
        </w:rPr>
        <w:lastRenderedPageBreak/>
        <w:t>Anzupassender Textbaustein:</w:t>
      </w:r>
    </w:p>
    <w:p w14:paraId="2357CCC9" w14:textId="472FF6D4" w:rsidR="00A2495A" w:rsidRPr="00656859" w:rsidRDefault="00B5334E" w:rsidP="00B5334E">
      <w:pPr>
        <w:spacing w:line="360" w:lineRule="auto"/>
        <w:jc w:val="both"/>
      </w:pPr>
      <w:r w:rsidRPr="00656859">
        <w:t xml:space="preserve">Die Ortsgemeinde </w:t>
      </w:r>
      <w:r w:rsidR="00A2495A" w:rsidRPr="00656859">
        <w:rPr>
          <w:color w:val="FF0000"/>
        </w:rPr>
        <w:t>ORTSNAME</w:t>
      </w:r>
      <w:r w:rsidR="00A2495A" w:rsidRPr="00656859">
        <w:t xml:space="preserve"> </w:t>
      </w:r>
      <w:r w:rsidRPr="00656859">
        <w:t xml:space="preserve">ist Bestandteil der Verbandsgemeinde </w:t>
      </w:r>
      <w:r w:rsidR="005B44B3" w:rsidRPr="00656859">
        <w:rPr>
          <w:color w:val="FF0000"/>
        </w:rPr>
        <w:t>NAME</w:t>
      </w:r>
      <w:r w:rsidR="005B44B3" w:rsidRPr="00656859">
        <w:t xml:space="preserve"> </w:t>
      </w:r>
      <w:r w:rsidRPr="00656859">
        <w:t xml:space="preserve">im </w:t>
      </w:r>
      <w:r w:rsidR="00FC2E46">
        <w:t>Landkreis Südwestpfalz</w:t>
      </w:r>
      <w:r w:rsidRPr="00656859">
        <w:t xml:space="preserve"> und liegt ca. </w:t>
      </w:r>
      <w:r w:rsidR="005B44B3" w:rsidRPr="00656859">
        <w:rPr>
          <w:color w:val="FF0000"/>
        </w:rPr>
        <w:t>XX</w:t>
      </w:r>
      <w:r w:rsidRPr="00656859">
        <w:t xml:space="preserve"> Kilometer abseits </w:t>
      </w:r>
      <w:r w:rsidR="00FC2E46">
        <w:rPr>
          <w:color w:val="FF0000"/>
        </w:rPr>
        <w:t>der Bundesstraße B10</w:t>
      </w:r>
      <w:r w:rsidRPr="00656859">
        <w:rPr>
          <w:color w:val="FF0000"/>
        </w:rPr>
        <w:t xml:space="preserve"> am</w:t>
      </w:r>
      <w:r w:rsidR="00FC2E46">
        <w:rPr>
          <w:color w:val="FF0000"/>
        </w:rPr>
        <w:t xml:space="preserve"> westlichen Rand des Landkreises</w:t>
      </w:r>
      <w:r w:rsidRPr="00656859">
        <w:t xml:space="preserve">. </w:t>
      </w:r>
      <w:r w:rsidR="00BB64ED" w:rsidRPr="00BB64ED">
        <w:rPr>
          <w:color w:val="FF0000"/>
        </w:rPr>
        <w:t xml:space="preserve">Musterhausen </w:t>
      </w:r>
      <w:r w:rsidR="00BB64ED">
        <w:t xml:space="preserve">liegt auf einer Höhe von rund </w:t>
      </w:r>
      <w:r w:rsidR="00BB64ED">
        <w:rPr>
          <w:color w:val="FF0000"/>
        </w:rPr>
        <w:t>XXX</w:t>
      </w:r>
      <w:r w:rsidR="00BB64ED" w:rsidRPr="00BB64ED">
        <w:rPr>
          <w:color w:val="FF0000"/>
        </w:rPr>
        <w:t xml:space="preserve"> Metern </w:t>
      </w:r>
      <w:r w:rsidR="00BB64ED" w:rsidRPr="007F7662">
        <w:t>über NN</w:t>
      </w:r>
      <w:r w:rsidR="00BB64ED">
        <w:t xml:space="preserve"> und d</w:t>
      </w:r>
      <w:r w:rsidRPr="00656859">
        <w:t>ie Gemarkung umfasst</w:t>
      </w:r>
      <w:r w:rsidR="00ED53BB">
        <w:t xml:space="preserve"> eine Fläche von </w:t>
      </w:r>
      <w:r w:rsidR="00ED53BB">
        <w:rPr>
          <w:highlight w:val="red"/>
        </w:rPr>
        <w:t>XXX</w:t>
      </w:r>
      <w:r w:rsidRPr="00ED53BB">
        <w:t xml:space="preserve"> </w:t>
      </w:r>
      <w:r w:rsidRPr="00656859">
        <w:rPr>
          <w:color w:val="FF0000"/>
        </w:rPr>
        <w:t>km</w:t>
      </w:r>
      <w:r w:rsidR="00BB64ED" w:rsidRPr="00BB64ED">
        <w:rPr>
          <w:color w:val="FF0000"/>
          <w:vertAlign w:val="superscript"/>
        </w:rPr>
        <w:t>2</w:t>
      </w:r>
      <w:r w:rsidR="00BB64ED">
        <w:t>.</w:t>
      </w:r>
      <w:commentRangeStart w:id="12"/>
      <w:r w:rsidRPr="00656859">
        <w:t xml:space="preserve">Die Ortsgemeinde ist </w:t>
      </w:r>
      <w:r w:rsidRPr="00656859">
        <w:rPr>
          <w:color w:val="FF0000"/>
        </w:rPr>
        <w:t>landwirtschaftlich</w:t>
      </w:r>
      <w:r w:rsidRPr="00656859">
        <w:t xml:space="preserve"> geprägt und hat laut aktuellem Raumordnungsplan die besondere Funktion „</w:t>
      </w:r>
      <w:r w:rsidRPr="00656859">
        <w:rPr>
          <w:color w:val="FF0000"/>
        </w:rPr>
        <w:t>Landwirtschaft</w:t>
      </w:r>
      <w:r w:rsidRPr="00656859">
        <w:t>“.</w:t>
      </w:r>
      <w:commentRangeEnd w:id="12"/>
      <w:r w:rsidR="00B66C1A">
        <w:rPr>
          <w:rStyle w:val="Kommentarzeichen"/>
          <w:lang w:val="x-none" w:eastAsia="x-none"/>
        </w:rPr>
        <w:commentReference w:id="12"/>
      </w:r>
    </w:p>
    <w:p w14:paraId="756E7C0F" w14:textId="592F58CE" w:rsidR="005E2E25" w:rsidRDefault="00B5334E" w:rsidP="00B5334E">
      <w:pPr>
        <w:spacing w:line="360" w:lineRule="auto"/>
        <w:jc w:val="both"/>
        <w:rPr>
          <w:color w:val="FF0000"/>
        </w:rPr>
      </w:pPr>
      <w:commentRangeStart w:id="13"/>
      <w:r w:rsidRPr="00656859">
        <w:rPr>
          <w:color w:val="FF0000"/>
        </w:rPr>
        <w:t xml:space="preserve">Trotz der Lage von </w:t>
      </w:r>
      <w:r w:rsidR="005B44B3" w:rsidRPr="00656859">
        <w:rPr>
          <w:color w:val="FF0000"/>
        </w:rPr>
        <w:t>NAME</w:t>
      </w:r>
      <w:r w:rsidR="005B44B3" w:rsidRPr="00656859">
        <w:t xml:space="preserve"> </w:t>
      </w:r>
      <w:r w:rsidRPr="00656859">
        <w:rPr>
          <w:color w:val="FF0000"/>
        </w:rPr>
        <w:t xml:space="preserve">mitten im Naturpark </w:t>
      </w:r>
      <w:r w:rsidR="005B44B3" w:rsidRPr="00656859">
        <w:rPr>
          <w:color w:val="FF0000"/>
        </w:rPr>
        <w:t>NAME</w:t>
      </w:r>
      <w:r w:rsidR="005B44B3" w:rsidRPr="00656859">
        <w:t xml:space="preserve"> </w:t>
      </w:r>
      <w:r w:rsidRPr="00656859">
        <w:rPr>
          <w:color w:val="FF0000"/>
        </w:rPr>
        <w:t>ist die Gemeinde zurzeit kein Mitglied des Naturparks.</w:t>
      </w:r>
      <w:commentRangeEnd w:id="13"/>
      <w:r w:rsidR="00B66C1A">
        <w:rPr>
          <w:rStyle w:val="Kommentarzeichen"/>
          <w:lang w:val="x-none" w:eastAsia="x-none"/>
        </w:rPr>
        <w:commentReference w:id="13"/>
      </w:r>
      <w:r w:rsidRPr="00656859">
        <w:rPr>
          <w:color w:val="FF0000"/>
        </w:rPr>
        <w:t xml:space="preserve"> </w:t>
      </w:r>
      <w:r w:rsidR="00CE2EDE">
        <w:rPr>
          <w:color w:val="FF0000"/>
        </w:rPr>
        <w:t>Zudem ist d</w:t>
      </w:r>
      <w:r w:rsidR="005E2E25">
        <w:rPr>
          <w:color w:val="FF0000"/>
        </w:rPr>
        <w:t>ie Ortsgemeinde NAME Mitglied</w:t>
      </w:r>
      <w:r w:rsidR="00CE2EDE">
        <w:rPr>
          <w:color w:val="FF0000"/>
        </w:rPr>
        <w:t xml:space="preserve"> des Naturparkes Pfälzer Wald.</w:t>
      </w:r>
    </w:p>
    <w:p w14:paraId="7A580B90" w14:textId="2A9A43DC" w:rsidR="00B5334E" w:rsidRPr="00656859" w:rsidRDefault="00B5334E" w:rsidP="00B5334E">
      <w:pPr>
        <w:spacing w:line="360" w:lineRule="auto"/>
        <w:jc w:val="both"/>
        <w:rPr>
          <w:color w:val="FF0000"/>
        </w:rPr>
      </w:pPr>
      <w:r w:rsidRPr="00656859">
        <w:rPr>
          <w:color w:val="FF0000"/>
        </w:rPr>
        <w:t xml:space="preserve">In </w:t>
      </w:r>
      <w:r w:rsidR="005B44B3" w:rsidRPr="00656859">
        <w:rPr>
          <w:color w:val="FF0000"/>
        </w:rPr>
        <w:t>NAME</w:t>
      </w:r>
      <w:r w:rsidR="005B44B3" w:rsidRPr="00656859">
        <w:t xml:space="preserve"> </w:t>
      </w:r>
      <w:r w:rsidRPr="00656859">
        <w:rPr>
          <w:color w:val="FF0000"/>
        </w:rPr>
        <w:t xml:space="preserve">wurde bisher kein Flurbereinigungsverfahren durchgeführt, das Dorferneuerungskonzept stammt aus dem Jahre </w:t>
      </w:r>
      <w:r w:rsidR="005B44B3" w:rsidRPr="00656859">
        <w:rPr>
          <w:color w:val="FF0000"/>
        </w:rPr>
        <w:t>XXXX</w:t>
      </w:r>
      <w:r w:rsidRPr="00656859">
        <w:rPr>
          <w:color w:val="FF0000"/>
        </w:rPr>
        <w:t>.</w:t>
      </w:r>
    </w:p>
    <w:p w14:paraId="1EC09DA2" w14:textId="77777777" w:rsidR="00976D9A" w:rsidRPr="00656859" w:rsidRDefault="00976D9A" w:rsidP="007F0E61">
      <w:pPr>
        <w:spacing w:before="120" w:after="120" w:line="380" w:lineRule="atLeast"/>
        <w:jc w:val="both"/>
        <w:rPr>
          <w:szCs w:val="20"/>
          <w:lang w:eastAsia="x-none"/>
        </w:rPr>
      </w:pPr>
    </w:p>
    <w:p w14:paraId="5E6C0F50" w14:textId="77777777" w:rsidR="005B44B3" w:rsidRPr="00656859" w:rsidRDefault="005B44B3" w:rsidP="007F0E61">
      <w:pPr>
        <w:spacing w:before="120" w:after="120" w:line="380" w:lineRule="atLeast"/>
        <w:jc w:val="both"/>
        <w:rPr>
          <w:szCs w:val="20"/>
          <w:lang w:eastAsia="x-none"/>
        </w:rPr>
      </w:pPr>
      <w:r w:rsidRPr="00656859">
        <w:rPr>
          <w:rFonts w:cs="Arial"/>
          <w:b/>
          <w:color w:val="365F91"/>
          <w:szCs w:val="22"/>
        </w:rPr>
        <w:t>Wappen (entsprechend anpassen, sofern Wappen vorhanden)</w:t>
      </w:r>
    </w:p>
    <w:p w14:paraId="72946A7E" w14:textId="77777777" w:rsidR="00CE0758" w:rsidRPr="00656859" w:rsidRDefault="00732DC9" w:rsidP="00CE0758">
      <w:pPr>
        <w:spacing w:line="360" w:lineRule="auto"/>
        <w:jc w:val="both"/>
      </w:pPr>
      <w:r w:rsidRPr="00656859">
        <w:rPr>
          <w:color w:val="FF0000"/>
        </w:rPr>
        <w:t>ORTSNAME</w:t>
      </w:r>
      <w:r w:rsidR="005B44B3" w:rsidRPr="00656859">
        <w:t xml:space="preserve"> verfügt über ein eigenes Gemeindewappen, darauf dargestellt ist </w:t>
      </w:r>
      <w:r w:rsidR="00CE0758" w:rsidRPr="00656859">
        <w:t>…</w:t>
      </w:r>
    </w:p>
    <w:p w14:paraId="42C65C55" w14:textId="77777777" w:rsidR="00CE0758" w:rsidRPr="00656859" w:rsidRDefault="00CE0758" w:rsidP="00CE0758">
      <w:pPr>
        <w:spacing w:line="360" w:lineRule="auto"/>
        <w:jc w:val="both"/>
        <w:rPr>
          <w:color w:val="FF0000"/>
        </w:rPr>
      </w:pPr>
    </w:p>
    <w:p w14:paraId="4ED10CC2" w14:textId="77777777" w:rsidR="005B44B3" w:rsidRPr="00656859" w:rsidRDefault="005B44B3" w:rsidP="005B44B3">
      <w:pPr>
        <w:spacing w:line="360" w:lineRule="auto"/>
        <w:jc w:val="both"/>
        <w:rPr>
          <w:color w:val="FF0000"/>
        </w:rPr>
      </w:pPr>
      <w:r w:rsidRPr="00656859">
        <w:rPr>
          <w:color w:val="FF0000"/>
        </w:rPr>
        <w:t>(Abbildung Wappen einfügen)</w:t>
      </w:r>
    </w:p>
    <w:p w14:paraId="44E34D30" w14:textId="77777777" w:rsidR="005B44B3" w:rsidRPr="00656859" w:rsidRDefault="005B44B3" w:rsidP="007F0E61">
      <w:pPr>
        <w:spacing w:before="120" w:after="120" w:line="380" w:lineRule="atLeast"/>
        <w:jc w:val="both"/>
        <w:rPr>
          <w:szCs w:val="20"/>
          <w:lang w:eastAsia="x-none"/>
        </w:rPr>
      </w:pPr>
    </w:p>
    <w:p w14:paraId="5F14F4B1" w14:textId="77777777"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Verkehrsanbindung</w:t>
      </w:r>
      <w:r w:rsidR="00D74999" w:rsidRPr="00656859">
        <w:rPr>
          <w:rFonts w:cs="Arial"/>
          <w:b/>
          <w:color w:val="365F91"/>
          <w:szCs w:val="22"/>
        </w:rPr>
        <w:t xml:space="preserve"> und Telekommunikationsinfrastrukturen</w:t>
      </w:r>
    </w:p>
    <w:p w14:paraId="41FC045D" w14:textId="77777777" w:rsidR="00692827" w:rsidRPr="00656859" w:rsidRDefault="00692827" w:rsidP="00692827">
      <w:pPr>
        <w:spacing w:before="120" w:after="120" w:line="380" w:lineRule="atLeast"/>
        <w:jc w:val="both"/>
      </w:pPr>
      <w:r w:rsidRPr="00656859">
        <w:t>Text</w:t>
      </w:r>
      <w:r w:rsidR="00023401" w:rsidRPr="00656859">
        <w:t xml:space="preserve"> ausformulieren mit Angaben zu: </w:t>
      </w:r>
    </w:p>
    <w:p w14:paraId="7C404A5C" w14:textId="77777777" w:rsidR="00692827" w:rsidRPr="00656859" w:rsidRDefault="00692827" w:rsidP="00692827">
      <w:pPr>
        <w:numPr>
          <w:ilvl w:val="0"/>
          <w:numId w:val="14"/>
        </w:numPr>
        <w:spacing w:before="120" w:after="120" w:line="380" w:lineRule="atLeast"/>
        <w:jc w:val="both"/>
      </w:pPr>
      <w:r w:rsidRPr="00656859">
        <w:t xml:space="preserve">Entfernungen zu nächstem Oberzentrum, Mittelzentrum, Grundzentrum </w:t>
      </w:r>
    </w:p>
    <w:p w14:paraId="49719ED0" w14:textId="77777777" w:rsidR="00692827" w:rsidRPr="00656859" w:rsidRDefault="00302806" w:rsidP="00692827">
      <w:pPr>
        <w:numPr>
          <w:ilvl w:val="0"/>
          <w:numId w:val="14"/>
        </w:numPr>
        <w:spacing w:before="120" w:after="120" w:line="380" w:lineRule="atLeast"/>
        <w:jc w:val="both"/>
      </w:pPr>
      <w:r w:rsidRPr="00656859">
        <w:rPr>
          <w:color w:val="FF0000"/>
        </w:rPr>
        <w:t>Verkehrsanbindung:</w:t>
      </w:r>
      <w:r w:rsidRPr="00656859">
        <w:t xml:space="preserve"> </w:t>
      </w:r>
      <w:r w:rsidR="00692827" w:rsidRPr="00656859">
        <w:t>Beschreibung örtliche Hauptverkehrsachsen</w:t>
      </w:r>
    </w:p>
    <w:p w14:paraId="26E660EA" w14:textId="77777777" w:rsidR="00692827" w:rsidRPr="00656859" w:rsidRDefault="00692827" w:rsidP="00692827">
      <w:pPr>
        <w:numPr>
          <w:ilvl w:val="0"/>
          <w:numId w:val="14"/>
        </w:numPr>
        <w:spacing w:before="120" w:after="120" w:line="380" w:lineRule="atLeast"/>
        <w:jc w:val="both"/>
      </w:pPr>
      <w:r w:rsidRPr="00656859">
        <w:t>Lage zu übergeordneten Verkehrsachsen wie Autobahn &amp; Bundesstraße</w:t>
      </w:r>
    </w:p>
    <w:p w14:paraId="6F20B231" w14:textId="77777777" w:rsidR="00692827" w:rsidRPr="00656859" w:rsidRDefault="00692827" w:rsidP="00692827">
      <w:pPr>
        <w:numPr>
          <w:ilvl w:val="0"/>
          <w:numId w:val="14"/>
        </w:numPr>
        <w:spacing w:before="120" w:after="120" w:line="380" w:lineRule="atLeast"/>
        <w:jc w:val="both"/>
      </w:pPr>
      <w:r w:rsidRPr="00656859">
        <w:t>Zugang und Erreichbarkeit zu öffentlichen Verkehrsmitteln (Bus und Bahn)</w:t>
      </w:r>
    </w:p>
    <w:p w14:paraId="5461030D" w14:textId="77777777" w:rsidR="00692827" w:rsidRPr="00656859" w:rsidRDefault="00692827" w:rsidP="00692827">
      <w:pPr>
        <w:numPr>
          <w:ilvl w:val="0"/>
          <w:numId w:val="14"/>
        </w:numPr>
        <w:spacing w:before="120" w:after="120" w:line="380" w:lineRule="atLeast"/>
        <w:jc w:val="both"/>
      </w:pPr>
      <w:r w:rsidRPr="00656859">
        <w:t>Angaben zur Mobilfunk- und Breitbandversorgung</w:t>
      </w:r>
      <w:r w:rsidR="00302806" w:rsidRPr="00656859">
        <w:rPr>
          <w:color w:val="FF0000"/>
        </w:rPr>
        <w:t>: vorhanden/nicht vorhanden, ausreichend/nicht ausreichend</w:t>
      </w:r>
    </w:p>
    <w:p w14:paraId="28BEF04D" w14:textId="77777777" w:rsidR="00692827" w:rsidRPr="00656859" w:rsidRDefault="00692827" w:rsidP="001035C0">
      <w:pPr>
        <w:spacing w:before="120" w:after="120" w:line="380" w:lineRule="atLeast"/>
        <w:jc w:val="both"/>
      </w:pPr>
    </w:p>
    <w:p w14:paraId="40158700" w14:textId="77777777" w:rsidR="005B44B3" w:rsidRPr="00656859" w:rsidRDefault="005B44B3" w:rsidP="001035C0">
      <w:pPr>
        <w:spacing w:before="120" w:after="120" w:line="380" w:lineRule="atLeast"/>
        <w:jc w:val="both"/>
        <w:rPr>
          <w:color w:val="FF0000"/>
        </w:rPr>
      </w:pPr>
      <w:r w:rsidRPr="00656859">
        <w:rPr>
          <w:color w:val="FF0000"/>
        </w:rPr>
        <w:t xml:space="preserve">Vorschlag Textbaustein: </w:t>
      </w:r>
    </w:p>
    <w:p w14:paraId="14E8DA5A" w14:textId="35E7B266" w:rsidR="005B44B3" w:rsidRPr="00656859" w:rsidRDefault="00FC2E46" w:rsidP="005B44B3">
      <w:pPr>
        <w:spacing w:before="120" w:after="120" w:line="380" w:lineRule="atLeast"/>
        <w:jc w:val="both"/>
        <w:rPr>
          <w:color w:val="FF0000"/>
        </w:rPr>
      </w:pPr>
      <w:r>
        <w:rPr>
          <w:color w:val="FF0000"/>
        </w:rPr>
        <w:t>Pirmasens</w:t>
      </w:r>
      <w:r w:rsidR="005B44B3" w:rsidRPr="00656859">
        <w:rPr>
          <w:b/>
        </w:rPr>
        <w:t xml:space="preserve"> </w:t>
      </w:r>
      <w:r w:rsidR="005B44B3" w:rsidRPr="00656859">
        <w:t xml:space="preserve">ist als nächstgelegenes Oberzentrum in ca. </w:t>
      </w:r>
      <w:r w:rsidR="005B44B3" w:rsidRPr="00656859">
        <w:rPr>
          <w:color w:val="FF0000"/>
        </w:rPr>
        <w:t>XX</w:t>
      </w:r>
      <w:r w:rsidR="005B44B3" w:rsidRPr="00656859">
        <w:t xml:space="preserve"> Kilometern zu erreichen, das nächstgelegene Mittelzentrum ist </w:t>
      </w:r>
      <w:r w:rsidR="005B44B3" w:rsidRPr="00656859">
        <w:rPr>
          <w:color w:val="FF0000"/>
        </w:rPr>
        <w:t>NAME</w:t>
      </w:r>
      <w:r w:rsidR="005B44B3" w:rsidRPr="00656859">
        <w:t xml:space="preserve">. Dinge des täglichen Bedarfs können in </w:t>
      </w:r>
      <w:r w:rsidR="00732DC9" w:rsidRPr="00656859">
        <w:rPr>
          <w:color w:val="FF0000"/>
        </w:rPr>
        <w:t>ORTSNAME</w:t>
      </w:r>
      <w:r w:rsidR="00732DC9" w:rsidRPr="00656859">
        <w:t xml:space="preserve"> </w:t>
      </w:r>
      <w:r w:rsidR="005B44B3" w:rsidRPr="00656859">
        <w:t xml:space="preserve">erworben werden. </w:t>
      </w:r>
      <w:r w:rsidR="00732DC9" w:rsidRPr="00656859">
        <w:rPr>
          <w:color w:val="FF0000"/>
        </w:rPr>
        <w:t>ORTSNAME</w:t>
      </w:r>
      <w:r w:rsidR="00732DC9" w:rsidRPr="00656859">
        <w:t xml:space="preserve"> </w:t>
      </w:r>
      <w:r w:rsidR="005B44B3" w:rsidRPr="00656859">
        <w:t xml:space="preserve">liegt ca. </w:t>
      </w:r>
      <w:r w:rsidR="005B44B3" w:rsidRPr="00656859">
        <w:rPr>
          <w:color w:val="FF0000"/>
        </w:rPr>
        <w:t>XX</w:t>
      </w:r>
      <w:r w:rsidR="005B44B3" w:rsidRPr="00656859">
        <w:t xml:space="preserve"> Kilometer abseits der </w:t>
      </w:r>
      <w:r>
        <w:rPr>
          <w:color w:val="FF0000"/>
        </w:rPr>
        <w:t>Kreisstraße B10</w:t>
      </w:r>
      <w:r w:rsidR="005B44B3" w:rsidRPr="00656859">
        <w:rPr>
          <w:color w:val="FF0000"/>
        </w:rPr>
        <w:t xml:space="preserve">, die </w:t>
      </w:r>
      <w:r>
        <w:rPr>
          <w:color w:val="FF0000"/>
        </w:rPr>
        <w:t>Pirma</w:t>
      </w:r>
      <w:r>
        <w:rPr>
          <w:color w:val="FF0000"/>
        </w:rPr>
        <w:lastRenderedPageBreak/>
        <w:t>sens</w:t>
      </w:r>
      <w:r w:rsidR="005B44B3" w:rsidRPr="00656859">
        <w:rPr>
          <w:color w:val="FF0000"/>
        </w:rPr>
        <w:t xml:space="preserve"> mit </w:t>
      </w:r>
      <w:r>
        <w:rPr>
          <w:color w:val="FF0000"/>
        </w:rPr>
        <w:t>Landau</w:t>
      </w:r>
      <w:r w:rsidR="005B44B3" w:rsidRPr="00656859">
        <w:rPr>
          <w:color w:val="FF0000"/>
        </w:rPr>
        <w:t xml:space="preserve"> verbindet</w:t>
      </w:r>
      <w:r w:rsidR="005B44B3" w:rsidRPr="00656859">
        <w:t xml:space="preserve">. Die nächstgelegene Autobahnanschlussstelle ist </w:t>
      </w:r>
      <w:r w:rsidR="005B44B3" w:rsidRPr="00656859">
        <w:rPr>
          <w:color w:val="FF0000"/>
        </w:rPr>
        <w:t>NAME</w:t>
      </w:r>
      <w:r w:rsidR="005B44B3" w:rsidRPr="00656859">
        <w:t xml:space="preserve">, die nächstgelegenen Bahnhöfe befinden sich in </w:t>
      </w:r>
      <w:r w:rsidR="00732DC9" w:rsidRPr="00656859">
        <w:rPr>
          <w:color w:val="FF0000"/>
        </w:rPr>
        <w:t>ORTSNAME</w:t>
      </w:r>
      <w:commentRangeStart w:id="14"/>
      <w:r w:rsidR="005B44B3" w:rsidRPr="00656859">
        <w:t xml:space="preserve">. Zurzeit ist </w:t>
      </w:r>
      <w:r w:rsidR="00767CA0">
        <w:rPr>
          <w:color w:val="FF0000"/>
        </w:rPr>
        <w:t>ORTSGEMEINDE</w:t>
      </w:r>
      <w:r w:rsidR="005B44B3" w:rsidRPr="00656859">
        <w:t xml:space="preserve"> über die </w:t>
      </w:r>
      <w:r w:rsidR="005B44B3" w:rsidRPr="00656859">
        <w:rPr>
          <w:color w:val="FF0000"/>
        </w:rPr>
        <w:t>Linienverbindung XY zwischen Xdorf und XYburg</w:t>
      </w:r>
      <w:r w:rsidR="005B44B3" w:rsidRPr="00656859">
        <w:t xml:space="preserve"> an den ÖPNV angebunden. Sie orientiert sich dabei jedoch am Bedarf im Rahmen der Schülerbeförderung. </w:t>
      </w:r>
      <w:r w:rsidR="005B44B3" w:rsidRPr="00656859">
        <w:rPr>
          <w:color w:val="FF0000"/>
        </w:rPr>
        <w:t xml:space="preserve">Eine Verbesserung des bestehenden ÖPNV-Angebots ist anzustreben./ Die Anbindung mit öffentlichen Verkehrsmitteln wird als ausrechend/ nicht ausreichend bewerte. </w:t>
      </w:r>
      <w:commentRangeEnd w:id="14"/>
      <w:r w:rsidR="00B66C1A">
        <w:rPr>
          <w:rStyle w:val="Kommentarzeichen"/>
          <w:lang w:val="x-none" w:eastAsia="x-none"/>
        </w:rPr>
        <w:commentReference w:id="14"/>
      </w:r>
    </w:p>
    <w:p w14:paraId="440D6FE2" w14:textId="77777777" w:rsidR="005B44B3" w:rsidRPr="00656859" w:rsidRDefault="005B44B3" w:rsidP="005B44B3">
      <w:pPr>
        <w:spacing w:before="120" w:after="120" w:line="380" w:lineRule="atLeast"/>
        <w:jc w:val="both"/>
      </w:pPr>
      <w:r w:rsidRPr="00656859">
        <w:t xml:space="preserve">Die Breitbandversorgung ist </w:t>
      </w:r>
      <w:r w:rsidRPr="00656859">
        <w:rPr>
          <w:color w:val="FF0000"/>
        </w:rPr>
        <w:t>unzureichend</w:t>
      </w:r>
      <w:r w:rsidRPr="00656859">
        <w:t xml:space="preserve">, ein weiterer Ausbau ist </w:t>
      </w:r>
      <w:r w:rsidRPr="00656859">
        <w:rPr>
          <w:color w:val="FF0000"/>
        </w:rPr>
        <w:t>dringend erforderlich</w:t>
      </w:r>
      <w:r w:rsidRPr="00656859">
        <w:t xml:space="preserve">. Innerhalb der Ortslage ist die Mobilfunkgrundversorgung weitestgehend vorhanden, ein weiterer Ausbau wäre aber wünschenswert. </w:t>
      </w:r>
    </w:p>
    <w:p w14:paraId="528A0BFD" w14:textId="77777777" w:rsidR="008E762E" w:rsidRPr="00656859" w:rsidRDefault="008E762E" w:rsidP="001035C0">
      <w:pPr>
        <w:spacing w:before="120" w:after="120" w:line="380" w:lineRule="atLeast"/>
        <w:jc w:val="both"/>
      </w:pPr>
    </w:p>
    <w:p w14:paraId="14FACF6A" w14:textId="117755A4" w:rsidR="001035C0" w:rsidRPr="00656859" w:rsidRDefault="001035C0" w:rsidP="001035C0">
      <w:pPr>
        <w:spacing w:before="120" w:after="120" w:line="380" w:lineRule="atLeast"/>
        <w:jc w:val="both"/>
        <w:rPr>
          <w:rFonts w:cs="Arial"/>
          <w:b/>
          <w:color w:val="365F91"/>
          <w:szCs w:val="22"/>
        </w:rPr>
      </w:pPr>
      <w:r w:rsidRPr="00656859">
        <w:rPr>
          <w:rFonts w:cs="Arial"/>
          <w:b/>
          <w:color w:val="365F91"/>
          <w:szCs w:val="22"/>
        </w:rPr>
        <w:t>Bevölkerungsentwicklung</w:t>
      </w:r>
      <w:r w:rsidR="0035286D" w:rsidRPr="00656859">
        <w:rPr>
          <w:rFonts w:cs="Arial"/>
          <w:b/>
          <w:color w:val="365F91"/>
          <w:szCs w:val="22"/>
        </w:rPr>
        <w:t xml:space="preserve"> </w:t>
      </w:r>
    </w:p>
    <w:p w14:paraId="74F3DB90" w14:textId="77777777" w:rsidR="005B44B3" w:rsidRPr="00656859" w:rsidRDefault="005B44B3" w:rsidP="00C21FBF">
      <w:pPr>
        <w:numPr>
          <w:ilvl w:val="0"/>
          <w:numId w:val="24"/>
        </w:numPr>
        <w:spacing w:line="360" w:lineRule="auto"/>
        <w:jc w:val="both"/>
        <w:rPr>
          <w:color w:val="FF0000"/>
        </w:rPr>
      </w:pPr>
      <w:r w:rsidRPr="00656859">
        <w:rPr>
          <w:color w:val="FF0000"/>
        </w:rPr>
        <w:t>Die Zahlen, Daten und Fakten für dieses Kapitel sind dem ausgefüllten Erhebungsbogen 1 „Strukturdaten“ zu entnehmen.</w:t>
      </w:r>
    </w:p>
    <w:p w14:paraId="4A3B1D25" w14:textId="77777777" w:rsidR="00180A01" w:rsidRPr="00656859" w:rsidRDefault="00F75A22" w:rsidP="006F227F">
      <w:pPr>
        <w:spacing w:before="120" w:after="120" w:line="380" w:lineRule="atLeast"/>
        <w:jc w:val="both"/>
      </w:pPr>
      <w:r w:rsidRPr="00656859">
        <w:t>Text: Beschreibung der Einwohnerentwicklung</w:t>
      </w:r>
    </w:p>
    <w:p w14:paraId="58D9FBC4" w14:textId="77777777" w:rsidR="00023401" w:rsidRPr="0051634C" w:rsidRDefault="00023401" w:rsidP="00023401">
      <w:pPr>
        <w:pStyle w:val="Flietext"/>
        <w:numPr>
          <w:ilvl w:val="0"/>
          <w:numId w:val="14"/>
        </w:numPr>
        <w:rPr>
          <w:color w:val="000000"/>
          <w:lang w:val="de-DE"/>
        </w:rPr>
      </w:pPr>
      <w:r w:rsidRPr="00656859">
        <w:rPr>
          <w:lang w:val="de-DE"/>
        </w:rPr>
        <w:t>Einwohnerzahl, Einwohnerentwicklung</w:t>
      </w:r>
      <w:r w:rsidR="00FC2E46">
        <w:rPr>
          <w:color w:val="000000"/>
          <w:lang w:val="de-DE"/>
        </w:rPr>
        <w:t>, demograph</w:t>
      </w:r>
      <w:r w:rsidRPr="0051634C">
        <w:rPr>
          <w:color w:val="000000"/>
          <w:lang w:val="de-DE"/>
        </w:rPr>
        <w:t>ische Entwicklung</w:t>
      </w:r>
    </w:p>
    <w:p w14:paraId="3D9C7A8D" w14:textId="77777777" w:rsidR="005A73B6"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8"/>
        <w:gridCol w:w="4678"/>
      </w:tblGrid>
      <w:tr w:rsidR="006F227F" w:rsidRPr="00656859" w14:paraId="2F363DE6" w14:textId="77777777" w:rsidTr="00477D0C">
        <w:tc>
          <w:tcPr>
            <w:tcW w:w="9356" w:type="dxa"/>
            <w:gridSpan w:val="2"/>
            <w:shd w:val="clear" w:color="auto" w:fill="B8CCE4"/>
          </w:tcPr>
          <w:p w14:paraId="37163FBA" w14:textId="77777777" w:rsidR="006F227F" w:rsidRDefault="006F227F" w:rsidP="00477D0C">
            <w:pPr>
              <w:spacing w:before="120" w:after="60" w:line="288" w:lineRule="auto"/>
              <w:jc w:val="center"/>
              <w:rPr>
                <w:rFonts w:cs="Arial"/>
                <w:b/>
                <w:szCs w:val="22"/>
              </w:rPr>
            </w:pPr>
            <w:r w:rsidRPr="00656859">
              <w:rPr>
                <w:rFonts w:cs="Arial"/>
                <w:b/>
                <w:szCs w:val="22"/>
              </w:rPr>
              <w:t>Bevölkerungsentwicklung</w:t>
            </w:r>
          </w:p>
          <w:p w14:paraId="6B978781" w14:textId="36EFC672" w:rsidR="00083532" w:rsidRPr="00656859" w:rsidRDefault="00FE62B5" w:rsidP="00477D0C">
            <w:pPr>
              <w:spacing w:before="120" w:after="60" w:line="288" w:lineRule="auto"/>
              <w:jc w:val="center"/>
              <w:rPr>
                <w:rFonts w:cs="Arial"/>
                <w:b/>
                <w:szCs w:val="22"/>
              </w:rPr>
            </w:pPr>
            <w:r>
              <w:rPr>
                <w:rFonts w:cs="Arial"/>
                <w:sz w:val="20"/>
                <w:szCs w:val="20"/>
              </w:rPr>
              <w:t>(Stand 31.12.2023</w:t>
            </w:r>
            <w:r w:rsidR="00083532" w:rsidRPr="00656859">
              <w:rPr>
                <w:rFonts w:cs="Arial"/>
                <w:sz w:val="20"/>
                <w:szCs w:val="20"/>
              </w:rPr>
              <w:t>)</w:t>
            </w:r>
          </w:p>
        </w:tc>
      </w:tr>
      <w:tr w:rsidR="006F227F" w:rsidRPr="00656859" w14:paraId="45A4F15C" w14:textId="77777777" w:rsidTr="00961FDD">
        <w:tc>
          <w:tcPr>
            <w:tcW w:w="4678" w:type="dxa"/>
            <w:shd w:val="clear" w:color="auto" w:fill="F2F2F2"/>
            <w:vAlign w:val="center"/>
          </w:tcPr>
          <w:p w14:paraId="4EF178E5" w14:textId="77777777" w:rsidR="006F227F" w:rsidRPr="00656859" w:rsidRDefault="006F227F" w:rsidP="00961FDD">
            <w:pPr>
              <w:spacing w:before="40" w:after="40" w:line="288" w:lineRule="auto"/>
              <w:jc w:val="center"/>
              <w:rPr>
                <w:rFonts w:cs="Arial"/>
                <w:b/>
                <w:szCs w:val="22"/>
              </w:rPr>
            </w:pPr>
            <w:r w:rsidRPr="00656859">
              <w:rPr>
                <w:rFonts w:cs="Arial"/>
                <w:b/>
                <w:szCs w:val="22"/>
              </w:rPr>
              <w:t>Jahr</w:t>
            </w:r>
          </w:p>
        </w:tc>
        <w:tc>
          <w:tcPr>
            <w:tcW w:w="4678" w:type="dxa"/>
            <w:shd w:val="clear" w:color="auto" w:fill="F2F2F2"/>
            <w:vAlign w:val="center"/>
          </w:tcPr>
          <w:p w14:paraId="20B7C8F4" w14:textId="77777777" w:rsidR="006F227F" w:rsidRPr="00656859" w:rsidRDefault="006F227F" w:rsidP="00961FDD">
            <w:pPr>
              <w:spacing w:before="40" w:after="40" w:line="288" w:lineRule="auto"/>
              <w:jc w:val="center"/>
              <w:rPr>
                <w:rFonts w:cs="Arial"/>
                <w:b/>
                <w:szCs w:val="22"/>
              </w:rPr>
            </w:pPr>
            <w:r w:rsidRPr="00656859">
              <w:rPr>
                <w:rFonts w:cs="Arial"/>
                <w:b/>
                <w:szCs w:val="22"/>
              </w:rPr>
              <w:t>Bevölkerungszahl</w:t>
            </w:r>
          </w:p>
        </w:tc>
      </w:tr>
      <w:tr w:rsidR="006F227F" w:rsidRPr="00656859" w14:paraId="76753660" w14:textId="77777777" w:rsidTr="00961FDD">
        <w:tc>
          <w:tcPr>
            <w:tcW w:w="4678" w:type="dxa"/>
            <w:shd w:val="clear" w:color="auto" w:fill="auto"/>
            <w:vAlign w:val="center"/>
          </w:tcPr>
          <w:p w14:paraId="63CC4384" w14:textId="77777777" w:rsidR="006F227F" w:rsidRPr="00656859" w:rsidRDefault="006F227F" w:rsidP="00961FDD">
            <w:pPr>
              <w:spacing w:before="40" w:after="40" w:line="288" w:lineRule="auto"/>
              <w:jc w:val="center"/>
              <w:rPr>
                <w:rFonts w:cs="Arial"/>
                <w:szCs w:val="22"/>
              </w:rPr>
            </w:pPr>
            <w:r w:rsidRPr="00656859">
              <w:rPr>
                <w:rFonts w:cs="Arial"/>
                <w:szCs w:val="22"/>
              </w:rPr>
              <w:t>1980</w:t>
            </w:r>
          </w:p>
        </w:tc>
        <w:tc>
          <w:tcPr>
            <w:tcW w:w="4678" w:type="dxa"/>
            <w:shd w:val="clear" w:color="auto" w:fill="auto"/>
            <w:vAlign w:val="center"/>
          </w:tcPr>
          <w:p w14:paraId="2E470AC7" w14:textId="77777777" w:rsidR="006F227F" w:rsidRPr="00656859" w:rsidRDefault="006C0399" w:rsidP="00961FDD">
            <w:pPr>
              <w:spacing w:line="288" w:lineRule="auto"/>
              <w:jc w:val="center"/>
              <w:rPr>
                <w:rFonts w:cs="Arial"/>
                <w:color w:val="FF0000"/>
                <w:szCs w:val="22"/>
              </w:rPr>
            </w:pPr>
            <w:r w:rsidRPr="00656859">
              <w:rPr>
                <w:rFonts w:cs="Arial"/>
                <w:color w:val="FF0000"/>
                <w:szCs w:val="22"/>
              </w:rPr>
              <w:t>Zahl einfügen</w:t>
            </w:r>
          </w:p>
        </w:tc>
      </w:tr>
      <w:tr w:rsidR="006C0399" w:rsidRPr="00656859" w14:paraId="340BE1DC" w14:textId="77777777" w:rsidTr="00961FDD">
        <w:tc>
          <w:tcPr>
            <w:tcW w:w="4678" w:type="dxa"/>
            <w:shd w:val="clear" w:color="auto" w:fill="auto"/>
            <w:vAlign w:val="center"/>
          </w:tcPr>
          <w:p w14:paraId="09B40906" w14:textId="77777777" w:rsidR="006C0399" w:rsidRPr="00656859" w:rsidRDefault="006C0399" w:rsidP="00961FDD">
            <w:pPr>
              <w:spacing w:before="40" w:after="40" w:line="288" w:lineRule="auto"/>
              <w:jc w:val="center"/>
              <w:rPr>
                <w:rFonts w:cs="Arial"/>
                <w:szCs w:val="22"/>
              </w:rPr>
            </w:pPr>
            <w:r w:rsidRPr="00656859">
              <w:rPr>
                <w:rFonts w:cs="Arial"/>
                <w:szCs w:val="22"/>
              </w:rPr>
              <w:t>1990</w:t>
            </w:r>
          </w:p>
        </w:tc>
        <w:tc>
          <w:tcPr>
            <w:tcW w:w="4678" w:type="dxa"/>
            <w:shd w:val="clear" w:color="auto" w:fill="auto"/>
            <w:vAlign w:val="center"/>
          </w:tcPr>
          <w:p w14:paraId="5ACAE04D" w14:textId="77777777" w:rsidR="006C0399" w:rsidRPr="00656859" w:rsidRDefault="006C0399" w:rsidP="00961FDD">
            <w:pPr>
              <w:jc w:val="center"/>
              <w:rPr>
                <w:color w:val="FF0000"/>
              </w:rPr>
            </w:pPr>
            <w:r w:rsidRPr="00656859">
              <w:rPr>
                <w:rFonts w:cs="Arial"/>
                <w:color w:val="FF0000"/>
                <w:szCs w:val="22"/>
              </w:rPr>
              <w:t>Zahl einfügen</w:t>
            </w:r>
          </w:p>
        </w:tc>
      </w:tr>
      <w:tr w:rsidR="00083532" w:rsidRPr="00656859" w14:paraId="5A5C2FF8" w14:textId="77777777" w:rsidTr="00961FDD">
        <w:tc>
          <w:tcPr>
            <w:tcW w:w="4678" w:type="dxa"/>
            <w:shd w:val="clear" w:color="auto" w:fill="auto"/>
            <w:vAlign w:val="center"/>
          </w:tcPr>
          <w:p w14:paraId="46E48060" w14:textId="77777777" w:rsidR="00083532" w:rsidRPr="00656859" w:rsidRDefault="00083532" w:rsidP="00961FDD">
            <w:pPr>
              <w:spacing w:before="40" w:after="40" w:line="288" w:lineRule="auto"/>
              <w:jc w:val="center"/>
              <w:rPr>
                <w:rFonts w:cs="Arial"/>
                <w:szCs w:val="22"/>
              </w:rPr>
            </w:pPr>
            <w:r w:rsidRPr="00656859">
              <w:rPr>
                <w:rFonts w:cs="Arial"/>
                <w:szCs w:val="22"/>
              </w:rPr>
              <w:t>2000</w:t>
            </w:r>
          </w:p>
        </w:tc>
        <w:tc>
          <w:tcPr>
            <w:tcW w:w="4678" w:type="dxa"/>
            <w:shd w:val="clear" w:color="auto" w:fill="auto"/>
            <w:vAlign w:val="center"/>
          </w:tcPr>
          <w:p w14:paraId="471DB958" w14:textId="77777777" w:rsidR="00083532" w:rsidRPr="00656859" w:rsidRDefault="00083532" w:rsidP="00961FDD">
            <w:pPr>
              <w:jc w:val="center"/>
              <w:rPr>
                <w:color w:val="FF0000"/>
              </w:rPr>
            </w:pPr>
            <w:r w:rsidRPr="00656859">
              <w:rPr>
                <w:rFonts w:cs="Arial"/>
                <w:color w:val="FF0000"/>
                <w:szCs w:val="22"/>
              </w:rPr>
              <w:t>Zahl einfügen</w:t>
            </w:r>
          </w:p>
        </w:tc>
      </w:tr>
      <w:tr w:rsidR="00083532" w:rsidRPr="00656859" w14:paraId="16A32580" w14:textId="77777777" w:rsidTr="00961FDD">
        <w:tc>
          <w:tcPr>
            <w:tcW w:w="4678" w:type="dxa"/>
            <w:shd w:val="clear" w:color="auto" w:fill="auto"/>
            <w:vAlign w:val="center"/>
          </w:tcPr>
          <w:p w14:paraId="1DA9367B" w14:textId="77777777" w:rsidR="00083532" w:rsidRPr="00656859" w:rsidRDefault="00083532" w:rsidP="00961FDD">
            <w:pPr>
              <w:spacing w:before="40" w:after="40" w:line="288" w:lineRule="auto"/>
              <w:jc w:val="center"/>
              <w:rPr>
                <w:rFonts w:cs="Arial"/>
                <w:szCs w:val="22"/>
              </w:rPr>
            </w:pPr>
            <w:r>
              <w:rPr>
                <w:rFonts w:cs="Arial"/>
                <w:szCs w:val="22"/>
              </w:rPr>
              <w:t>2010</w:t>
            </w:r>
          </w:p>
        </w:tc>
        <w:tc>
          <w:tcPr>
            <w:tcW w:w="4678" w:type="dxa"/>
            <w:shd w:val="clear" w:color="auto" w:fill="auto"/>
            <w:vAlign w:val="center"/>
          </w:tcPr>
          <w:p w14:paraId="7F9BCA0C" w14:textId="77777777" w:rsidR="00083532" w:rsidRPr="00656859" w:rsidRDefault="00083532" w:rsidP="00961FDD">
            <w:pPr>
              <w:jc w:val="center"/>
              <w:rPr>
                <w:color w:val="FF0000"/>
              </w:rPr>
            </w:pPr>
            <w:r w:rsidRPr="00656859">
              <w:rPr>
                <w:rFonts w:cs="Arial"/>
                <w:color w:val="FF0000"/>
                <w:szCs w:val="22"/>
              </w:rPr>
              <w:t>Zahl einfügen</w:t>
            </w:r>
          </w:p>
        </w:tc>
      </w:tr>
      <w:tr w:rsidR="006C0399" w:rsidRPr="00656859" w14:paraId="31E88FA9" w14:textId="77777777" w:rsidTr="00961FDD">
        <w:tc>
          <w:tcPr>
            <w:tcW w:w="4678" w:type="dxa"/>
            <w:shd w:val="clear" w:color="auto" w:fill="auto"/>
            <w:vAlign w:val="center"/>
          </w:tcPr>
          <w:p w14:paraId="0BE24BC9" w14:textId="77777777" w:rsidR="006C0399" w:rsidRPr="00656859" w:rsidRDefault="00083532" w:rsidP="00961FDD">
            <w:pPr>
              <w:spacing w:before="40" w:after="40" w:line="288" w:lineRule="auto"/>
              <w:jc w:val="center"/>
              <w:rPr>
                <w:rFonts w:cs="Arial"/>
                <w:szCs w:val="22"/>
              </w:rPr>
            </w:pPr>
            <w:r>
              <w:rPr>
                <w:rFonts w:cs="Arial"/>
                <w:szCs w:val="22"/>
              </w:rPr>
              <w:t>2020</w:t>
            </w:r>
          </w:p>
        </w:tc>
        <w:tc>
          <w:tcPr>
            <w:tcW w:w="4678" w:type="dxa"/>
            <w:shd w:val="clear" w:color="auto" w:fill="auto"/>
            <w:vAlign w:val="center"/>
          </w:tcPr>
          <w:p w14:paraId="03821EE9" w14:textId="77777777" w:rsidR="006C0399" w:rsidRPr="00656859" w:rsidRDefault="006C0399" w:rsidP="00961FDD">
            <w:pPr>
              <w:jc w:val="center"/>
              <w:rPr>
                <w:color w:val="FF0000"/>
              </w:rPr>
            </w:pPr>
            <w:r w:rsidRPr="00656859">
              <w:rPr>
                <w:rFonts w:cs="Arial"/>
                <w:color w:val="FF0000"/>
                <w:szCs w:val="22"/>
              </w:rPr>
              <w:t>Zahl einfügen</w:t>
            </w:r>
          </w:p>
        </w:tc>
      </w:tr>
    </w:tbl>
    <w:p w14:paraId="41DC1705" w14:textId="77777777"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14:paraId="0D6C09D5" w14:textId="77777777" w:rsidR="005E1E34" w:rsidRDefault="005E1E34">
      <w:pPr>
        <w:rPr>
          <w:rFonts w:cs="Arial"/>
          <w:b/>
          <w:color w:val="365F91"/>
          <w:szCs w:val="22"/>
        </w:rPr>
      </w:pPr>
      <w:r>
        <w:rPr>
          <w:rFonts w:cs="Arial"/>
          <w:b/>
          <w:color w:val="365F91"/>
          <w:szCs w:val="22"/>
        </w:rPr>
        <w:br w:type="page"/>
      </w:r>
    </w:p>
    <w:p w14:paraId="336BDF60" w14:textId="32A20A25" w:rsidR="006F227F" w:rsidRPr="00656859" w:rsidRDefault="005E1E34" w:rsidP="006F227F">
      <w:pPr>
        <w:spacing w:before="120" w:after="120" w:line="380" w:lineRule="atLeast"/>
        <w:jc w:val="both"/>
      </w:pPr>
      <w:r w:rsidRPr="00656859">
        <w:rPr>
          <w:rFonts w:cs="Arial"/>
          <w:b/>
          <w:color w:val="365F91"/>
          <w:szCs w:val="22"/>
        </w:rPr>
        <w:lastRenderedPageBreak/>
        <w:t>Altersstruktur</w:t>
      </w:r>
    </w:p>
    <w:p w14:paraId="4C65476E" w14:textId="77777777" w:rsidR="00A563D1" w:rsidRPr="00656859" w:rsidRDefault="00A563D1" w:rsidP="00A563D1">
      <w:pPr>
        <w:spacing w:before="120" w:after="120" w:line="380" w:lineRule="atLeast"/>
        <w:jc w:val="both"/>
      </w:pPr>
      <w:r w:rsidRPr="00656859">
        <w:t xml:space="preserve">Text mit Angaben zu / Leitfragen: </w:t>
      </w:r>
    </w:p>
    <w:p w14:paraId="647233D4" w14:textId="77777777" w:rsidR="00A563D1" w:rsidRPr="00656859" w:rsidRDefault="00A563D1" w:rsidP="00A563D1">
      <w:pPr>
        <w:numPr>
          <w:ilvl w:val="0"/>
          <w:numId w:val="14"/>
        </w:numPr>
        <w:spacing w:before="120" w:after="120" w:line="380" w:lineRule="atLeast"/>
        <w:jc w:val="both"/>
      </w:pPr>
      <w:r w:rsidRPr="00656859">
        <w:t xml:space="preserve">Beschreibung der derzeitigen Altersstruktur </w:t>
      </w:r>
      <w:r w:rsidRPr="00656859">
        <w:rPr>
          <w:rFonts w:cs="Arial"/>
        </w:rPr>
        <w:t>→ Wieviel Prozent der Einwohner sind zwischen 0 und 20 Jahre alt, wieviel 20 bis 65 Jahre und wieviel über 65 Jahre</w:t>
      </w:r>
    </w:p>
    <w:p w14:paraId="0C3B494D" w14:textId="77777777" w:rsidR="00A563D1" w:rsidRPr="00656859" w:rsidRDefault="00A563D1" w:rsidP="00A563D1">
      <w:pPr>
        <w:numPr>
          <w:ilvl w:val="0"/>
          <w:numId w:val="14"/>
        </w:numPr>
        <w:spacing w:before="120" w:after="120" w:line="380" w:lineRule="atLeast"/>
        <w:jc w:val="both"/>
      </w:pPr>
      <w:r w:rsidRPr="00656859">
        <w:rPr>
          <w:rFonts w:cs="Arial"/>
        </w:rPr>
        <w:t>Vergleich zu Gemeinden gleicher Größenklasse in Rheinland-Pfalz</w:t>
      </w:r>
    </w:p>
    <w:p w14:paraId="5977B70F" w14:textId="77777777" w:rsidR="00A563D1" w:rsidRPr="00656859" w:rsidRDefault="00A563D1" w:rsidP="00A563D1">
      <w:pPr>
        <w:numPr>
          <w:ilvl w:val="0"/>
          <w:numId w:val="14"/>
        </w:numPr>
        <w:spacing w:before="120" w:after="120" w:line="380" w:lineRule="atLeast"/>
        <w:jc w:val="both"/>
      </w:pPr>
      <w:r w:rsidRPr="00656859">
        <w:rPr>
          <w:rFonts w:cs="Arial"/>
        </w:rPr>
        <w:t>Gibt es direkt erkennbare Besonderheiten innerhalb der Gemeinde?</w:t>
      </w:r>
    </w:p>
    <w:p w14:paraId="60B69B1B" w14:textId="77777777" w:rsidR="006F227F" w:rsidRPr="00656859" w:rsidRDefault="006F227F" w:rsidP="00A563D1">
      <w:pPr>
        <w:spacing w:before="120" w:after="120" w:line="380" w:lineRule="atLeast"/>
        <w:jc w:val="both"/>
      </w:pPr>
    </w:p>
    <w:p w14:paraId="586940C9" w14:textId="77777777" w:rsidR="00A563D1"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669"/>
        <w:gridCol w:w="3165"/>
      </w:tblGrid>
      <w:tr w:rsidR="006F227F" w:rsidRPr="00656859" w14:paraId="3AB6737F" w14:textId="77777777" w:rsidTr="00477D0C">
        <w:tc>
          <w:tcPr>
            <w:tcW w:w="9386" w:type="dxa"/>
            <w:gridSpan w:val="3"/>
            <w:shd w:val="clear" w:color="auto" w:fill="B8CCE4"/>
          </w:tcPr>
          <w:p w14:paraId="58E74106" w14:textId="67D661E8" w:rsidR="006F227F" w:rsidRPr="00656859" w:rsidRDefault="006B0325" w:rsidP="00477D0C">
            <w:pPr>
              <w:spacing w:before="120" w:after="60" w:line="288" w:lineRule="auto"/>
              <w:jc w:val="center"/>
            </w:pPr>
            <w:r>
              <w:rPr>
                <w:rFonts w:cs="Arial"/>
                <w:b/>
                <w:szCs w:val="22"/>
              </w:rPr>
              <w:t>Altersstruktur</w:t>
            </w:r>
            <w:r w:rsidR="006F227F" w:rsidRPr="00656859">
              <w:rPr>
                <w:rFonts w:cs="Arial"/>
                <w:b/>
                <w:szCs w:val="22"/>
              </w:rPr>
              <w:t xml:space="preserve"> </w:t>
            </w:r>
            <w:r w:rsidR="006F227F" w:rsidRPr="00656859">
              <w:rPr>
                <w:rFonts w:cs="Arial"/>
                <w:b/>
                <w:szCs w:val="22"/>
              </w:rPr>
              <w:br/>
            </w:r>
            <w:r w:rsidR="006F227F" w:rsidRPr="00656859">
              <w:rPr>
                <w:rFonts w:cs="Arial"/>
                <w:sz w:val="20"/>
                <w:szCs w:val="20"/>
              </w:rPr>
              <w:t>[Name Ortsgemeinde] im Vergleich mit Ortsgemeinden gleicher Größenklasse (</w:t>
            </w:r>
            <w:r w:rsidR="001B55E7">
              <w:rPr>
                <w:rFonts w:cs="Arial"/>
                <w:sz w:val="20"/>
                <w:szCs w:val="20"/>
              </w:rPr>
              <w:t xml:space="preserve">unter 500 EW) </w:t>
            </w:r>
            <w:r w:rsidR="001B55E7">
              <w:rPr>
                <w:rFonts w:cs="Arial"/>
                <w:sz w:val="20"/>
                <w:szCs w:val="20"/>
              </w:rPr>
              <w:br/>
              <w:t>(Stand 31.12.2023</w:t>
            </w:r>
            <w:r w:rsidR="006F227F" w:rsidRPr="00656859">
              <w:rPr>
                <w:rFonts w:cs="Arial"/>
                <w:sz w:val="20"/>
                <w:szCs w:val="20"/>
              </w:rPr>
              <w:t>)</w:t>
            </w:r>
          </w:p>
        </w:tc>
      </w:tr>
      <w:tr w:rsidR="006F227F" w:rsidRPr="00656859" w14:paraId="4E3FA57A" w14:textId="77777777" w:rsidTr="00477D0C">
        <w:tc>
          <w:tcPr>
            <w:tcW w:w="2552" w:type="dxa"/>
            <w:shd w:val="clear" w:color="auto" w:fill="F2F2F2"/>
            <w:vAlign w:val="center"/>
          </w:tcPr>
          <w:p w14:paraId="0479B3B2" w14:textId="77777777" w:rsidR="006F227F" w:rsidRPr="00656859" w:rsidRDefault="006F227F" w:rsidP="00477D0C">
            <w:pPr>
              <w:spacing w:before="40" w:after="40" w:line="288" w:lineRule="auto"/>
              <w:jc w:val="center"/>
              <w:rPr>
                <w:rFonts w:cs="Arial"/>
                <w:b/>
                <w:szCs w:val="22"/>
              </w:rPr>
            </w:pPr>
            <w:r w:rsidRPr="00656859">
              <w:rPr>
                <w:rFonts w:cs="Arial"/>
                <w:b/>
                <w:szCs w:val="22"/>
              </w:rPr>
              <w:t>Altersklasse</w:t>
            </w:r>
          </w:p>
        </w:tc>
        <w:tc>
          <w:tcPr>
            <w:tcW w:w="3669" w:type="dxa"/>
            <w:shd w:val="clear" w:color="auto" w:fill="F2F2F2"/>
            <w:vAlign w:val="center"/>
          </w:tcPr>
          <w:p w14:paraId="4BEF5E00" w14:textId="77777777" w:rsidR="006F227F" w:rsidRPr="00656859" w:rsidRDefault="006F227F" w:rsidP="00A563D1">
            <w:pPr>
              <w:spacing w:before="40" w:after="40" w:line="288" w:lineRule="auto"/>
              <w:jc w:val="center"/>
              <w:rPr>
                <w:rFonts w:cs="Arial"/>
                <w:b/>
                <w:szCs w:val="22"/>
              </w:rPr>
            </w:pPr>
            <w:r w:rsidRPr="00656859">
              <w:rPr>
                <w:rFonts w:cs="Arial"/>
                <w:b/>
                <w:szCs w:val="22"/>
              </w:rPr>
              <w:t>[Name O</w:t>
            </w:r>
            <w:r w:rsidR="00A563D1" w:rsidRPr="00656859">
              <w:rPr>
                <w:rFonts w:cs="Arial"/>
                <w:b/>
                <w:szCs w:val="22"/>
              </w:rPr>
              <w:t>G</w:t>
            </w:r>
            <w:r w:rsidRPr="00656859">
              <w:rPr>
                <w:rFonts w:cs="Arial"/>
                <w:b/>
                <w:szCs w:val="22"/>
              </w:rPr>
              <w:t>]</w:t>
            </w:r>
          </w:p>
        </w:tc>
        <w:tc>
          <w:tcPr>
            <w:tcW w:w="3165" w:type="dxa"/>
            <w:shd w:val="clear" w:color="auto" w:fill="F2F2F2"/>
            <w:vAlign w:val="center"/>
          </w:tcPr>
          <w:p w14:paraId="38F5F187" w14:textId="77777777" w:rsidR="006F227F" w:rsidRPr="00656859" w:rsidRDefault="006F227F" w:rsidP="00477D0C">
            <w:pPr>
              <w:spacing w:before="40" w:after="40" w:line="288" w:lineRule="auto"/>
              <w:jc w:val="center"/>
              <w:rPr>
                <w:rFonts w:cs="Arial"/>
                <w:b/>
                <w:szCs w:val="22"/>
              </w:rPr>
            </w:pPr>
            <w:r w:rsidRPr="00656859">
              <w:rPr>
                <w:rFonts w:cs="Arial"/>
                <w:b/>
                <w:szCs w:val="22"/>
              </w:rPr>
              <w:t>Vergleich</w:t>
            </w:r>
          </w:p>
        </w:tc>
      </w:tr>
      <w:tr w:rsidR="006F227F" w:rsidRPr="00656859" w14:paraId="37D4A7CA" w14:textId="77777777" w:rsidTr="00477D0C">
        <w:tc>
          <w:tcPr>
            <w:tcW w:w="2552" w:type="dxa"/>
            <w:shd w:val="clear" w:color="auto" w:fill="auto"/>
            <w:vAlign w:val="center"/>
          </w:tcPr>
          <w:p w14:paraId="7ABC2690" w14:textId="77777777" w:rsidR="006F227F" w:rsidRPr="00656859" w:rsidRDefault="006F227F" w:rsidP="00477D0C">
            <w:pPr>
              <w:spacing w:before="40" w:after="40" w:line="288" w:lineRule="auto"/>
              <w:jc w:val="center"/>
              <w:rPr>
                <w:rFonts w:cs="Arial"/>
                <w:szCs w:val="22"/>
              </w:rPr>
            </w:pPr>
            <w:r w:rsidRPr="00656859">
              <w:rPr>
                <w:rFonts w:cs="Arial"/>
                <w:szCs w:val="22"/>
              </w:rPr>
              <w:t>0 - 20 Jahre</w:t>
            </w:r>
          </w:p>
        </w:tc>
        <w:tc>
          <w:tcPr>
            <w:tcW w:w="3669" w:type="dxa"/>
            <w:shd w:val="clear" w:color="auto" w:fill="auto"/>
            <w:vAlign w:val="center"/>
          </w:tcPr>
          <w:p w14:paraId="1F205C13" w14:textId="77777777"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14:paraId="3778FED3" w14:textId="28295E4F" w:rsidR="006F227F" w:rsidRPr="00656859" w:rsidRDefault="00B5643A" w:rsidP="00CA29C4">
            <w:pPr>
              <w:spacing w:before="40" w:after="40" w:line="288" w:lineRule="auto"/>
              <w:jc w:val="center"/>
              <w:rPr>
                <w:rFonts w:cs="Arial"/>
                <w:szCs w:val="22"/>
              </w:rPr>
            </w:pPr>
            <w:r>
              <w:rPr>
                <w:rFonts w:cs="Arial"/>
                <w:szCs w:val="22"/>
              </w:rPr>
              <w:t>17,6</w:t>
            </w:r>
            <w:r w:rsidR="006F227F" w:rsidRPr="00656859">
              <w:rPr>
                <w:rFonts w:cs="Arial"/>
                <w:szCs w:val="22"/>
              </w:rPr>
              <w:t xml:space="preserve"> %</w:t>
            </w:r>
          </w:p>
        </w:tc>
      </w:tr>
      <w:tr w:rsidR="006F227F" w:rsidRPr="00656859" w14:paraId="540F5C80" w14:textId="77777777" w:rsidTr="00477D0C">
        <w:tc>
          <w:tcPr>
            <w:tcW w:w="2552" w:type="dxa"/>
            <w:shd w:val="clear" w:color="auto" w:fill="auto"/>
            <w:vAlign w:val="center"/>
          </w:tcPr>
          <w:p w14:paraId="7435C0A1" w14:textId="3B4AA8B5" w:rsidR="006F227F" w:rsidRPr="00656859" w:rsidRDefault="001B55E7" w:rsidP="00477D0C">
            <w:pPr>
              <w:spacing w:before="40" w:after="40" w:line="288" w:lineRule="auto"/>
              <w:jc w:val="center"/>
              <w:rPr>
                <w:rFonts w:cs="Arial"/>
                <w:szCs w:val="22"/>
              </w:rPr>
            </w:pPr>
            <w:r>
              <w:rPr>
                <w:rFonts w:cs="Arial"/>
                <w:szCs w:val="22"/>
              </w:rPr>
              <w:t>20 - 64</w:t>
            </w:r>
            <w:r w:rsidR="006F227F" w:rsidRPr="00656859">
              <w:rPr>
                <w:rFonts w:cs="Arial"/>
                <w:szCs w:val="22"/>
              </w:rPr>
              <w:t xml:space="preserve"> Jahre</w:t>
            </w:r>
          </w:p>
        </w:tc>
        <w:tc>
          <w:tcPr>
            <w:tcW w:w="3669" w:type="dxa"/>
            <w:shd w:val="clear" w:color="auto" w:fill="auto"/>
            <w:vAlign w:val="center"/>
          </w:tcPr>
          <w:p w14:paraId="4D2BCEEF" w14:textId="77777777"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14:paraId="24AE76C6" w14:textId="3FA83220" w:rsidR="006F227F" w:rsidRPr="00656859" w:rsidRDefault="00B5643A" w:rsidP="00CA29C4">
            <w:pPr>
              <w:spacing w:before="40" w:after="40" w:line="288" w:lineRule="auto"/>
              <w:jc w:val="center"/>
              <w:rPr>
                <w:rFonts w:cs="Arial"/>
                <w:szCs w:val="22"/>
              </w:rPr>
            </w:pPr>
            <w:r>
              <w:rPr>
                <w:rFonts w:cs="Arial"/>
                <w:szCs w:val="22"/>
              </w:rPr>
              <w:t>58,4</w:t>
            </w:r>
            <w:r w:rsidR="006F227F" w:rsidRPr="00656859">
              <w:rPr>
                <w:rFonts w:cs="Arial"/>
                <w:szCs w:val="22"/>
              </w:rPr>
              <w:t xml:space="preserve"> %</w:t>
            </w:r>
          </w:p>
        </w:tc>
      </w:tr>
      <w:tr w:rsidR="006F227F" w:rsidRPr="00656859" w14:paraId="42376ABD" w14:textId="77777777" w:rsidTr="00477D0C">
        <w:tc>
          <w:tcPr>
            <w:tcW w:w="2552" w:type="dxa"/>
            <w:shd w:val="clear" w:color="auto" w:fill="auto"/>
            <w:vAlign w:val="center"/>
          </w:tcPr>
          <w:p w14:paraId="6C5C7AC8" w14:textId="0EE4CD67" w:rsidR="006F227F" w:rsidRPr="00656859" w:rsidRDefault="001B55E7" w:rsidP="00477D0C">
            <w:pPr>
              <w:spacing w:before="40" w:after="40" w:line="288" w:lineRule="auto"/>
              <w:jc w:val="center"/>
              <w:rPr>
                <w:rFonts w:cs="Arial"/>
                <w:szCs w:val="22"/>
              </w:rPr>
            </w:pPr>
            <w:r>
              <w:rPr>
                <w:rFonts w:cs="Arial"/>
                <w:szCs w:val="22"/>
              </w:rPr>
              <w:t>65</w:t>
            </w:r>
            <w:r w:rsidR="006F227F" w:rsidRPr="00656859">
              <w:rPr>
                <w:rFonts w:cs="Arial"/>
                <w:szCs w:val="22"/>
              </w:rPr>
              <w:t xml:space="preserve"> Jahre</w:t>
            </w:r>
            <w:r>
              <w:rPr>
                <w:rFonts w:cs="Arial"/>
                <w:szCs w:val="22"/>
              </w:rPr>
              <w:t xml:space="preserve"> und älter</w:t>
            </w:r>
          </w:p>
        </w:tc>
        <w:tc>
          <w:tcPr>
            <w:tcW w:w="3669" w:type="dxa"/>
            <w:shd w:val="clear" w:color="auto" w:fill="auto"/>
            <w:vAlign w:val="center"/>
          </w:tcPr>
          <w:p w14:paraId="32DF3428" w14:textId="77777777"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14:paraId="37E0B2C8" w14:textId="4E3A8A6C" w:rsidR="006F227F" w:rsidRPr="00656859" w:rsidRDefault="00B5643A" w:rsidP="00477D0C">
            <w:pPr>
              <w:spacing w:before="40" w:after="40" w:line="288" w:lineRule="auto"/>
              <w:jc w:val="center"/>
              <w:rPr>
                <w:rFonts w:cs="Arial"/>
                <w:szCs w:val="22"/>
              </w:rPr>
            </w:pPr>
            <w:r>
              <w:rPr>
                <w:rFonts w:cs="Arial"/>
                <w:szCs w:val="22"/>
              </w:rPr>
              <w:t>24,0</w:t>
            </w:r>
            <w:r w:rsidR="006F227F" w:rsidRPr="00656859">
              <w:rPr>
                <w:rFonts w:cs="Arial"/>
                <w:szCs w:val="22"/>
              </w:rPr>
              <w:t xml:space="preserve"> %</w:t>
            </w:r>
          </w:p>
        </w:tc>
      </w:tr>
    </w:tbl>
    <w:p w14:paraId="6306A475" w14:textId="77777777"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14:paraId="10E00781" w14:textId="77777777" w:rsidR="006F227F" w:rsidRPr="00656859" w:rsidRDefault="006F227F" w:rsidP="006163A5">
      <w:pPr>
        <w:pStyle w:val="Flietext"/>
        <w:rPr>
          <w:lang w:val="de-DE"/>
        </w:rPr>
      </w:pPr>
    </w:p>
    <w:p w14:paraId="7D8CA206" w14:textId="77777777" w:rsidR="00C645DA" w:rsidRPr="00656859" w:rsidRDefault="00C645DA" w:rsidP="006163A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14:paraId="05BA1A9F" w14:textId="77777777" w:rsidTr="00704271">
        <w:tc>
          <w:tcPr>
            <w:tcW w:w="9386" w:type="dxa"/>
            <w:shd w:val="clear" w:color="auto" w:fill="F2F2F2"/>
          </w:tcPr>
          <w:p w14:paraId="1730A8EF" w14:textId="77777777" w:rsidR="00864567" w:rsidRPr="00656859" w:rsidRDefault="00AC6847" w:rsidP="00DD32CB">
            <w:pPr>
              <w:spacing w:before="120" w:line="360" w:lineRule="auto"/>
              <w:jc w:val="both"/>
              <w:rPr>
                <w:b/>
                <w:color w:val="365F91"/>
                <w:sz w:val="24"/>
              </w:rPr>
            </w:pPr>
            <w:r w:rsidRPr="00656859">
              <w:rPr>
                <w:b/>
                <w:color w:val="365F91"/>
                <w:sz w:val="24"/>
              </w:rPr>
              <w:t>Handlungs</w:t>
            </w:r>
            <w:r w:rsidR="00F94F31" w:rsidRPr="00656859">
              <w:rPr>
                <w:b/>
                <w:color w:val="365F91"/>
                <w:sz w:val="24"/>
              </w:rPr>
              <w:t xml:space="preserve">erfordernisse </w:t>
            </w:r>
            <w:r w:rsidR="00B66C1A">
              <w:rPr>
                <w:b/>
                <w:color w:val="365F91"/>
                <w:sz w:val="24"/>
              </w:rPr>
              <w:t>„</w:t>
            </w:r>
            <w:r w:rsidR="00F94F31" w:rsidRPr="00656859">
              <w:rPr>
                <w:b/>
                <w:color w:val="365F91"/>
                <w:sz w:val="24"/>
              </w:rPr>
              <w:t>S</w:t>
            </w:r>
            <w:r w:rsidRPr="00656859">
              <w:rPr>
                <w:b/>
                <w:color w:val="365F91"/>
                <w:sz w:val="24"/>
              </w:rPr>
              <w:t>trukturdaten</w:t>
            </w:r>
            <w:r w:rsidR="00B66C1A">
              <w:rPr>
                <w:b/>
                <w:color w:val="365F91"/>
                <w:sz w:val="24"/>
              </w:rPr>
              <w:t>“:</w:t>
            </w:r>
          </w:p>
          <w:p w14:paraId="40CD89E7" w14:textId="77777777" w:rsidR="00DD32CB" w:rsidRPr="00656859" w:rsidRDefault="006F227F" w:rsidP="00F371A4">
            <w:pPr>
              <w:numPr>
                <w:ilvl w:val="0"/>
                <w:numId w:val="1"/>
              </w:numPr>
              <w:spacing w:before="120" w:line="360" w:lineRule="auto"/>
              <w:jc w:val="both"/>
            </w:pPr>
            <w:r w:rsidRPr="00656859">
              <w:t>Text (z.B. Ausbau Breitbandversorgung)</w:t>
            </w:r>
          </w:p>
          <w:p w14:paraId="28303BC9" w14:textId="77777777" w:rsidR="000D019C" w:rsidRPr="00656859" w:rsidRDefault="000D019C" w:rsidP="000D019C">
            <w:pPr>
              <w:spacing w:before="120" w:line="360" w:lineRule="auto"/>
              <w:jc w:val="both"/>
              <w:rPr>
                <w:szCs w:val="22"/>
              </w:rPr>
            </w:pPr>
          </w:p>
          <w:p w14:paraId="5D7251D4" w14:textId="77777777" w:rsidR="000D019C" w:rsidRPr="00656859" w:rsidRDefault="000D019C" w:rsidP="000D019C">
            <w:pPr>
              <w:numPr>
                <w:ilvl w:val="0"/>
                <w:numId w:val="20"/>
              </w:numPr>
              <w:spacing w:before="120" w:line="360" w:lineRule="auto"/>
              <w:jc w:val="both"/>
              <w:rPr>
                <w:color w:val="FF0000"/>
                <w:sz w:val="20"/>
                <w:szCs w:val="20"/>
              </w:rPr>
            </w:pPr>
            <w:r w:rsidRPr="00656859">
              <w:rPr>
                <w:color w:val="FF0000"/>
                <w:szCs w:val="22"/>
              </w:rPr>
              <w:t>Am Ende eines jeden Kapitels finden sich diese grauen Kästen. Während im jeweiligen voran gehenden Text die IST-Situation, vorhandene Strukturen und sowie Mängel beschrieben werden, sollen hier die entsprechenden Maßnahmen und Projekte aufgeführt werden.</w:t>
            </w:r>
            <w:r w:rsidRPr="00656859">
              <w:rPr>
                <w:color w:val="FF0000"/>
                <w:sz w:val="20"/>
                <w:szCs w:val="20"/>
              </w:rPr>
              <w:t xml:space="preserve"> </w:t>
            </w:r>
          </w:p>
        </w:tc>
      </w:tr>
    </w:tbl>
    <w:p w14:paraId="4F9BE8C1" w14:textId="77777777" w:rsidR="008E762E" w:rsidRPr="00656859" w:rsidRDefault="008E762E" w:rsidP="008E762E">
      <w:pPr>
        <w:pStyle w:val="Flietext"/>
        <w:rPr>
          <w:szCs w:val="22"/>
          <w:lang w:val="de-DE"/>
        </w:rPr>
      </w:pPr>
      <w:bookmarkStart w:id="15" w:name="_Toc447026953"/>
    </w:p>
    <w:p w14:paraId="2B3D0749" w14:textId="77777777" w:rsidR="008E762E" w:rsidRPr="00656859" w:rsidRDefault="008E762E" w:rsidP="008E762E">
      <w:pPr>
        <w:pStyle w:val="Flietext"/>
        <w:rPr>
          <w:szCs w:val="22"/>
          <w:lang w:val="de-DE"/>
        </w:rPr>
      </w:pPr>
    </w:p>
    <w:p w14:paraId="5F4D46D2" w14:textId="77777777" w:rsidR="008E762E" w:rsidRPr="00656859" w:rsidRDefault="008E762E" w:rsidP="008E762E">
      <w:pPr>
        <w:pStyle w:val="Flietext"/>
        <w:rPr>
          <w:szCs w:val="22"/>
          <w:lang w:val="de-DE"/>
        </w:rPr>
      </w:pPr>
    </w:p>
    <w:p w14:paraId="32A2D52F" w14:textId="77777777" w:rsidR="00D11613" w:rsidRPr="00656859" w:rsidRDefault="000C3675" w:rsidP="009F5C1F">
      <w:pPr>
        <w:pStyle w:val="berschrift2"/>
        <w:numPr>
          <w:ilvl w:val="1"/>
          <w:numId w:val="12"/>
        </w:numPr>
        <w:overflowPunct w:val="0"/>
        <w:autoSpaceDE w:val="0"/>
        <w:autoSpaceDN w:val="0"/>
        <w:adjustRightInd w:val="0"/>
        <w:spacing w:before="0"/>
        <w:ind w:left="426" w:hanging="426"/>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br w:type="page"/>
      </w:r>
      <w:bookmarkStart w:id="16" w:name="_Toc159574249"/>
      <w:r w:rsidR="007F30E8" w:rsidRPr="00656859">
        <w:rPr>
          <w:rFonts w:ascii="Arial" w:hAnsi="Arial" w:cs="Arial"/>
          <w:bCs w:val="0"/>
          <w:i w:val="0"/>
          <w:iCs w:val="0"/>
          <w:color w:val="000000"/>
          <w:sz w:val="24"/>
          <w:szCs w:val="22"/>
          <w:lang w:val="de-DE"/>
        </w:rPr>
        <w:lastRenderedPageBreak/>
        <w:t>Grundversorgung</w:t>
      </w:r>
      <w:r w:rsidR="009E1B29">
        <w:rPr>
          <w:rFonts w:ascii="Arial" w:hAnsi="Arial" w:cs="Arial"/>
          <w:bCs w:val="0"/>
          <w:i w:val="0"/>
          <w:iCs w:val="0"/>
          <w:color w:val="000000"/>
          <w:sz w:val="24"/>
          <w:szCs w:val="22"/>
          <w:lang w:val="de-DE"/>
        </w:rPr>
        <w:t xml:space="preserve"> und </w:t>
      </w:r>
      <w:r w:rsidR="002E6C15" w:rsidRPr="00656859">
        <w:rPr>
          <w:rFonts w:ascii="Arial" w:hAnsi="Arial" w:cs="Arial"/>
          <w:bCs w:val="0"/>
          <w:i w:val="0"/>
          <w:iCs w:val="0"/>
          <w:color w:val="000000"/>
          <w:sz w:val="24"/>
          <w:szCs w:val="22"/>
          <w:lang w:val="de-DE"/>
        </w:rPr>
        <w:t>Gewerbe</w:t>
      </w:r>
      <w:bookmarkEnd w:id="15"/>
      <w:bookmarkEnd w:id="16"/>
    </w:p>
    <w:p w14:paraId="2BD93F52" w14:textId="77777777"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2 „Grundversorgung/Gewerbe“ zu entnehmen.</w:t>
      </w:r>
    </w:p>
    <w:p w14:paraId="485EFF0F" w14:textId="77777777" w:rsidR="008E762E" w:rsidRPr="00656859" w:rsidRDefault="008E762E" w:rsidP="006163A5">
      <w:pPr>
        <w:pStyle w:val="Flietext"/>
        <w:rPr>
          <w:lang w:val="de-DE"/>
        </w:rPr>
      </w:pPr>
    </w:p>
    <w:p w14:paraId="7F6BCD38" w14:textId="77777777" w:rsidR="00FA160A" w:rsidRPr="00656859" w:rsidRDefault="00FA160A" w:rsidP="006163A5">
      <w:pPr>
        <w:pStyle w:val="Flietext"/>
        <w:rPr>
          <w:lang w:val="de-DE"/>
        </w:rPr>
      </w:pPr>
      <w:r w:rsidRPr="00656859">
        <w:rPr>
          <w:lang w:val="de-DE"/>
        </w:rPr>
        <w:t xml:space="preserve">Text </w:t>
      </w:r>
      <w:r w:rsidR="000678C8" w:rsidRPr="00656859">
        <w:rPr>
          <w:lang w:val="de-DE"/>
        </w:rPr>
        <w:t>zu</w:t>
      </w:r>
      <w:r w:rsidRPr="00656859">
        <w:rPr>
          <w:lang w:val="de-DE"/>
        </w:rPr>
        <w:t xml:space="preserve"> </w:t>
      </w:r>
      <w:r w:rsidR="0008322A" w:rsidRPr="00656859">
        <w:rPr>
          <w:lang w:val="de-DE"/>
        </w:rPr>
        <w:t>Leitfragen</w:t>
      </w:r>
      <w:r w:rsidRPr="00656859">
        <w:rPr>
          <w:lang w:val="de-DE"/>
        </w:rPr>
        <w:t xml:space="preserve">: </w:t>
      </w:r>
    </w:p>
    <w:p w14:paraId="65ACD753" w14:textId="77777777" w:rsidR="00FA160A" w:rsidRPr="00656859" w:rsidRDefault="00FA160A" w:rsidP="00FA160A">
      <w:pPr>
        <w:pStyle w:val="Flietext"/>
        <w:numPr>
          <w:ilvl w:val="0"/>
          <w:numId w:val="14"/>
        </w:numPr>
        <w:rPr>
          <w:lang w:val="de-DE"/>
        </w:rPr>
      </w:pPr>
      <w:r w:rsidRPr="00656859">
        <w:rPr>
          <w:lang w:val="de-DE"/>
        </w:rPr>
        <w:t xml:space="preserve">Welche Einrichtungen zur Versorgung der Bevölkerung mit Gütern des täglichen Bedarfs sind im Ort vorhanden? </w:t>
      </w:r>
      <w:r w:rsidR="00B163A0" w:rsidRPr="00656859">
        <w:rPr>
          <w:lang w:val="de-DE"/>
        </w:rPr>
        <w:t xml:space="preserve"> Je nach Lage der Einrichtung (Ortskern, Ortsteil, Gemarkung) können auch Angaben darüber gemacht werden, wie gut diese für unterschiedliche Bevölkerungs-/Altersgruppen erreichbar sind</w:t>
      </w:r>
    </w:p>
    <w:p w14:paraId="32CD8044" w14:textId="77777777" w:rsidR="0045350E" w:rsidRPr="0045350E" w:rsidRDefault="00FA160A" w:rsidP="0045350E">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14:paraId="10BE86E0" w14:textId="77777777" w:rsidR="0045350E" w:rsidRDefault="0045350E" w:rsidP="00FA160A">
      <w:pPr>
        <w:pStyle w:val="Flietext"/>
        <w:numPr>
          <w:ilvl w:val="0"/>
          <w:numId w:val="14"/>
        </w:numPr>
        <w:rPr>
          <w:lang w:val="de-DE"/>
        </w:rPr>
      </w:pPr>
      <w:r>
        <w:rPr>
          <w:lang w:val="de-DE"/>
        </w:rPr>
        <w:t>Wie ist die wirtschaftliche Struktur im Dorf?</w:t>
      </w:r>
    </w:p>
    <w:p w14:paraId="7848EE80" w14:textId="77777777" w:rsidR="00FA160A" w:rsidRDefault="00FA160A" w:rsidP="00FA160A">
      <w:pPr>
        <w:pStyle w:val="Flietext"/>
        <w:numPr>
          <w:ilvl w:val="0"/>
          <w:numId w:val="14"/>
        </w:numPr>
        <w:rPr>
          <w:lang w:val="de-DE"/>
        </w:rPr>
      </w:pPr>
      <w:r w:rsidRPr="00656859">
        <w:rPr>
          <w:lang w:val="de-DE"/>
        </w:rPr>
        <w:t>Wie viele sozialversicherungspflichtig Beschäftigte wohnen im Ort, wie viele arbeiten im Ort</w:t>
      </w:r>
      <w:r w:rsidR="0045350E">
        <w:rPr>
          <w:lang w:val="de-DE"/>
        </w:rPr>
        <w:t xml:space="preserve"> und welchen Sektoren sind diese Arbeitsplätze zuzuordnen</w:t>
      </w:r>
      <w:r w:rsidRPr="00656859">
        <w:rPr>
          <w:lang w:val="de-DE"/>
        </w:rPr>
        <w:t>? Wie viele Ein- bzw. Auspendler gibt es im Ort?</w:t>
      </w:r>
    </w:p>
    <w:p w14:paraId="20F2AE5F" w14:textId="6325262C" w:rsidR="00B66C1A" w:rsidRPr="00B66C1A" w:rsidRDefault="00B66C1A" w:rsidP="00B66C1A">
      <w:pPr>
        <w:pStyle w:val="Flietext"/>
        <w:numPr>
          <w:ilvl w:val="1"/>
          <w:numId w:val="14"/>
        </w:numPr>
        <w:rPr>
          <w:lang w:val="de-DE"/>
        </w:rPr>
      </w:pPr>
      <w:commentRangeStart w:id="17"/>
      <w:r w:rsidRPr="00B66C1A">
        <w:rPr>
          <w:lang w:val="de-DE"/>
        </w:rPr>
        <w:t xml:space="preserve">Bei Betrachtung der Beschäftigten und Berufspendler (Stand: 30.06.2022) kann festgehalten werden, dass es </w:t>
      </w:r>
      <w:r w:rsidRPr="00B66C1A">
        <w:rPr>
          <w:highlight w:val="red"/>
          <w:lang w:val="de-DE"/>
        </w:rPr>
        <w:t xml:space="preserve">XX </w:t>
      </w:r>
      <w:r w:rsidRPr="00B66C1A">
        <w:rPr>
          <w:lang w:val="de-DE"/>
        </w:rPr>
        <w:t xml:space="preserve">sozialversicherungspflichtig Beschäftigte am Wohnort und </w:t>
      </w:r>
      <w:r w:rsidRPr="00B66C1A">
        <w:rPr>
          <w:highlight w:val="red"/>
          <w:lang w:val="de-DE"/>
        </w:rPr>
        <w:t xml:space="preserve">XX </w:t>
      </w:r>
      <w:r w:rsidRPr="00B66C1A">
        <w:rPr>
          <w:lang w:val="de-DE"/>
        </w:rPr>
        <w:t xml:space="preserve">sozialversicherungspflichtig Beschäftigte am Arbeitsort gibt. </w:t>
      </w:r>
      <w:r w:rsidRPr="00B66C1A">
        <w:rPr>
          <w:highlight w:val="red"/>
          <w:lang w:val="de-DE"/>
        </w:rPr>
        <w:t xml:space="preserve">XX </w:t>
      </w:r>
      <w:r w:rsidRPr="00B66C1A">
        <w:rPr>
          <w:lang w:val="de-DE"/>
        </w:rPr>
        <w:t xml:space="preserve">Menschen pendeln dabei von Kröppen aus, während </w:t>
      </w:r>
      <w:r w:rsidRPr="00B66C1A">
        <w:rPr>
          <w:highlight w:val="red"/>
          <w:lang w:val="de-DE"/>
        </w:rPr>
        <w:t xml:space="preserve">XX </w:t>
      </w:r>
      <w:r w:rsidRPr="00B66C1A">
        <w:rPr>
          <w:lang w:val="de-DE"/>
        </w:rPr>
        <w:t xml:space="preserve">Menschen ins Dorf einpendeln. </w:t>
      </w:r>
      <w:r w:rsidRPr="00B66C1A">
        <w:rPr>
          <w:highlight w:val="red"/>
          <w:lang w:val="de-DE"/>
        </w:rPr>
        <w:t xml:space="preserve">XX </w:t>
      </w:r>
      <w:r w:rsidRPr="00B66C1A">
        <w:rPr>
          <w:lang w:val="de-DE"/>
        </w:rPr>
        <w:t xml:space="preserve">Beschäftigte haben hingegen ihren Arbeitsplatz am Wohnort. </w:t>
      </w:r>
      <w:commentRangeEnd w:id="17"/>
      <w:r w:rsidRPr="00B66C1A">
        <w:rPr>
          <w:rStyle w:val="Kommentarzeichen"/>
        </w:rPr>
        <w:commentReference w:id="17"/>
      </w:r>
    </w:p>
    <w:p w14:paraId="19182E62" w14:textId="77777777" w:rsidR="0045350E" w:rsidRPr="00656859" w:rsidRDefault="0045350E" w:rsidP="00FA160A">
      <w:pPr>
        <w:pStyle w:val="Flietext"/>
        <w:numPr>
          <w:ilvl w:val="0"/>
          <w:numId w:val="14"/>
        </w:numPr>
        <w:rPr>
          <w:lang w:val="de-DE"/>
        </w:rPr>
      </w:pPr>
      <w:r>
        <w:rPr>
          <w:lang w:val="de-DE"/>
        </w:rPr>
        <w:t>Wie war die Arbeitsplatzentwicklung in den letzten 10 Jahren?</w:t>
      </w:r>
    </w:p>
    <w:p w14:paraId="4FB81E19" w14:textId="77777777"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Kann es ggf. durch möglich vorhandene mobile Dienste gedeckt werden?</w:t>
      </w:r>
    </w:p>
    <w:p w14:paraId="65677D45" w14:textId="77777777" w:rsidR="00141F17" w:rsidRPr="00656859" w:rsidRDefault="00141F17" w:rsidP="0008322A">
      <w:pPr>
        <w:numPr>
          <w:ilvl w:val="0"/>
          <w:numId w:val="21"/>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14:paraId="4E3DB840" w14:textId="77777777" w:rsidR="00B66C1A" w:rsidRDefault="00B66C1A" w:rsidP="00B66C1A">
      <w:pPr>
        <w:pStyle w:val="Flietext"/>
        <w:ind w:left="360"/>
        <w:rPr>
          <w:highlight w:val="yellow"/>
          <w:lang w:val="de-DE"/>
        </w:rPr>
      </w:pPr>
    </w:p>
    <w:p w14:paraId="30D25694" w14:textId="77777777" w:rsidR="00547573" w:rsidRPr="00656859" w:rsidRDefault="00547573" w:rsidP="00A85F2F">
      <w:pPr>
        <w:pStyle w:val="Flietext"/>
        <w:rPr>
          <w:lang w:val="de-DE"/>
        </w:rPr>
      </w:pPr>
    </w:p>
    <w:p w14:paraId="105031C0" w14:textId="77777777" w:rsidR="00A85F2F" w:rsidRPr="00656859" w:rsidRDefault="00A85F2F" w:rsidP="00A85F2F">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14:paraId="16E1A9E6" w14:textId="77777777" w:rsidTr="00704271">
        <w:tc>
          <w:tcPr>
            <w:tcW w:w="9386" w:type="dxa"/>
            <w:shd w:val="clear" w:color="auto" w:fill="F2F2F2"/>
          </w:tcPr>
          <w:p w14:paraId="6F915F40" w14:textId="77777777" w:rsidR="00AC6847" w:rsidRPr="00656859" w:rsidRDefault="00AC6847" w:rsidP="00704271">
            <w:pPr>
              <w:spacing w:before="120" w:line="360" w:lineRule="auto"/>
              <w:jc w:val="both"/>
              <w:rPr>
                <w:b/>
                <w:color w:val="365F91"/>
                <w:sz w:val="24"/>
              </w:rPr>
            </w:pPr>
            <w:r w:rsidRPr="00656859">
              <w:rPr>
                <w:b/>
                <w:color w:val="365F91"/>
                <w:sz w:val="24"/>
              </w:rPr>
              <w:lastRenderedPageBreak/>
              <w:t>Handlungs</w:t>
            </w:r>
            <w:r w:rsidR="003B46D9" w:rsidRPr="00656859">
              <w:rPr>
                <w:b/>
                <w:color w:val="365F91"/>
                <w:sz w:val="24"/>
              </w:rPr>
              <w:t xml:space="preserve">erfordernisse </w:t>
            </w:r>
            <w:r w:rsidR="00B66C1A">
              <w:rPr>
                <w:b/>
                <w:color w:val="365F91"/>
                <w:sz w:val="24"/>
              </w:rPr>
              <w:t>„</w:t>
            </w:r>
            <w:r w:rsidR="003B46D9" w:rsidRPr="00656859">
              <w:rPr>
                <w:b/>
                <w:color w:val="365F91"/>
                <w:sz w:val="24"/>
              </w:rPr>
              <w:t>G</w:t>
            </w:r>
            <w:r w:rsidR="00C47443">
              <w:rPr>
                <w:b/>
                <w:color w:val="365F91"/>
                <w:sz w:val="24"/>
              </w:rPr>
              <w:t>rundversorgung und</w:t>
            </w:r>
            <w:r w:rsidRPr="00656859">
              <w:rPr>
                <w:b/>
                <w:color w:val="365F91"/>
                <w:sz w:val="24"/>
              </w:rPr>
              <w:t xml:space="preserve"> Gewe</w:t>
            </w:r>
            <w:r w:rsidR="0067714A" w:rsidRPr="00656859">
              <w:rPr>
                <w:b/>
                <w:color w:val="365F91"/>
                <w:sz w:val="24"/>
              </w:rPr>
              <w:t>rbe</w:t>
            </w:r>
            <w:r w:rsidR="00B66C1A">
              <w:rPr>
                <w:b/>
                <w:color w:val="365F91"/>
                <w:sz w:val="24"/>
              </w:rPr>
              <w:t>“</w:t>
            </w:r>
            <w:r w:rsidR="0067714A" w:rsidRPr="00656859">
              <w:rPr>
                <w:b/>
                <w:color w:val="365F91"/>
                <w:sz w:val="24"/>
              </w:rPr>
              <w:t>:</w:t>
            </w:r>
          </w:p>
          <w:p w14:paraId="3700058C" w14:textId="77777777" w:rsidR="003948C8" w:rsidRPr="00656859" w:rsidRDefault="00F1364F" w:rsidP="00BF1808">
            <w:pPr>
              <w:numPr>
                <w:ilvl w:val="0"/>
                <w:numId w:val="1"/>
              </w:numPr>
              <w:spacing w:before="120" w:line="360" w:lineRule="auto"/>
              <w:jc w:val="both"/>
            </w:pPr>
            <w:r w:rsidRPr="00656859">
              <w:t>Text</w:t>
            </w:r>
          </w:p>
        </w:tc>
      </w:tr>
    </w:tbl>
    <w:p w14:paraId="6A3F8E74" w14:textId="77777777" w:rsidR="00FB6A8E" w:rsidRPr="00656859" w:rsidRDefault="00FB6A8E" w:rsidP="00FB6A8E">
      <w:pPr>
        <w:pStyle w:val="Flietext"/>
        <w:rPr>
          <w:szCs w:val="22"/>
          <w:lang w:val="de-DE"/>
        </w:rPr>
      </w:pPr>
    </w:p>
    <w:p w14:paraId="2348F74C" w14:textId="77777777" w:rsidR="00FB6A8E" w:rsidRPr="00656859" w:rsidRDefault="00FB6A8E" w:rsidP="00FB6A8E">
      <w:pPr>
        <w:pStyle w:val="Flietext"/>
        <w:rPr>
          <w:szCs w:val="22"/>
          <w:lang w:val="de-DE"/>
        </w:rPr>
      </w:pPr>
    </w:p>
    <w:p w14:paraId="4143DB74" w14:textId="77777777" w:rsidR="00FB6A8E" w:rsidRPr="00656859" w:rsidRDefault="00FB6A8E" w:rsidP="00FB6A8E">
      <w:pPr>
        <w:pStyle w:val="Flietext"/>
        <w:rPr>
          <w:szCs w:val="22"/>
          <w:lang w:val="de-DE"/>
        </w:rPr>
      </w:pPr>
    </w:p>
    <w:p w14:paraId="6346B77F" w14:textId="77777777" w:rsidR="007D05D1" w:rsidRPr="00656859" w:rsidRDefault="000C3675" w:rsidP="009F5C1F">
      <w:pPr>
        <w:pStyle w:val="berschrift2"/>
        <w:numPr>
          <w:ilvl w:val="1"/>
          <w:numId w:val="13"/>
        </w:numPr>
        <w:overflowPunct w:val="0"/>
        <w:autoSpaceDE w:val="0"/>
        <w:autoSpaceDN w:val="0"/>
        <w:adjustRightInd w:val="0"/>
        <w:spacing w:before="0"/>
        <w:ind w:left="426" w:hanging="426"/>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br w:type="page"/>
      </w:r>
      <w:bookmarkStart w:id="18" w:name="_Toc159574250"/>
      <w:r w:rsidR="00081E3B" w:rsidRPr="00656859">
        <w:rPr>
          <w:rFonts w:ascii="Arial" w:hAnsi="Arial" w:cs="Arial"/>
          <w:bCs w:val="0"/>
          <w:i w:val="0"/>
          <w:iCs w:val="0"/>
          <w:color w:val="000000"/>
          <w:sz w:val="24"/>
          <w:szCs w:val="22"/>
          <w:lang w:val="de-DE"/>
        </w:rPr>
        <w:lastRenderedPageBreak/>
        <w:t>Gastronomie</w:t>
      </w:r>
      <w:r w:rsidR="009E1B29">
        <w:rPr>
          <w:rFonts w:ascii="Arial" w:hAnsi="Arial" w:cs="Arial"/>
          <w:bCs w:val="0"/>
          <w:i w:val="0"/>
          <w:iCs w:val="0"/>
          <w:color w:val="000000"/>
          <w:sz w:val="24"/>
          <w:szCs w:val="22"/>
          <w:lang w:val="de-DE"/>
        </w:rPr>
        <w:t xml:space="preserve">, </w:t>
      </w:r>
      <w:r w:rsidR="00081E3B" w:rsidRPr="00656859">
        <w:rPr>
          <w:rFonts w:ascii="Arial" w:hAnsi="Arial" w:cs="Arial"/>
          <w:bCs w:val="0"/>
          <w:i w:val="0"/>
          <w:iCs w:val="0"/>
          <w:color w:val="000000"/>
          <w:sz w:val="24"/>
          <w:szCs w:val="22"/>
          <w:lang w:val="de-DE"/>
        </w:rPr>
        <w:t>Tourismus</w:t>
      </w:r>
      <w:r w:rsidR="009E1B29">
        <w:rPr>
          <w:rFonts w:ascii="Arial" w:hAnsi="Arial" w:cs="Arial"/>
          <w:bCs w:val="0"/>
          <w:i w:val="0"/>
          <w:iCs w:val="0"/>
          <w:color w:val="000000"/>
          <w:sz w:val="24"/>
          <w:szCs w:val="22"/>
          <w:lang w:val="de-DE"/>
        </w:rPr>
        <w:t xml:space="preserve"> und </w:t>
      </w:r>
      <w:r w:rsidR="002E6C15" w:rsidRPr="00656859">
        <w:rPr>
          <w:rFonts w:ascii="Arial" w:hAnsi="Arial" w:cs="Arial"/>
          <w:bCs w:val="0"/>
          <w:i w:val="0"/>
          <w:iCs w:val="0"/>
          <w:color w:val="000000"/>
          <w:sz w:val="24"/>
          <w:szCs w:val="22"/>
          <w:lang w:val="de-DE"/>
        </w:rPr>
        <w:t>Kultur</w:t>
      </w:r>
      <w:bookmarkEnd w:id="18"/>
    </w:p>
    <w:p w14:paraId="6506AF60" w14:textId="66046E07" w:rsidR="008E762E" w:rsidRPr="00CA4EA6" w:rsidRDefault="008E762E" w:rsidP="00FA160A">
      <w:pPr>
        <w:numPr>
          <w:ilvl w:val="0"/>
          <w:numId w:val="21"/>
        </w:numPr>
        <w:spacing w:line="288" w:lineRule="auto"/>
        <w:ind w:right="150"/>
        <w:jc w:val="both"/>
        <w:rPr>
          <w:color w:val="FF0000"/>
        </w:rPr>
      </w:pPr>
      <w:r w:rsidRPr="00656859">
        <w:rPr>
          <w:color w:val="FF0000"/>
        </w:rPr>
        <w:t>Die Zahlen, Daten und Fakten für dieses Kapitel sind dem ausgefüllten Erhebungsbogen 3 „Gastronomie/Tourismus/Kultur“ zu entnehmen.</w:t>
      </w:r>
    </w:p>
    <w:p w14:paraId="4878B769" w14:textId="77777777" w:rsidR="005E1E34" w:rsidRDefault="00FA160A" w:rsidP="005E1E34">
      <w:pPr>
        <w:spacing w:before="120" w:after="120" w:line="360" w:lineRule="auto"/>
        <w:jc w:val="both"/>
      </w:pPr>
      <w:r w:rsidRPr="00656859">
        <w:t xml:space="preserve">Text </w:t>
      </w:r>
      <w:r w:rsidR="000678C8" w:rsidRPr="00656859">
        <w:t xml:space="preserve">zu </w:t>
      </w:r>
      <w:r w:rsidR="0008322A" w:rsidRPr="00656859">
        <w:t>Leitfragen:</w:t>
      </w:r>
      <w:r w:rsidRPr="00656859">
        <w:t xml:space="preserve"> </w:t>
      </w:r>
    </w:p>
    <w:p w14:paraId="3D2B7D75" w14:textId="3CED6C5D" w:rsidR="005E1E34" w:rsidRPr="007F2FB4" w:rsidRDefault="00BB0537" w:rsidP="005E1E34">
      <w:pPr>
        <w:spacing w:before="120" w:after="120" w:line="360" w:lineRule="auto"/>
        <w:jc w:val="both"/>
        <w:rPr>
          <w:lang w:eastAsia="x-none"/>
        </w:rPr>
      </w:pPr>
      <w:r>
        <w:rPr>
          <w:b/>
          <w:bCs/>
          <w:color w:val="365F91"/>
          <w:szCs w:val="22"/>
        </w:rPr>
        <w:t>Gastronomie und Übernachtungs</w:t>
      </w:r>
      <w:r w:rsidR="005E1E34">
        <w:rPr>
          <w:b/>
          <w:bCs/>
          <w:color w:val="365F91"/>
          <w:szCs w:val="22"/>
        </w:rPr>
        <w:t>möglichkeiten</w:t>
      </w:r>
    </w:p>
    <w:p w14:paraId="341AC65D" w14:textId="77777777" w:rsidR="00BB0537" w:rsidRDefault="005E1E34" w:rsidP="005E1E34">
      <w:pPr>
        <w:pStyle w:val="Flietext"/>
        <w:numPr>
          <w:ilvl w:val="0"/>
          <w:numId w:val="14"/>
        </w:numPr>
        <w:rPr>
          <w:lang w:val="de-DE"/>
        </w:rPr>
      </w:pPr>
      <w:r>
        <w:rPr>
          <w:lang w:val="de-DE"/>
        </w:rPr>
        <w:t>Welche gastronomischen Angebote gibt es im Dorf? Wie werden diese angenommen?</w:t>
      </w:r>
    </w:p>
    <w:p w14:paraId="4699200C" w14:textId="0238B322" w:rsidR="005E1E34" w:rsidRPr="00656859" w:rsidRDefault="00BB0537" w:rsidP="005E1E34">
      <w:pPr>
        <w:pStyle w:val="Flietext"/>
        <w:numPr>
          <w:ilvl w:val="0"/>
          <w:numId w:val="14"/>
        </w:numPr>
        <w:rPr>
          <w:lang w:val="de-DE"/>
        </w:rPr>
      </w:pPr>
      <w:r>
        <w:rPr>
          <w:lang w:val="de-DE"/>
        </w:rPr>
        <w:t>Welche Beherbergungsangebote gibt es im Dorf</w:t>
      </w:r>
      <w:r w:rsidRPr="00656859">
        <w:rPr>
          <w:lang w:val="de-DE"/>
        </w:rPr>
        <w:t>? Wie ist deren Auslastung?</w:t>
      </w:r>
    </w:p>
    <w:p w14:paraId="4C82D5C8" w14:textId="21023C1B" w:rsidR="00FA160A" w:rsidRPr="005E1E34" w:rsidRDefault="005E1E34" w:rsidP="00FA160A">
      <w:pPr>
        <w:pStyle w:val="Flietext"/>
        <w:rPr>
          <w:b/>
          <w:bCs/>
          <w:color w:val="365F91"/>
          <w:szCs w:val="22"/>
        </w:rPr>
      </w:pPr>
      <w:r>
        <w:rPr>
          <w:b/>
          <w:bCs/>
          <w:color w:val="365F91"/>
          <w:szCs w:val="22"/>
        </w:rPr>
        <w:t xml:space="preserve">Tourismus </w:t>
      </w:r>
    </w:p>
    <w:p w14:paraId="525046AD" w14:textId="547A3C4C" w:rsidR="0045350E" w:rsidRDefault="0045350E" w:rsidP="00FA160A">
      <w:pPr>
        <w:pStyle w:val="Flietext"/>
        <w:numPr>
          <w:ilvl w:val="0"/>
          <w:numId w:val="14"/>
        </w:numPr>
        <w:rPr>
          <w:lang w:val="de-DE"/>
        </w:rPr>
      </w:pPr>
      <w:r>
        <w:rPr>
          <w:lang w:val="de-DE"/>
        </w:rPr>
        <w:t xml:space="preserve">Welche touristischen Infrastrukturen (z.B. Rad- und Wanderwege) </w:t>
      </w:r>
      <w:r w:rsidR="00BB0537">
        <w:rPr>
          <w:lang w:val="de-DE"/>
        </w:rPr>
        <w:t>gibt es in der Ortsgemeinde und in der Umgebung?</w:t>
      </w:r>
    </w:p>
    <w:p w14:paraId="6CB43FB3" w14:textId="7868D67B" w:rsidR="0045350E" w:rsidRDefault="00BB0537" w:rsidP="0045350E">
      <w:pPr>
        <w:pStyle w:val="Flietext"/>
        <w:numPr>
          <w:ilvl w:val="0"/>
          <w:numId w:val="14"/>
        </w:numPr>
        <w:rPr>
          <w:lang w:val="de-DE"/>
        </w:rPr>
      </w:pPr>
      <w:r>
        <w:rPr>
          <w:lang w:val="de-DE"/>
        </w:rPr>
        <w:t xml:space="preserve">Welche touristischen </w:t>
      </w:r>
      <w:r w:rsidR="0045350E">
        <w:rPr>
          <w:lang w:val="de-DE"/>
        </w:rPr>
        <w:t>Freizeitangebote und Einrichtungen gibt es im Dorf</w:t>
      </w:r>
      <w:r w:rsidR="00CA4EA6">
        <w:rPr>
          <w:lang w:val="de-DE"/>
        </w:rPr>
        <w:t xml:space="preserve"> und in der     näheren Umgebung</w:t>
      </w:r>
      <w:r w:rsidR="0045350E">
        <w:rPr>
          <w:lang w:val="de-DE"/>
        </w:rPr>
        <w:t>?</w:t>
      </w:r>
      <w:r w:rsidR="008F7D43">
        <w:rPr>
          <w:lang w:val="de-DE"/>
        </w:rPr>
        <w:t xml:space="preserve"> </w:t>
      </w:r>
    </w:p>
    <w:p w14:paraId="4BF6A910" w14:textId="68F91488" w:rsidR="00FA160A" w:rsidRDefault="0008322A" w:rsidP="00FA160A">
      <w:pPr>
        <w:pStyle w:val="Flietext"/>
        <w:numPr>
          <w:ilvl w:val="0"/>
          <w:numId w:val="14"/>
        </w:numPr>
        <w:rPr>
          <w:lang w:val="de-DE"/>
        </w:rPr>
      </w:pPr>
      <w:r w:rsidRPr="00656859">
        <w:rPr>
          <w:lang w:val="de-DE"/>
        </w:rPr>
        <w:t>Ggf. Angabe darüber, in welchem Zustand sich diese befinden und ob bzw. wie diese gepflegt werden, z.B. bei Wander-/Radwegen etc.</w:t>
      </w:r>
      <w:r w:rsidR="00B163A0" w:rsidRPr="00656859">
        <w:rPr>
          <w:lang w:val="de-DE"/>
        </w:rPr>
        <w:t>; je nach Lage der Einrichtung (Ortskern, Ortsteil, Gemarkung) können auch Angaben darüber gemacht werden, wie gut diese für unterschiedliche Bevölkerungs-/Altersgruppen erreichbar sind</w:t>
      </w:r>
    </w:p>
    <w:p w14:paraId="50C0B0B7" w14:textId="77777777" w:rsidR="00FA160A" w:rsidRPr="00656859" w:rsidRDefault="00FA160A" w:rsidP="00FA160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14:paraId="0B483786" w14:textId="77777777" w:rsidR="00FA160A"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14:paraId="5D97D601" w14:textId="77777777" w:rsidR="00BB0537" w:rsidRDefault="00BB0537" w:rsidP="00BB0537">
      <w:pPr>
        <w:pStyle w:val="Flietext"/>
        <w:rPr>
          <w:b/>
          <w:bCs/>
          <w:color w:val="365F91"/>
          <w:szCs w:val="22"/>
          <w:lang w:val="de-DE"/>
        </w:rPr>
      </w:pPr>
      <w:r>
        <w:rPr>
          <w:b/>
          <w:bCs/>
          <w:color w:val="365F91"/>
          <w:szCs w:val="22"/>
          <w:lang w:val="de-DE"/>
        </w:rPr>
        <w:t>Kultur</w:t>
      </w:r>
    </w:p>
    <w:p w14:paraId="5147A9D1" w14:textId="34F27E47" w:rsidR="00BB0537" w:rsidRDefault="00BB0537" w:rsidP="00BB0537">
      <w:pPr>
        <w:pStyle w:val="Flietext"/>
        <w:numPr>
          <w:ilvl w:val="0"/>
          <w:numId w:val="14"/>
        </w:numPr>
        <w:rPr>
          <w:lang w:val="de-DE"/>
        </w:rPr>
      </w:pPr>
      <w:r>
        <w:rPr>
          <w:lang w:val="de-DE"/>
        </w:rPr>
        <w:t xml:space="preserve">Welche kulturellen </w:t>
      </w:r>
      <w:r w:rsidR="00C34414">
        <w:rPr>
          <w:lang w:val="de-DE"/>
        </w:rPr>
        <w:t>Angebote gibt es im Dorf und in der näheren Umgebung (z.B. Burgen und Schlösser, Museen)?</w:t>
      </w:r>
    </w:p>
    <w:p w14:paraId="55E3340C" w14:textId="61304C11" w:rsidR="00C34414" w:rsidRDefault="00C34414" w:rsidP="00BB0537">
      <w:pPr>
        <w:pStyle w:val="Flietext"/>
        <w:numPr>
          <w:ilvl w:val="0"/>
          <w:numId w:val="14"/>
        </w:numPr>
        <w:rPr>
          <w:lang w:val="de-DE"/>
        </w:rPr>
      </w:pPr>
      <w:r>
        <w:rPr>
          <w:lang w:val="de-DE"/>
        </w:rPr>
        <w:t>Gibt es eine Kirche in der Ortsgemeinde?</w:t>
      </w:r>
    </w:p>
    <w:p w14:paraId="14E3028B" w14:textId="496CBEDB" w:rsidR="00C34414" w:rsidRDefault="00C34414" w:rsidP="00BB0537">
      <w:pPr>
        <w:pStyle w:val="Flietext"/>
        <w:numPr>
          <w:ilvl w:val="0"/>
          <w:numId w:val="14"/>
        </w:numPr>
        <w:rPr>
          <w:lang w:val="de-DE"/>
        </w:rPr>
      </w:pPr>
      <w:r>
        <w:rPr>
          <w:lang w:val="de-DE"/>
        </w:rPr>
        <w:t>Gibt es Kultur- und Naturdenkmäler in der Ortsgemeinde? (Verweis auf Kapitel 2.8: „</w:t>
      </w:r>
      <w:r w:rsidRPr="00C32081">
        <w:rPr>
          <w:rFonts w:cs="Arial"/>
          <w:color w:val="000000" w:themeColor="text1"/>
          <w:szCs w:val="22"/>
        </w:rPr>
        <w:t xml:space="preserve">Weitere Informationen hierüber </w:t>
      </w:r>
      <w:r>
        <w:rPr>
          <w:rFonts w:cs="Arial"/>
          <w:color w:val="000000" w:themeColor="text1"/>
          <w:szCs w:val="22"/>
          <w:lang w:val="de-DE"/>
        </w:rPr>
        <w:t xml:space="preserve">sind </w:t>
      </w:r>
      <w:r w:rsidRPr="00C32081">
        <w:rPr>
          <w:rFonts w:cs="Arial"/>
          <w:color w:val="000000" w:themeColor="text1"/>
          <w:szCs w:val="22"/>
        </w:rPr>
        <w:t>im Kapitel 2.8 „Kulturlandschaftselemente“</w:t>
      </w:r>
      <w:r>
        <w:rPr>
          <w:rFonts w:cs="Arial"/>
          <w:color w:val="000000" w:themeColor="text1"/>
          <w:szCs w:val="22"/>
          <w:lang w:val="de-DE"/>
        </w:rPr>
        <w:t xml:space="preserve"> nachzulesen</w:t>
      </w:r>
      <w:r w:rsidRPr="00C32081">
        <w:rPr>
          <w:rFonts w:cs="Arial"/>
          <w:color w:val="000000" w:themeColor="text1"/>
          <w:szCs w:val="22"/>
        </w:rPr>
        <w:t>.</w:t>
      </w:r>
      <w:r>
        <w:rPr>
          <w:rFonts w:cs="Arial"/>
          <w:color w:val="000000" w:themeColor="text1"/>
          <w:szCs w:val="22"/>
          <w:lang w:val="de-DE"/>
        </w:rPr>
        <w:t>“)</w:t>
      </w:r>
    </w:p>
    <w:p w14:paraId="0CA31512" w14:textId="77777777" w:rsidR="00BB0537" w:rsidRPr="002D5929" w:rsidRDefault="00BB0537" w:rsidP="00BB0537">
      <w:pPr>
        <w:pStyle w:val="Flietext"/>
        <w:rPr>
          <w:b/>
          <w:bCs/>
          <w:color w:val="365F91"/>
          <w:szCs w:val="22"/>
          <w:lang w:val="de-DE"/>
        </w:rPr>
      </w:pPr>
    </w:p>
    <w:p w14:paraId="6261D0E5" w14:textId="77777777" w:rsidR="00BB0537" w:rsidRPr="00656859" w:rsidRDefault="00BB0537" w:rsidP="00BB0537">
      <w:pPr>
        <w:pStyle w:val="Flietext"/>
        <w:rPr>
          <w:lang w:val="de-DE"/>
        </w:rPr>
      </w:pPr>
    </w:p>
    <w:p w14:paraId="6C86B764" w14:textId="77777777" w:rsidR="00830156" w:rsidRPr="00656859" w:rsidRDefault="00887C56" w:rsidP="006163A5">
      <w:pPr>
        <w:numPr>
          <w:ilvl w:val="0"/>
          <w:numId w:val="14"/>
        </w:numPr>
        <w:spacing w:line="288" w:lineRule="auto"/>
        <w:ind w:right="150"/>
        <w:jc w:val="both"/>
        <w:rPr>
          <w:color w:val="FF0000"/>
        </w:rPr>
      </w:pPr>
      <w:r w:rsidRPr="00656859">
        <w:rPr>
          <w:color w:val="FF0000"/>
        </w:rPr>
        <w:lastRenderedPageBreak/>
        <w:t>Das bestehende Angebot wird als ausreichend bewertet. Das bestehende Angebot wird als nicht ausreichend eingestuft. Das Angebot soll ausgebaut werden hinsichtlich XY.</w:t>
      </w:r>
    </w:p>
    <w:p w14:paraId="07365B83" w14:textId="77777777" w:rsidR="00A85F2F" w:rsidRPr="00656859" w:rsidRDefault="00A85F2F" w:rsidP="00A85F2F">
      <w:pPr>
        <w:pStyle w:val="Flietext"/>
        <w:rPr>
          <w:lang w:val="de-DE"/>
        </w:rPr>
      </w:pPr>
    </w:p>
    <w:p w14:paraId="4B615E85" w14:textId="77777777" w:rsidR="00A85F2F" w:rsidRPr="00656859" w:rsidRDefault="00A85F2F" w:rsidP="00A85F2F">
      <w:pPr>
        <w:pStyle w:val="Flietext"/>
        <w:rPr>
          <w:lang w:val="de-DE"/>
        </w:rPr>
      </w:pPr>
    </w:p>
    <w:tbl>
      <w:tblPr>
        <w:tblpPr w:leftFromText="141" w:rightFromText="141" w:vertAnchor="text" w:horzAnchor="margin" w:tblpY="24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C86CDC" w:rsidRPr="00656859" w14:paraId="37354901" w14:textId="77777777" w:rsidTr="00547573">
        <w:trPr>
          <w:trHeight w:val="1126"/>
        </w:trPr>
        <w:tc>
          <w:tcPr>
            <w:tcW w:w="9386" w:type="dxa"/>
            <w:shd w:val="clear" w:color="auto" w:fill="F2F2F2"/>
          </w:tcPr>
          <w:p w14:paraId="7173FB6A" w14:textId="77777777" w:rsidR="00C86CDC" w:rsidRPr="00656859" w:rsidRDefault="00C86CDC" w:rsidP="00C86CDC">
            <w:pPr>
              <w:spacing w:before="120" w:line="360" w:lineRule="auto"/>
              <w:jc w:val="both"/>
              <w:rPr>
                <w:b/>
                <w:color w:val="365F91"/>
                <w:sz w:val="24"/>
              </w:rPr>
            </w:pPr>
            <w:r w:rsidRPr="00656859">
              <w:rPr>
                <w:b/>
                <w:color w:val="365F91"/>
                <w:sz w:val="24"/>
              </w:rPr>
              <w:t xml:space="preserve">Handlungserfordernisse </w:t>
            </w:r>
            <w:r w:rsidR="00B66C1A">
              <w:rPr>
                <w:b/>
                <w:color w:val="365F91"/>
                <w:sz w:val="24"/>
              </w:rPr>
              <w:t xml:space="preserve">„Gastronomie, Tourismus und </w:t>
            </w:r>
            <w:r w:rsidRPr="00656859">
              <w:rPr>
                <w:b/>
                <w:color w:val="365F91"/>
                <w:sz w:val="24"/>
              </w:rPr>
              <w:t>Kultur</w:t>
            </w:r>
            <w:r w:rsidR="00B66C1A">
              <w:rPr>
                <w:b/>
                <w:color w:val="365F91"/>
                <w:sz w:val="24"/>
              </w:rPr>
              <w:t>“</w:t>
            </w:r>
            <w:r w:rsidRPr="00656859">
              <w:rPr>
                <w:b/>
                <w:color w:val="365F91"/>
                <w:sz w:val="24"/>
              </w:rPr>
              <w:t xml:space="preserve">: </w:t>
            </w:r>
          </w:p>
          <w:p w14:paraId="09810F51" w14:textId="77777777" w:rsidR="00C86CDC" w:rsidRPr="00656859" w:rsidRDefault="00C86CDC" w:rsidP="00C86CDC">
            <w:pPr>
              <w:numPr>
                <w:ilvl w:val="0"/>
                <w:numId w:val="1"/>
              </w:numPr>
              <w:spacing w:before="120" w:line="360" w:lineRule="auto"/>
              <w:jc w:val="both"/>
            </w:pPr>
            <w:r w:rsidRPr="00656859">
              <w:t xml:space="preserve">Text </w:t>
            </w:r>
          </w:p>
        </w:tc>
      </w:tr>
    </w:tbl>
    <w:p w14:paraId="123E7625" w14:textId="77777777" w:rsidR="00C86CDC" w:rsidRPr="00656859" w:rsidRDefault="00C86CDC" w:rsidP="00C86CDC">
      <w:pPr>
        <w:pStyle w:val="Flietext"/>
        <w:rPr>
          <w:szCs w:val="22"/>
          <w:lang w:val="de-DE"/>
        </w:rPr>
      </w:pPr>
    </w:p>
    <w:p w14:paraId="01472790" w14:textId="77777777" w:rsidR="00C86CDC" w:rsidRPr="00656859" w:rsidRDefault="00C86CDC" w:rsidP="00C86CDC">
      <w:pPr>
        <w:pStyle w:val="Flietext"/>
        <w:rPr>
          <w:szCs w:val="22"/>
          <w:lang w:val="de-DE"/>
        </w:rPr>
      </w:pPr>
    </w:p>
    <w:p w14:paraId="21C562AE" w14:textId="77777777" w:rsidR="00F40D86" w:rsidRPr="00656859" w:rsidRDefault="000C3675" w:rsidP="009F5C1F">
      <w:pPr>
        <w:pStyle w:val="berschrift2"/>
        <w:numPr>
          <w:ilvl w:val="1"/>
          <w:numId w:val="13"/>
        </w:numPr>
        <w:overflowPunct w:val="0"/>
        <w:autoSpaceDE w:val="0"/>
        <w:autoSpaceDN w:val="0"/>
        <w:adjustRightInd w:val="0"/>
        <w:spacing w:before="0"/>
        <w:ind w:left="425" w:hanging="425"/>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br w:type="page"/>
      </w:r>
      <w:bookmarkStart w:id="19" w:name="_Toc159574251"/>
      <w:r w:rsidR="005A093C" w:rsidRPr="00656859">
        <w:rPr>
          <w:rFonts w:ascii="Arial" w:hAnsi="Arial" w:cs="Arial"/>
          <w:bCs w:val="0"/>
          <w:i w:val="0"/>
          <w:iCs w:val="0"/>
          <w:color w:val="000000"/>
          <w:sz w:val="24"/>
          <w:szCs w:val="22"/>
          <w:lang w:val="de-DE"/>
        </w:rPr>
        <w:lastRenderedPageBreak/>
        <w:t>Soziales</w:t>
      </w:r>
      <w:r w:rsidR="009E1B29">
        <w:rPr>
          <w:rFonts w:ascii="Arial" w:hAnsi="Arial" w:cs="Arial"/>
          <w:bCs w:val="0"/>
          <w:i w:val="0"/>
          <w:iCs w:val="0"/>
          <w:color w:val="000000"/>
          <w:sz w:val="24"/>
          <w:szCs w:val="22"/>
          <w:lang w:val="de-DE"/>
        </w:rPr>
        <w:t xml:space="preserve">, </w:t>
      </w:r>
      <w:r w:rsidR="005A093C" w:rsidRPr="00656859">
        <w:rPr>
          <w:rFonts w:ascii="Arial" w:hAnsi="Arial" w:cs="Arial"/>
          <w:bCs w:val="0"/>
          <w:i w:val="0"/>
          <w:iCs w:val="0"/>
          <w:color w:val="000000"/>
          <w:sz w:val="24"/>
          <w:szCs w:val="22"/>
          <w:lang w:val="de-DE"/>
        </w:rPr>
        <w:t>Kultur</w:t>
      </w:r>
      <w:r w:rsidR="009E1B29">
        <w:rPr>
          <w:rFonts w:ascii="Arial" w:hAnsi="Arial" w:cs="Arial"/>
          <w:bCs w:val="0"/>
          <w:i w:val="0"/>
          <w:iCs w:val="0"/>
          <w:color w:val="000000"/>
          <w:sz w:val="24"/>
          <w:szCs w:val="22"/>
          <w:lang w:val="de-DE"/>
        </w:rPr>
        <w:t xml:space="preserve"> und </w:t>
      </w:r>
      <w:r w:rsidR="002E6C15" w:rsidRPr="00656859">
        <w:rPr>
          <w:rFonts w:ascii="Arial" w:hAnsi="Arial" w:cs="Arial"/>
          <w:bCs w:val="0"/>
          <w:i w:val="0"/>
          <w:iCs w:val="0"/>
          <w:color w:val="000000"/>
          <w:sz w:val="24"/>
          <w:szCs w:val="22"/>
          <w:lang w:val="de-DE"/>
        </w:rPr>
        <w:t>Gesundheit</w:t>
      </w:r>
      <w:bookmarkEnd w:id="19"/>
    </w:p>
    <w:p w14:paraId="2C677CDD" w14:textId="77777777"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4 „Soziales/Kultur/Gesundheit“ zu entnehmen.</w:t>
      </w:r>
    </w:p>
    <w:p w14:paraId="30203C9B" w14:textId="77777777" w:rsidR="00CA4EA6" w:rsidRDefault="00CA4EA6" w:rsidP="00CA4EA6">
      <w:pPr>
        <w:pStyle w:val="Flietext"/>
        <w:ind w:left="360"/>
        <w:rPr>
          <w:b/>
          <w:bCs/>
          <w:color w:val="365F91"/>
          <w:szCs w:val="22"/>
          <w:lang w:val="de-DE"/>
        </w:rPr>
      </w:pPr>
      <w:r>
        <w:rPr>
          <w:b/>
          <w:bCs/>
          <w:color w:val="365F91"/>
          <w:szCs w:val="22"/>
          <w:lang w:val="de-DE"/>
        </w:rPr>
        <w:t>Soziale Einrichtungen</w:t>
      </w:r>
    </w:p>
    <w:p w14:paraId="14C73071" w14:textId="6CC1B7C3" w:rsidR="00CA4EA6" w:rsidRPr="00656859" w:rsidRDefault="00CA4EA6" w:rsidP="00CA4EA6">
      <w:pPr>
        <w:pStyle w:val="Flietext"/>
        <w:numPr>
          <w:ilvl w:val="0"/>
          <w:numId w:val="14"/>
        </w:numPr>
        <w:rPr>
          <w:lang w:val="de-DE"/>
        </w:rPr>
      </w:pPr>
      <w:r w:rsidRPr="00656859">
        <w:rPr>
          <w:lang w:val="de-DE"/>
        </w:rPr>
        <w:t>Welche Einrichtungen</w:t>
      </w:r>
      <w:r>
        <w:rPr>
          <w:lang w:val="de-DE"/>
        </w:rPr>
        <w:t xml:space="preserve"> (Aufzählung </w:t>
      </w:r>
      <w:r w:rsidRPr="00CA4EA6">
        <w:rPr>
          <w:lang w:val="de-DE"/>
        </w:rPr>
        <w:sym w:font="Wingdings" w:char="F0E0"/>
      </w:r>
      <w:r>
        <w:rPr>
          <w:lang w:val="de-DE"/>
        </w:rPr>
        <w:t xml:space="preserve"> siehe Bogen 2.4)</w:t>
      </w:r>
      <w:r w:rsidRPr="00656859">
        <w:rPr>
          <w:lang w:val="de-DE"/>
        </w:rPr>
        <w:t xml:space="preserve"> sind im Ort vorhanden und wo liegen diese? Ggf. Angabe darüber, in welchem Zustand sich diese befinden, z.B. Dorfgemeinschaftshaus; je nach Lage der Einrichtung (Ortskern, Ortsteil, Gemarkung) können auch Angaben darüber gemacht werden, wie gut diese für unterschiedliche Bevölkerungs-/Altersgruppen erreichbar sind</w:t>
      </w:r>
    </w:p>
    <w:p w14:paraId="45E8F336" w14:textId="20A6A33C" w:rsidR="00CA4EA6" w:rsidRPr="00CA4EA6" w:rsidRDefault="00CA4EA6" w:rsidP="00CA4EA6">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14:paraId="27FB0EEF" w14:textId="77777777" w:rsidR="00CA4EA6" w:rsidRDefault="00CA4EA6" w:rsidP="00CA4EA6">
      <w:pPr>
        <w:pStyle w:val="Flietext"/>
        <w:ind w:left="360"/>
        <w:rPr>
          <w:b/>
          <w:bCs/>
          <w:color w:val="365F91"/>
          <w:szCs w:val="22"/>
          <w:lang w:val="de-DE"/>
        </w:rPr>
      </w:pPr>
      <w:r>
        <w:rPr>
          <w:b/>
          <w:bCs/>
          <w:color w:val="365F91"/>
          <w:szCs w:val="22"/>
          <w:lang w:val="de-DE"/>
        </w:rPr>
        <w:t>Bildungseinrichtungen</w:t>
      </w:r>
    </w:p>
    <w:p w14:paraId="564AFA78" w14:textId="77777777" w:rsidR="00CA4EA6" w:rsidRDefault="00CA4EA6" w:rsidP="00CA4EA6">
      <w:pPr>
        <w:pStyle w:val="Flietext"/>
        <w:numPr>
          <w:ilvl w:val="0"/>
          <w:numId w:val="14"/>
        </w:numPr>
        <w:rPr>
          <w:lang w:val="de-DE"/>
        </w:rPr>
      </w:pPr>
      <w:r>
        <w:rPr>
          <w:lang w:val="de-DE"/>
        </w:rPr>
        <w:t>Welche Bildungseinrichtungen gibt es in Ihrem Dorf (Kindergärten, Grundschulen, weiterführende Schulen, Büchereien etc.)?</w:t>
      </w:r>
    </w:p>
    <w:p w14:paraId="1577A4AA" w14:textId="48F7415D" w:rsidR="00CA4EA6" w:rsidRDefault="00CA4EA6" w:rsidP="00CA4EA6">
      <w:pPr>
        <w:pStyle w:val="Flietext"/>
        <w:numPr>
          <w:ilvl w:val="0"/>
          <w:numId w:val="14"/>
        </w:numPr>
        <w:rPr>
          <w:lang w:val="de-DE"/>
        </w:rPr>
      </w:pPr>
      <w:r>
        <w:rPr>
          <w:lang w:val="de-DE"/>
        </w:rPr>
        <w:t>Welche weiterführende Schulen werden von den Kindern und Jugendlichen besucht und in welcher Entfernung sind diese Erreichbar?</w:t>
      </w:r>
    </w:p>
    <w:p w14:paraId="5093570A" w14:textId="62CE6403" w:rsidR="00CA4EA6" w:rsidRPr="00656859" w:rsidRDefault="00CA4EA6" w:rsidP="00CA4EA6">
      <w:pPr>
        <w:pStyle w:val="Flietext"/>
        <w:numPr>
          <w:ilvl w:val="0"/>
          <w:numId w:val="14"/>
        </w:numPr>
        <w:rPr>
          <w:lang w:val="de-DE"/>
        </w:rPr>
      </w:pPr>
      <w:r>
        <w:rPr>
          <w:lang w:val="de-DE"/>
        </w:rPr>
        <w:t>Gibt es sonstige Bildungsangebote im Dorf (z.B. Kurse der VHS)?</w:t>
      </w:r>
    </w:p>
    <w:p w14:paraId="4370EBBD" w14:textId="134F8C45" w:rsidR="00CA4EA6" w:rsidRDefault="00CA4EA6" w:rsidP="00CA4EA6">
      <w:pPr>
        <w:pStyle w:val="Flietext"/>
        <w:ind w:left="360"/>
        <w:rPr>
          <w:b/>
          <w:bCs/>
          <w:color w:val="365F91"/>
          <w:szCs w:val="22"/>
          <w:lang w:val="de-DE"/>
        </w:rPr>
      </w:pPr>
      <w:r>
        <w:rPr>
          <w:b/>
          <w:bCs/>
          <w:color w:val="365F91"/>
          <w:szCs w:val="22"/>
          <w:lang w:val="de-DE"/>
        </w:rPr>
        <w:t>Gesundheitssystem</w:t>
      </w:r>
    </w:p>
    <w:p w14:paraId="4C9EC163" w14:textId="630EAFF6" w:rsidR="00CA4EA6" w:rsidRDefault="00CA4EA6" w:rsidP="00CA4EA6">
      <w:pPr>
        <w:pStyle w:val="Flietext"/>
        <w:numPr>
          <w:ilvl w:val="0"/>
          <w:numId w:val="14"/>
        </w:numPr>
        <w:rPr>
          <w:lang w:val="de-DE"/>
        </w:rPr>
      </w:pPr>
      <w:r>
        <w:rPr>
          <w:lang w:val="de-DE"/>
        </w:rPr>
        <w:t>Gibt es Allgemeinmediziner und Ärzte in der Ortsgemeinde?</w:t>
      </w:r>
    </w:p>
    <w:p w14:paraId="45815F43" w14:textId="40DF4634" w:rsidR="00CA4EA6" w:rsidRPr="00CA4EA6" w:rsidRDefault="00CA4EA6" w:rsidP="00CA4EA6">
      <w:pPr>
        <w:pStyle w:val="Flietext"/>
        <w:numPr>
          <w:ilvl w:val="0"/>
          <w:numId w:val="14"/>
        </w:numPr>
        <w:rPr>
          <w:lang w:val="de-DE"/>
        </w:rPr>
      </w:pPr>
      <w:r>
        <w:rPr>
          <w:lang w:val="de-DE"/>
        </w:rPr>
        <w:t>Falls nein: In welcher Entfernung lann der nächste Arzt aufgesucht werden?               Gibt es mobile Angebote?</w:t>
      </w:r>
    </w:p>
    <w:p w14:paraId="67A4DBC4" w14:textId="7FFCB89F" w:rsidR="00CA4EA6" w:rsidRPr="00CA4EA6" w:rsidRDefault="00CA4EA6" w:rsidP="00CA4EA6">
      <w:pPr>
        <w:pStyle w:val="Flietext"/>
        <w:numPr>
          <w:ilvl w:val="0"/>
          <w:numId w:val="14"/>
        </w:numPr>
        <w:rPr>
          <w:lang w:val="de-DE"/>
        </w:rPr>
      </w:pPr>
      <w:r>
        <w:rPr>
          <w:lang w:val="de-DE"/>
        </w:rPr>
        <w:t>Wo befinden sich das nächste Krankenhaus und das nächste Seniorenheim?</w:t>
      </w:r>
    </w:p>
    <w:p w14:paraId="79826A2B" w14:textId="3CC924CF" w:rsidR="00CA4EA6" w:rsidRDefault="00CA4EA6" w:rsidP="00CA4EA6">
      <w:pPr>
        <w:autoSpaceDE w:val="0"/>
        <w:autoSpaceDN w:val="0"/>
        <w:adjustRightInd w:val="0"/>
        <w:spacing w:before="120" w:after="120" w:line="360" w:lineRule="auto"/>
        <w:ind w:left="360"/>
        <w:jc w:val="both"/>
        <w:rPr>
          <w:rFonts w:cs="Arial"/>
          <w:b/>
          <w:bCs/>
          <w:color w:val="365F91"/>
          <w:szCs w:val="22"/>
        </w:rPr>
      </w:pPr>
      <w:r>
        <w:rPr>
          <w:rFonts w:cs="Arial"/>
          <w:b/>
          <w:bCs/>
          <w:color w:val="365F91"/>
          <w:szCs w:val="22"/>
        </w:rPr>
        <w:t>Pflege- und Betreuungsangebote</w:t>
      </w:r>
    </w:p>
    <w:p w14:paraId="3B04A8B6" w14:textId="50B2B0BC" w:rsidR="00CA4EA6" w:rsidRPr="00CA4EA6" w:rsidRDefault="00CA4EA6" w:rsidP="00CA4EA6">
      <w:pPr>
        <w:pStyle w:val="Flietext"/>
        <w:numPr>
          <w:ilvl w:val="0"/>
          <w:numId w:val="14"/>
        </w:numPr>
        <w:rPr>
          <w:lang w:val="de-DE"/>
        </w:rPr>
      </w:pPr>
      <w:r w:rsidRPr="00656859">
        <w:rPr>
          <w:lang w:val="de-DE"/>
        </w:rPr>
        <w:t>Welche Vor-Ort-Services (Pflegeservice, etc.) werden in der Gemeinde angeboten?</w:t>
      </w:r>
    </w:p>
    <w:p w14:paraId="65DF21AC" w14:textId="1B2FE6A3" w:rsidR="00CA4EA6" w:rsidRPr="00CA4EA6" w:rsidRDefault="00CA4EA6" w:rsidP="00CA4EA6">
      <w:pPr>
        <w:autoSpaceDE w:val="0"/>
        <w:autoSpaceDN w:val="0"/>
        <w:adjustRightInd w:val="0"/>
        <w:spacing w:before="120" w:after="120" w:line="360" w:lineRule="auto"/>
        <w:ind w:left="360"/>
        <w:jc w:val="both"/>
        <w:rPr>
          <w:rFonts w:cs="Arial"/>
          <w:b/>
          <w:bCs/>
          <w:color w:val="365F91"/>
          <w:szCs w:val="22"/>
        </w:rPr>
      </w:pPr>
      <w:r w:rsidRPr="00CA4EA6">
        <w:rPr>
          <w:rFonts w:cs="Arial"/>
          <w:b/>
          <w:bCs/>
          <w:color w:val="365F91"/>
          <w:szCs w:val="22"/>
        </w:rPr>
        <w:t xml:space="preserve">Vereinsleben </w:t>
      </w:r>
    </w:p>
    <w:p w14:paraId="7D4C6128" w14:textId="77777777" w:rsidR="00CA4EA6" w:rsidRPr="00656859" w:rsidRDefault="00CA4EA6" w:rsidP="00CA4EA6">
      <w:pPr>
        <w:pStyle w:val="Flietext"/>
        <w:numPr>
          <w:ilvl w:val="0"/>
          <w:numId w:val="14"/>
        </w:numPr>
        <w:rPr>
          <w:lang w:val="de-DE"/>
        </w:rPr>
      </w:pPr>
      <w:r>
        <w:rPr>
          <w:lang w:val="de-DE"/>
        </w:rPr>
        <w:t>Welche Vereine, Gruppen und ehrenamtliche Initiativen</w:t>
      </w:r>
      <w:r w:rsidRPr="00656859">
        <w:rPr>
          <w:lang w:val="de-DE"/>
        </w:rPr>
        <w:t xml:space="preserve"> sind im Ort vorhanden? Wie sieht deren Mitgliederstruktur aus, jung oder alt? </w:t>
      </w:r>
      <w:r>
        <w:rPr>
          <w:lang w:val="de-DE"/>
        </w:rPr>
        <w:t>Arbeiten diese Vereine und Gruppen zusammen?</w:t>
      </w:r>
    </w:p>
    <w:p w14:paraId="48C9ED3C" w14:textId="77777777" w:rsidR="00CA4EA6" w:rsidRDefault="00CA4EA6">
      <w:pPr>
        <w:rPr>
          <w:rFonts w:cs="Arial"/>
          <w:b/>
          <w:bCs/>
          <w:color w:val="365F91"/>
          <w:szCs w:val="22"/>
        </w:rPr>
      </w:pPr>
      <w:r>
        <w:rPr>
          <w:rFonts w:cs="Arial"/>
          <w:b/>
          <w:bCs/>
          <w:color w:val="365F91"/>
          <w:szCs w:val="22"/>
        </w:rPr>
        <w:br w:type="page"/>
      </w:r>
    </w:p>
    <w:p w14:paraId="4E84D7A8" w14:textId="1D43B02A" w:rsidR="00CA4EA6" w:rsidRPr="00CA4EA6" w:rsidRDefault="00CA4EA6" w:rsidP="00CA4EA6">
      <w:pPr>
        <w:autoSpaceDE w:val="0"/>
        <w:autoSpaceDN w:val="0"/>
        <w:adjustRightInd w:val="0"/>
        <w:spacing w:before="120" w:after="120" w:line="360" w:lineRule="auto"/>
        <w:ind w:left="360"/>
        <w:jc w:val="both"/>
        <w:rPr>
          <w:rFonts w:cs="Arial"/>
          <w:color w:val="365F91"/>
          <w:szCs w:val="22"/>
        </w:rPr>
      </w:pPr>
      <w:r w:rsidRPr="00CA4EA6">
        <w:rPr>
          <w:rFonts w:cs="Arial"/>
          <w:b/>
          <w:bCs/>
          <w:color w:val="365F91"/>
          <w:szCs w:val="22"/>
        </w:rPr>
        <w:lastRenderedPageBreak/>
        <w:t xml:space="preserve">Bürgerschaftliches Engagement und sonstige soziale und kulturelle Aktivitäten </w:t>
      </w:r>
    </w:p>
    <w:p w14:paraId="380BC5C7" w14:textId="41E591B7" w:rsidR="00CA4EA6" w:rsidRDefault="00CA4EA6" w:rsidP="00CA4EA6">
      <w:pPr>
        <w:pStyle w:val="Flietext"/>
        <w:numPr>
          <w:ilvl w:val="0"/>
          <w:numId w:val="14"/>
        </w:numPr>
        <w:rPr>
          <w:lang w:val="de-DE"/>
        </w:rPr>
      </w:pPr>
      <w:r>
        <w:rPr>
          <w:lang w:val="de-DE"/>
        </w:rPr>
        <w:t>Welche Feste und Veranstaltungen finden im Dorf statt?</w:t>
      </w:r>
    </w:p>
    <w:p w14:paraId="0C44EC0D" w14:textId="10AC2B74" w:rsidR="00CA4EA6" w:rsidRDefault="00CA4EA6" w:rsidP="00CA4EA6">
      <w:pPr>
        <w:pStyle w:val="Flietext"/>
        <w:numPr>
          <w:ilvl w:val="0"/>
          <w:numId w:val="14"/>
        </w:numPr>
        <w:rPr>
          <w:lang w:val="de-DE"/>
        </w:rPr>
      </w:pPr>
      <w:r w:rsidRPr="00656859">
        <w:rPr>
          <w:lang w:val="de-DE"/>
        </w:rPr>
        <w:t>Wie sieht es mit dem bürgerschaftlichen Engagement in den unterschiedlichen Bereichen aus? Welche Bräuche werden noch gepflegt?</w:t>
      </w:r>
      <w:r>
        <w:rPr>
          <w:lang w:val="de-DE"/>
        </w:rPr>
        <w:t xml:space="preserve"> (Bewertung </w:t>
      </w:r>
      <w:r w:rsidRPr="00CA4EA6">
        <w:rPr>
          <w:lang w:val="de-DE"/>
        </w:rPr>
        <w:sym w:font="Wingdings" w:char="F0E0"/>
      </w:r>
      <w:r>
        <w:rPr>
          <w:lang w:val="de-DE"/>
        </w:rPr>
        <w:t xml:space="preserve"> Bogen 2.4 unten rechts)</w:t>
      </w:r>
    </w:p>
    <w:p w14:paraId="192DEC7D" w14:textId="77777777" w:rsidR="00887C56" w:rsidRPr="00656859" w:rsidRDefault="00887C56" w:rsidP="00CA4EA6">
      <w:pPr>
        <w:pStyle w:val="Flietext"/>
        <w:rPr>
          <w:lang w:val="de-DE"/>
        </w:rPr>
      </w:pPr>
    </w:p>
    <w:p w14:paraId="1F2F8A9A" w14:textId="77777777" w:rsidR="00887C56" w:rsidRPr="00656859" w:rsidRDefault="00887C56" w:rsidP="00887C56">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14:paraId="6E772532" w14:textId="77777777" w:rsidR="00CA4EA6" w:rsidRPr="00656859" w:rsidRDefault="00CA4EA6" w:rsidP="00CA4EA6">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14:paraId="7DE50AD6" w14:textId="77777777" w:rsidR="0010254C" w:rsidRPr="00656859" w:rsidRDefault="0010254C" w:rsidP="0008322A">
      <w:pPr>
        <w:pStyle w:val="Flietext"/>
        <w:rPr>
          <w:color w:val="000000"/>
          <w:lang w:val="de-DE"/>
        </w:rPr>
      </w:pPr>
    </w:p>
    <w:tbl>
      <w:tblPr>
        <w:tblW w:w="952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20"/>
      </w:tblGrid>
      <w:tr w:rsidR="00572DC6" w:rsidRPr="00656859" w14:paraId="54F9E524" w14:textId="77777777" w:rsidTr="00402A8E">
        <w:trPr>
          <w:trHeight w:val="1020"/>
        </w:trPr>
        <w:tc>
          <w:tcPr>
            <w:tcW w:w="9520" w:type="dxa"/>
            <w:shd w:val="clear" w:color="auto" w:fill="F2F2F2"/>
          </w:tcPr>
          <w:p w14:paraId="56DDAC3A" w14:textId="77777777" w:rsidR="00572DC6" w:rsidRPr="00656859" w:rsidRDefault="0028587B" w:rsidP="00704271">
            <w:pPr>
              <w:spacing w:before="120" w:line="360" w:lineRule="auto"/>
              <w:jc w:val="both"/>
              <w:rPr>
                <w:b/>
                <w:color w:val="365F91"/>
                <w:sz w:val="24"/>
              </w:rPr>
            </w:pPr>
            <w:r w:rsidRPr="00656859">
              <w:rPr>
                <w:b/>
                <w:color w:val="365F91"/>
                <w:sz w:val="24"/>
              </w:rPr>
              <w:t>H</w:t>
            </w:r>
            <w:r w:rsidR="008D6F0A" w:rsidRPr="00656859">
              <w:rPr>
                <w:b/>
                <w:color w:val="365F91"/>
                <w:sz w:val="24"/>
              </w:rPr>
              <w:t xml:space="preserve">andlungserfordernisse </w:t>
            </w:r>
            <w:r w:rsidR="00B66C1A">
              <w:rPr>
                <w:b/>
                <w:color w:val="365F91"/>
                <w:sz w:val="24"/>
              </w:rPr>
              <w:t xml:space="preserve">„Soziales, Kultur und </w:t>
            </w:r>
            <w:r w:rsidR="00572DC6" w:rsidRPr="00656859">
              <w:rPr>
                <w:b/>
                <w:color w:val="365F91"/>
                <w:sz w:val="24"/>
              </w:rPr>
              <w:t>Gesundhei</w:t>
            </w:r>
            <w:r w:rsidR="008D6F0A" w:rsidRPr="00656859">
              <w:rPr>
                <w:b/>
                <w:color w:val="365F91"/>
                <w:sz w:val="24"/>
              </w:rPr>
              <w:t>t</w:t>
            </w:r>
            <w:r w:rsidR="00B66C1A">
              <w:rPr>
                <w:b/>
                <w:color w:val="365F91"/>
                <w:sz w:val="24"/>
              </w:rPr>
              <w:t>“</w:t>
            </w:r>
            <w:r w:rsidR="008D6F0A" w:rsidRPr="00656859">
              <w:rPr>
                <w:b/>
                <w:color w:val="365F91"/>
                <w:sz w:val="24"/>
              </w:rPr>
              <w:t>:</w:t>
            </w:r>
          </w:p>
          <w:p w14:paraId="112509E9" w14:textId="77777777" w:rsidR="00A72156" w:rsidRPr="00656859" w:rsidRDefault="00B163A0" w:rsidP="00402A8E">
            <w:pPr>
              <w:numPr>
                <w:ilvl w:val="0"/>
                <w:numId w:val="1"/>
              </w:numPr>
              <w:spacing w:before="120" w:line="360" w:lineRule="auto"/>
            </w:pPr>
            <w:r w:rsidRPr="00656859">
              <w:t>Text</w:t>
            </w:r>
          </w:p>
        </w:tc>
      </w:tr>
    </w:tbl>
    <w:p w14:paraId="11D88A72" w14:textId="77777777" w:rsidR="00777FD1" w:rsidRPr="00656859" w:rsidRDefault="000C3675" w:rsidP="009F5C1F">
      <w:pPr>
        <w:pStyle w:val="berschrift2"/>
        <w:numPr>
          <w:ilvl w:val="1"/>
          <w:numId w:val="13"/>
        </w:numPr>
        <w:overflowPunct w:val="0"/>
        <w:autoSpaceDE w:val="0"/>
        <w:autoSpaceDN w:val="0"/>
        <w:adjustRightInd w:val="0"/>
        <w:spacing w:before="0"/>
        <w:ind w:left="425" w:hanging="425"/>
        <w:jc w:val="both"/>
        <w:textAlignment w:val="baseline"/>
        <w:rPr>
          <w:rFonts w:ascii="Arial" w:hAnsi="Arial" w:cs="Arial"/>
          <w:bCs w:val="0"/>
          <w:i w:val="0"/>
          <w:iCs w:val="0"/>
          <w:color w:val="000000"/>
          <w:sz w:val="24"/>
          <w:szCs w:val="22"/>
          <w:lang w:val="de-DE"/>
        </w:rPr>
      </w:pPr>
      <w:bookmarkStart w:id="20" w:name="_Toc447026956"/>
      <w:r w:rsidRPr="00656859">
        <w:rPr>
          <w:rFonts w:ascii="Arial" w:hAnsi="Arial" w:cs="Arial"/>
          <w:bCs w:val="0"/>
          <w:i w:val="0"/>
          <w:iCs w:val="0"/>
          <w:color w:val="000000"/>
          <w:sz w:val="24"/>
          <w:szCs w:val="22"/>
          <w:lang w:val="de-DE"/>
        </w:rPr>
        <w:br w:type="page"/>
      </w:r>
      <w:bookmarkStart w:id="21" w:name="_Toc159574252"/>
      <w:r w:rsidR="00E96483" w:rsidRPr="00656859">
        <w:rPr>
          <w:rFonts w:ascii="Arial" w:hAnsi="Arial" w:cs="Arial"/>
          <w:bCs w:val="0"/>
          <w:i w:val="0"/>
          <w:iCs w:val="0"/>
          <w:color w:val="000000"/>
          <w:sz w:val="24"/>
          <w:szCs w:val="22"/>
          <w:lang w:val="de-DE"/>
        </w:rPr>
        <w:lastRenderedPageBreak/>
        <w:t>Land- und Forstwirtschaft</w:t>
      </w:r>
      <w:r w:rsidR="009E1B29">
        <w:rPr>
          <w:rFonts w:ascii="Arial" w:hAnsi="Arial" w:cs="Arial"/>
          <w:bCs w:val="0"/>
          <w:i w:val="0"/>
          <w:iCs w:val="0"/>
          <w:color w:val="000000"/>
          <w:sz w:val="24"/>
          <w:szCs w:val="22"/>
          <w:lang w:val="de-DE"/>
        </w:rPr>
        <w:t xml:space="preserve">, </w:t>
      </w:r>
      <w:r w:rsidR="002E6C15" w:rsidRPr="00656859">
        <w:rPr>
          <w:rFonts w:ascii="Arial" w:hAnsi="Arial" w:cs="Arial"/>
          <w:bCs w:val="0"/>
          <w:i w:val="0"/>
          <w:iCs w:val="0"/>
          <w:color w:val="000000"/>
          <w:sz w:val="24"/>
          <w:szCs w:val="22"/>
          <w:lang w:val="de-DE"/>
        </w:rPr>
        <w:t>Erneuerbare Energien</w:t>
      </w:r>
      <w:bookmarkEnd w:id="20"/>
      <w:bookmarkEnd w:id="21"/>
    </w:p>
    <w:p w14:paraId="3B43EE43" w14:textId="77777777"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5 „Land- und Forstwirtschaft/ Erneuerbare Energie“ zu entnehmen.</w:t>
      </w:r>
    </w:p>
    <w:p w14:paraId="381858AE" w14:textId="77777777" w:rsidR="00887C56" w:rsidRPr="00656859" w:rsidRDefault="00887C56" w:rsidP="00180A01">
      <w:pPr>
        <w:pStyle w:val="Flietext"/>
        <w:rPr>
          <w:lang w:val="de-DE"/>
        </w:rPr>
      </w:pPr>
    </w:p>
    <w:p w14:paraId="3E6584AC" w14:textId="77777777" w:rsidR="00CA4EA6" w:rsidRPr="00CA4EA6" w:rsidRDefault="00CA4EA6" w:rsidP="00CA4EA6">
      <w:pPr>
        <w:autoSpaceDE w:val="0"/>
        <w:autoSpaceDN w:val="0"/>
        <w:adjustRightInd w:val="0"/>
        <w:spacing w:line="360" w:lineRule="auto"/>
        <w:jc w:val="both"/>
        <w:rPr>
          <w:rFonts w:cs="Arial"/>
          <w:color w:val="365F91"/>
          <w:szCs w:val="22"/>
        </w:rPr>
      </w:pPr>
      <w:r w:rsidRPr="00CA4EA6">
        <w:rPr>
          <w:rFonts w:cs="Arial"/>
          <w:b/>
          <w:bCs/>
          <w:color w:val="365F91"/>
          <w:szCs w:val="22"/>
        </w:rPr>
        <w:t xml:space="preserve">Land- und Forstwirtschaft </w:t>
      </w:r>
    </w:p>
    <w:p w14:paraId="6C590B2D" w14:textId="77777777" w:rsidR="00180A01" w:rsidRPr="00656859" w:rsidRDefault="00180A01" w:rsidP="00180A01">
      <w:pPr>
        <w:pStyle w:val="Flietext"/>
        <w:numPr>
          <w:ilvl w:val="0"/>
          <w:numId w:val="14"/>
        </w:numPr>
        <w:rPr>
          <w:lang w:val="de-DE"/>
        </w:rPr>
      </w:pPr>
      <w:r w:rsidRPr="00656859">
        <w:rPr>
          <w:lang w:val="de-DE"/>
        </w:rPr>
        <w:t xml:space="preserve">Wie viele Betriebe sind im Ort vorhanden und wo liegen diese? Wie viele </w:t>
      </w:r>
      <w:r w:rsidR="00C44C1C" w:rsidRPr="00656859">
        <w:rPr>
          <w:lang w:val="de-DE"/>
        </w:rPr>
        <w:t xml:space="preserve">der Betriebe </w:t>
      </w:r>
      <w:r w:rsidRPr="00656859">
        <w:rPr>
          <w:lang w:val="de-DE"/>
        </w:rPr>
        <w:t>arbeiten davon im Haupterwerb und wie viele im Nebenerwerb? Ggf. Angabe darüber, ob eine Betriebsnachfolge geregelt ist</w:t>
      </w:r>
      <w:r w:rsidR="00E44654" w:rsidRPr="00656859">
        <w:rPr>
          <w:lang w:val="de-DE"/>
        </w:rPr>
        <w:t>; Aussagen zu Struktur und Weiterentwicklung der noch vorhandene landwirtschaftlichen Unternehmen</w:t>
      </w:r>
    </w:p>
    <w:p w14:paraId="551875E9" w14:textId="216E43A4" w:rsidR="0030108D" w:rsidRPr="0030108D" w:rsidRDefault="0030108D" w:rsidP="00180A01">
      <w:pPr>
        <w:pStyle w:val="Flietext"/>
        <w:numPr>
          <w:ilvl w:val="0"/>
          <w:numId w:val="14"/>
        </w:numPr>
        <w:rPr>
          <w:lang w:val="de-DE"/>
        </w:rPr>
      </w:pPr>
      <w:r>
        <w:rPr>
          <w:rFonts w:cs="Arial"/>
          <w:color w:val="000000"/>
          <w:szCs w:val="22"/>
          <w:lang w:val="de-DE"/>
        </w:rPr>
        <w:t>„</w:t>
      </w:r>
      <w:r w:rsidRPr="0030108D">
        <w:rPr>
          <w:rFonts w:cs="Arial"/>
          <w:color w:val="000000"/>
          <w:szCs w:val="22"/>
        </w:rPr>
        <w:t xml:space="preserve">Die Prägung des Dorfes durch landwirtschaftliche Gebäude wird als </w:t>
      </w:r>
      <w:r w:rsidRPr="0030108D">
        <w:rPr>
          <w:rFonts w:cs="Arial"/>
          <w:color w:val="FF0000"/>
          <w:szCs w:val="22"/>
        </w:rPr>
        <w:t xml:space="preserve">schwach/mittel/stark </w:t>
      </w:r>
      <w:r w:rsidRPr="0030108D">
        <w:rPr>
          <w:rFonts w:cs="Arial"/>
          <w:color w:val="000000"/>
          <w:szCs w:val="22"/>
        </w:rPr>
        <w:t>eingestuft.</w:t>
      </w:r>
      <w:r>
        <w:rPr>
          <w:rFonts w:cs="Arial"/>
          <w:color w:val="000000"/>
          <w:szCs w:val="22"/>
        </w:rPr>
        <w:t>“</w:t>
      </w:r>
    </w:p>
    <w:p w14:paraId="2F0EAA72" w14:textId="26705153" w:rsidR="004B27A2" w:rsidRPr="00656859" w:rsidRDefault="004B27A2" w:rsidP="00180A01">
      <w:pPr>
        <w:pStyle w:val="Flietext"/>
        <w:numPr>
          <w:ilvl w:val="0"/>
          <w:numId w:val="14"/>
        </w:numPr>
        <w:rPr>
          <w:lang w:val="de-DE"/>
        </w:rPr>
      </w:pPr>
      <w:r w:rsidRPr="00656859">
        <w:rPr>
          <w:lang w:val="de-DE"/>
        </w:rPr>
        <w:t>Ausführungen zur Art der Betriebe und dazu, ob aus der Zahl bzw. Art der Betriebe Risiken oder Probleme entstehen</w:t>
      </w:r>
    </w:p>
    <w:p w14:paraId="60AD9CDF" w14:textId="77777777" w:rsidR="00620129" w:rsidRPr="00656859" w:rsidRDefault="00620129" w:rsidP="00180A01">
      <w:pPr>
        <w:pStyle w:val="Flietext"/>
        <w:numPr>
          <w:ilvl w:val="0"/>
          <w:numId w:val="14"/>
        </w:numPr>
        <w:rPr>
          <w:lang w:val="de-DE"/>
        </w:rPr>
      </w:pPr>
      <w:r w:rsidRPr="00656859">
        <w:rPr>
          <w:lang w:val="de-DE"/>
        </w:rPr>
        <w:t>Gemeinde ist durch Waldflächen/landwirtschaftliche Flächen geprägt?</w:t>
      </w:r>
      <w:r w:rsidR="00A16200" w:rsidRPr="00656859">
        <w:rPr>
          <w:lang w:val="de-DE"/>
        </w:rPr>
        <w:t xml:space="preserve"> Anteile landwirtschaftliche und forstwirtschaftliche Nutzfläche auf der Gemarkung?</w:t>
      </w:r>
    </w:p>
    <w:p w14:paraId="7F67FF75" w14:textId="77777777" w:rsidR="009E702D" w:rsidRPr="00656859" w:rsidRDefault="00394609" w:rsidP="009E702D">
      <w:pPr>
        <w:pStyle w:val="Flietext"/>
        <w:numPr>
          <w:ilvl w:val="0"/>
          <w:numId w:val="14"/>
        </w:numPr>
        <w:rPr>
          <w:lang w:val="de-DE"/>
        </w:rPr>
      </w:pPr>
      <w:r w:rsidRPr="00656859">
        <w:rPr>
          <w:lang w:val="de-DE"/>
        </w:rPr>
        <w:t>Aussagen zur Bedeutung der Landwirtschaft für die Gemeinde</w:t>
      </w:r>
      <w:r w:rsidR="00A16200" w:rsidRPr="00656859">
        <w:rPr>
          <w:lang w:val="de-DE"/>
        </w:rPr>
        <w:t>, ggf. zum Strukturwandel in der Landwirtschaft</w:t>
      </w:r>
      <w:r w:rsidR="00620129" w:rsidRPr="00656859">
        <w:rPr>
          <w:lang w:val="de-DE"/>
        </w:rPr>
        <w:t>; Aussagen zur aktuellen Bewirtschaftung</w:t>
      </w:r>
      <w:r w:rsidR="00A16200" w:rsidRPr="00656859">
        <w:rPr>
          <w:lang w:val="de-DE"/>
        </w:rPr>
        <w:t xml:space="preserve"> (ggf. durch Nachbargemeinden?)</w:t>
      </w:r>
    </w:p>
    <w:p w14:paraId="53C033A6" w14:textId="77777777" w:rsidR="00394609" w:rsidRPr="00656859" w:rsidRDefault="00394609" w:rsidP="00180A01">
      <w:pPr>
        <w:pStyle w:val="Flietext"/>
        <w:numPr>
          <w:ilvl w:val="0"/>
          <w:numId w:val="14"/>
        </w:numPr>
        <w:rPr>
          <w:lang w:val="de-DE"/>
        </w:rPr>
      </w:pPr>
      <w:r w:rsidRPr="00656859">
        <w:rPr>
          <w:lang w:val="de-DE"/>
        </w:rPr>
        <w:t>Wurde ein Flurbereinigungsverfahren durchgeführt? Ggf. Handlungs- und Verbesserungsbedarf in der Flurstruktur, um damit die Bewirtschaftungsgrundlage für die Landwirtschaft zu verbessern.</w:t>
      </w:r>
    </w:p>
    <w:p w14:paraId="0F8A42CC" w14:textId="77777777" w:rsidR="00EA3168" w:rsidRDefault="00394609" w:rsidP="009E702D">
      <w:pPr>
        <w:pStyle w:val="Flietext"/>
        <w:numPr>
          <w:ilvl w:val="0"/>
          <w:numId w:val="14"/>
        </w:numPr>
        <w:rPr>
          <w:lang w:val="de-DE"/>
        </w:rPr>
      </w:pPr>
      <w:r w:rsidRPr="00656859">
        <w:rPr>
          <w:lang w:val="de-DE"/>
        </w:rPr>
        <w:t>Aussagen zum Zustand der landwirtschaftlichen Wirtschaftswege</w:t>
      </w:r>
    </w:p>
    <w:p w14:paraId="0F2A73CC" w14:textId="028A4853" w:rsidR="0030108D" w:rsidRPr="0030108D" w:rsidRDefault="0030108D" w:rsidP="0030108D">
      <w:pPr>
        <w:spacing w:line="360" w:lineRule="auto"/>
        <w:ind w:left="360"/>
        <w:jc w:val="both"/>
        <w:rPr>
          <w:rFonts w:cs="Arial"/>
          <w:color w:val="000000"/>
          <w:szCs w:val="22"/>
        </w:rPr>
      </w:pPr>
    </w:p>
    <w:p w14:paraId="3A1EE56D" w14:textId="77777777" w:rsidR="00CA4EA6" w:rsidRPr="00CA4EA6" w:rsidRDefault="00CA4EA6" w:rsidP="00CA4EA6">
      <w:pPr>
        <w:autoSpaceDE w:val="0"/>
        <w:autoSpaceDN w:val="0"/>
        <w:adjustRightInd w:val="0"/>
        <w:spacing w:line="360" w:lineRule="auto"/>
        <w:jc w:val="both"/>
        <w:rPr>
          <w:rFonts w:cs="Arial"/>
          <w:color w:val="365F91"/>
          <w:szCs w:val="22"/>
        </w:rPr>
      </w:pPr>
      <w:r w:rsidRPr="00CA4EA6">
        <w:rPr>
          <w:rFonts w:cs="Arial"/>
          <w:b/>
          <w:bCs/>
          <w:color w:val="365F91"/>
          <w:szCs w:val="22"/>
        </w:rPr>
        <w:t>Erneuerbare Energien</w:t>
      </w:r>
    </w:p>
    <w:p w14:paraId="69221D84" w14:textId="77777777" w:rsidR="00180A01" w:rsidRPr="00656859" w:rsidRDefault="00C44C1C" w:rsidP="00180A01">
      <w:pPr>
        <w:pStyle w:val="Flietext"/>
        <w:numPr>
          <w:ilvl w:val="0"/>
          <w:numId w:val="14"/>
        </w:numPr>
        <w:rPr>
          <w:lang w:val="de-DE"/>
        </w:rPr>
      </w:pPr>
      <w:r w:rsidRPr="00656859">
        <w:rPr>
          <w:lang w:val="de-DE"/>
        </w:rPr>
        <w:t>Welche Anlagen für erneuerbare Energien sind in der Ortsgemeinde vorhanden und wo stehen diese?</w:t>
      </w:r>
    </w:p>
    <w:p w14:paraId="5CD34DC8" w14:textId="67E02A07" w:rsidR="00C44C1C" w:rsidRPr="00656859" w:rsidRDefault="00C44C1C" w:rsidP="00180A01">
      <w:pPr>
        <w:pStyle w:val="Flietext"/>
        <w:numPr>
          <w:ilvl w:val="0"/>
          <w:numId w:val="14"/>
        </w:numPr>
        <w:rPr>
          <w:lang w:val="de-DE"/>
        </w:rPr>
      </w:pPr>
      <w:r w:rsidRPr="00656859">
        <w:rPr>
          <w:lang w:val="de-DE"/>
        </w:rPr>
        <w:t>Sind ggf. bereits weitere Maßnahmen im Bereic</w:t>
      </w:r>
      <w:r w:rsidR="00CA4EA6">
        <w:rPr>
          <w:lang w:val="de-DE"/>
        </w:rPr>
        <w:t xml:space="preserve">h erneuerbare Energien geplant? Gibt es </w:t>
      </w:r>
      <w:r w:rsidRPr="00656859">
        <w:rPr>
          <w:lang w:val="de-DE"/>
        </w:rPr>
        <w:t>bestehen</w:t>
      </w:r>
      <w:r w:rsidR="00CA4EA6">
        <w:rPr>
          <w:lang w:val="de-DE"/>
        </w:rPr>
        <w:t>de</w:t>
      </w:r>
      <w:r w:rsidRPr="00656859">
        <w:rPr>
          <w:lang w:val="de-DE"/>
        </w:rPr>
        <w:t xml:space="preserve"> Projektideen (z.B. Nahwärmenetz)?</w:t>
      </w:r>
    </w:p>
    <w:p w14:paraId="7C4239FE" w14:textId="13B7D151" w:rsidR="00180A01" w:rsidRPr="00656859" w:rsidRDefault="00CA4EA6" w:rsidP="00CA4EA6">
      <w:pPr>
        <w:rPr>
          <w:i/>
          <w:szCs w:val="22"/>
          <w:lang w:eastAsia="x-none"/>
        </w:rPr>
      </w:pPr>
      <w:r>
        <w:rPr>
          <w:i/>
          <w:szCs w:val="22"/>
        </w:rPr>
        <w:br w:type="page"/>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45E9C" w:rsidRPr="00656859" w14:paraId="3D3ACCC0" w14:textId="77777777" w:rsidTr="00704271">
        <w:tc>
          <w:tcPr>
            <w:tcW w:w="9386" w:type="dxa"/>
            <w:shd w:val="clear" w:color="auto" w:fill="F2F2F2"/>
          </w:tcPr>
          <w:p w14:paraId="2D213034" w14:textId="77777777" w:rsidR="00F10630" w:rsidRPr="00656859" w:rsidRDefault="00845E9C" w:rsidP="00F10630">
            <w:pPr>
              <w:spacing w:before="120" w:line="360" w:lineRule="auto"/>
              <w:jc w:val="both"/>
              <w:rPr>
                <w:b/>
                <w:color w:val="365F91"/>
                <w:sz w:val="24"/>
              </w:rPr>
            </w:pPr>
            <w:r w:rsidRPr="00656859">
              <w:rPr>
                <w:b/>
                <w:color w:val="365F91"/>
                <w:sz w:val="24"/>
              </w:rPr>
              <w:lastRenderedPageBreak/>
              <w:t>Handlungs</w:t>
            </w:r>
            <w:r w:rsidR="00F10630" w:rsidRPr="00656859">
              <w:rPr>
                <w:b/>
                <w:color w:val="365F91"/>
                <w:sz w:val="24"/>
              </w:rPr>
              <w:t xml:space="preserve">erfordernisse </w:t>
            </w:r>
            <w:r w:rsidR="00B66C1A">
              <w:rPr>
                <w:b/>
                <w:color w:val="365F91"/>
                <w:sz w:val="24"/>
              </w:rPr>
              <w:t>„</w:t>
            </w:r>
            <w:r w:rsidR="00EF04E9">
              <w:rPr>
                <w:b/>
                <w:color w:val="365F91"/>
                <w:sz w:val="24"/>
              </w:rPr>
              <w:t xml:space="preserve">Land- und Forstwirtschaft, </w:t>
            </w:r>
            <w:r w:rsidRPr="00656859">
              <w:rPr>
                <w:b/>
                <w:color w:val="365F91"/>
                <w:sz w:val="24"/>
              </w:rPr>
              <w:t>Erneuerbare Energie</w:t>
            </w:r>
            <w:r w:rsidR="00EF04E9">
              <w:rPr>
                <w:b/>
                <w:color w:val="365F91"/>
                <w:sz w:val="24"/>
              </w:rPr>
              <w:t>n</w:t>
            </w:r>
            <w:r w:rsidR="00B66C1A">
              <w:rPr>
                <w:b/>
                <w:color w:val="365F91"/>
                <w:sz w:val="24"/>
              </w:rPr>
              <w:t>“:</w:t>
            </w:r>
          </w:p>
          <w:p w14:paraId="6D42F841" w14:textId="77777777" w:rsidR="00845E9C" w:rsidRPr="00656859" w:rsidRDefault="00180A01" w:rsidP="00387A4A">
            <w:pPr>
              <w:numPr>
                <w:ilvl w:val="0"/>
                <w:numId w:val="1"/>
              </w:numPr>
              <w:spacing w:before="120" w:line="360" w:lineRule="auto"/>
            </w:pPr>
            <w:r w:rsidRPr="00656859">
              <w:t>Text</w:t>
            </w:r>
          </w:p>
        </w:tc>
      </w:tr>
    </w:tbl>
    <w:p w14:paraId="13CDB466" w14:textId="77777777" w:rsidR="00E85BD1" w:rsidRPr="00656859" w:rsidRDefault="000C3675" w:rsidP="009F5C1F">
      <w:pPr>
        <w:pStyle w:val="berschrift2"/>
        <w:numPr>
          <w:ilvl w:val="1"/>
          <w:numId w:val="13"/>
        </w:numPr>
        <w:overflowPunct w:val="0"/>
        <w:autoSpaceDE w:val="0"/>
        <w:autoSpaceDN w:val="0"/>
        <w:adjustRightInd w:val="0"/>
        <w:spacing w:before="0"/>
        <w:ind w:left="425" w:hanging="425"/>
        <w:jc w:val="both"/>
        <w:textAlignment w:val="baseline"/>
        <w:rPr>
          <w:rFonts w:ascii="Arial" w:hAnsi="Arial" w:cs="Arial"/>
          <w:bCs w:val="0"/>
          <w:i w:val="0"/>
          <w:iCs w:val="0"/>
          <w:color w:val="000000"/>
          <w:sz w:val="24"/>
          <w:szCs w:val="22"/>
          <w:lang w:val="de-DE"/>
        </w:rPr>
      </w:pPr>
      <w:r w:rsidRPr="0081520F">
        <w:br w:type="page"/>
      </w:r>
      <w:bookmarkStart w:id="22" w:name="_Toc159574253"/>
      <w:r w:rsidR="000F02F2" w:rsidRPr="00656859">
        <w:rPr>
          <w:rFonts w:ascii="Arial" w:hAnsi="Arial" w:cs="Arial"/>
          <w:bCs w:val="0"/>
          <w:i w:val="0"/>
          <w:iCs w:val="0"/>
          <w:color w:val="000000"/>
          <w:sz w:val="24"/>
          <w:szCs w:val="22"/>
          <w:lang w:val="de-DE"/>
        </w:rPr>
        <w:lastRenderedPageBreak/>
        <w:t>Gebäude</w:t>
      </w:r>
      <w:bookmarkEnd w:id="22"/>
    </w:p>
    <w:p w14:paraId="074451D1" w14:textId="1B454B02" w:rsidR="004A1172" w:rsidRPr="004A1172" w:rsidRDefault="004A1172" w:rsidP="004A1172">
      <w:pPr>
        <w:spacing w:before="120" w:after="240" w:line="380" w:lineRule="atLeast"/>
        <w:jc w:val="both"/>
        <w:rPr>
          <w:rFonts w:cs="Arial"/>
          <w:b/>
          <w:color w:val="365F91"/>
          <w:szCs w:val="22"/>
        </w:rPr>
      </w:pPr>
      <w:commentRangeStart w:id="23"/>
      <w:r>
        <w:rPr>
          <w:rFonts w:cs="Arial"/>
          <w:b/>
          <w:color w:val="365F91"/>
          <w:szCs w:val="22"/>
        </w:rPr>
        <w:t xml:space="preserve">Gebäudeerhebung </w:t>
      </w:r>
      <w:commentRangeEnd w:id="23"/>
      <w:r w:rsidR="00CC63A7">
        <w:rPr>
          <w:rStyle w:val="Kommentarzeichen"/>
          <w:lang w:val="x-none" w:eastAsia="x-none"/>
        </w:rPr>
        <w:commentReference w:id="23"/>
      </w:r>
      <w:r w:rsidR="00CA4EA6" w:rsidRPr="00CA4EA6">
        <w:rPr>
          <w:rFonts w:cs="Arial"/>
          <w:b/>
          <w:color w:val="FF0000"/>
          <w:szCs w:val="22"/>
        </w:rPr>
        <w:sym w:font="Wingdings" w:char="F0E0"/>
      </w:r>
      <w:r w:rsidR="00CA4EA6" w:rsidRPr="00CA4EA6">
        <w:rPr>
          <w:rFonts w:cs="Arial"/>
          <w:b/>
          <w:color w:val="FF0000"/>
          <w:szCs w:val="22"/>
        </w:rPr>
        <w:t xml:space="preserve"> </w:t>
      </w:r>
      <w:r w:rsidR="00677BE4">
        <w:rPr>
          <w:rFonts w:cs="Arial"/>
          <w:b/>
          <w:color w:val="FF0000"/>
          <w:szCs w:val="22"/>
        </w:rPr>
        <w:t>Gelber Teil w</w:t>
      </w:r>
      <w:r w:rsidR="00CA4EA6" w:rsidRPr="00CA4EA6">
        <w:rPr>
          <w:rFonts w:cs="Arial"/>
          <w:b/>
          <w:color w:val="FF0000"/>
          <w:szCs w:val="22"/>
        </w:rPr>
        <w:t>ird von der Kreisverwaltung ausgefüllt!</w:t>
      </w:r>
    </w:p>
    <w:p w14:paraId="6482BBD8" w14:textId="77777777" w:rsidR="004A1172" w:rsidRPr="004A1172" w:rsidRDefault="004A1172" w:rsidP="004A1172">
      <w:pPr>
        <w:pStyle w:val="Listenabsatz"/>
        <w:numPr>
          <w:ilvl w:val="0"/>
          <w:numId w:val="14"/>
        </w:numPr>
        <w:autoSpaceDE w:val="0"/>
        <w:autoSpaceDN w:val="0"/>
        <w:adjustRightInd w:val="0"/>
        <w:spacing w:before="120" w:after="240" w:line="360" w:lineRule="auto"/>
        <w:jc w:val="both"/>
        <w:rPr>
          <w:rFonts w:cs="Arial"/>
          <w:color w:val="000000"/>
          <w:szCs w:val="22"/>
          <w:highlight w:val="yellow"/>
        </w:rPr>
      </w:pPr>
      <w:r w:rsidRPr="004A1172">
        <w:rPr>
          <w:rFonts w:cs="Arial"/>
          <w:color w:val="000000"/>
          <w:szCs w:val="22"/>
          <w:highlight w:val="yellow"/>
        </w:rPr>
        <w:t>Im Rahmen der von den Arbeitskreisen durchgeführte</w:t>
      </w:r>
      <w:r>
        <w:rPr>
          <w:rFonts w:cs="Arial"/>
          <w:color w:val="000000"/>
          <w:szCs w:val="22"/>
          <w:highlight w:val="yellow"/>
        </w:rPr>
        <w:t xml:space="preserve">n Gebäudeerhebung wurden in der </w:t>
      </w:r>
      <w:r w:rsidRPr="004A1172">
        <w:rPr>
          <w:rFonts w:cs="Arial"/>
          <w:color w:val="000000"/>
          <w:szCs w:val="22"/>
          <w:highlight w:val="yellow"/>
        </w:rPr>
        <w:t xml:space="preserve">Ortsgemeinde </w:t>
      </w:r>
      <w:r>
        <w:rPr>
          <w:rFonts w:cs="Arial"/>
          <w:color w:val="000000"/>
          <w:szCs w:val="22"/>
          <w:highlight w:val="yellow"/>
        </w:rPr>
        <w:t>XXX</w:t>
      </w:r>
      <w:r w:rsidRPr="004A1172">
        <w:rPr>
          <w:rFonts w:cs="Arial"/>
          <w:color w:val="000000"/>
          <w:szCs w:val="22"/>
          <w:highlight w:val="yellow"/>
        </w:rPr>
        <w:t xml:space="preserve"> insgesamt </w:t>
      </w:r>
      <w:r w:rsidRPr="004A1172">
        <w:rPr>
          <w:rFonts w:cs="Arial"/>
          <w:b/>
          <w:bCs/>
          <w:color w:val="FF0000"/>
          <w:szCs w:val="22"/>
          <w:highlight w:val="yellow"/>
        </w:rPr>
        <w:t xml:space="preserve">xxx Gebäude </w:t>
      </w:r>
      <w:r w:rsidRPr="004A1172">
        <w:rPr>
          <w:rFonts w:cs="Arial"/>
          <w:color w:val="000000"/>
          <w:szCs w:val="22"/>
          <w:highlight w:val="yellow"/>
        </w:rPr>
        <w:t xml:space="preserve">erfasst, von denen </w:t>
      </w:r>
      <w:r w:rsidRPr="00CE69F5">
        <w:rPr>
          <w:rFonts w:cs="Arial"/>
          <w:b/>
          <w:color w:val="FF0000"/>
          <w:szCs w:val="22"/>
          <w:highlight w:val="yellow"/>
        </w:rPr>
        <w:t>xxx</w:t>
      </w:r>
      <w:r w:rsidRPr="00CE69F5">
        <w:rPr>
          <w:rFonts w:cs="Arial"/>
          <w:color w:val="FF0000"/>
          <w:szCs w:val="22"/>
          <w:highlight w:val="yellow"/>
        </w:rPr>
        <w:t xml:space="preserve"> </w:t>
      </w:r>
      <w:r w:rsidRPr="00CE69F5">
        <w:rPr>
          <w:rFonts w:cs="Arial"/>
          <w:b/>
          <w:color w:val="FF0000"/>
          <w:szCs w:val="22"/>
          <w:highlight w:val="yellow"/>
        </w:rPr>
        <w:t>Gebäude</w:t>
      </w:r>
      <w:r w:rsidRPr="00CE69F5">
        <w:rPr>
          <w:rFonts w:cs="Arial"/>
          <w:color w:val="FF0000"/>
          <w:szCs w:val="22"/>
          <w:highlight w:val="yellow"/>
        </w:rPr>
        <w:t xml:space="preserve"> </w:t>
      </w:r>
      <w:r w:rsidRPr="004A1172">
        <w:rPr>
          <w:rFonts w:cs="Arial"/>
          <w:color w:val="000000"/>
          <w:szCs w:val="22"/>
          <w:highlight w:val="yellow"/>
        </w:rPr>
        <w:t xml:space="preserve">als aktueller Leerstand gekennzeichnet wurden. </w:t>
      </w:r>
    </w:p>
    <w:p w14:paraId="2150910A" w14:textId="37D4571D" w:rsidR="00CE69F5" w:rsidRPr="00CE69F5" w:rsidRDefault="00CE69F5" w:rsidP="00CE69F5">
      <w:pPr>
        <w:pStyle w:val="Listenabsatz"/>
        <w:numPr>
          <w:ilvl w:val="0"/>
          <w:numId w:val="14"/>
        </w:numPr>
        <w:autoSpaceDE w:val="0"/>
        <w:autoSpaceDN w:val="0"/>
        <w:adjustRightInd w:val="0"/>
        <w:spacing w:before="120" w:after="120" w:line="360" w:lineRule="auto"/>
        <w:jc w:val="both"/>
        <w:rPr>
          <w:rFonts w:cs="Arial"/>
          <w:szCs w:val="22"/>
          <w:highlight w:val="yellow"/>
        </w:rPr>
      </w:pPr>
      <w:r w:rsidRPr="00CE69F5">
        <w:rPr>
          <w:szCs w:val="22"/>
          <w:highlight w:val="yellow"/>
        </w:rPr>
        <w:t xml:space="preserve">Hinsichtlich des Leerstandrisikos ist in </w:t>
      </w:r>
      <w:r w:rsidRPr="00CE69F5">
        <w:rPr>
          <w:b/>
          <w:color w:val="FF0000"/>
          <w:szCs w:val="22"/>
          <w:highlight w:val="yellow"/>
        </w:rPr>
        <w:t>xxx Gebäuden</w:t>
      </w:r>
      <w:r w:rsidRPr="00CE69F5">
        <w:rPr>
          <w:color w:val="FF0000"/>
          <w:szCs w:val="22"/>
          <w:highlight w:val="yellow"/>
        </w:rPr>
        <w:t xml:space="preserve"> </w:t>
      </w:r>
      <w:r w:rsidRPr="00CE69F5">
        <w:rPr>
          <w:szCs w:val="22"/>
          <w:highlight w:val="yellow"/>
        </w:rPr>
        <w:t xml:space="preserve">zukünftig kein Leerstand absehbar. Bei </w:t>
      </w:r>
      <w:r w:rsidRPr="00CE69F5">
        <w:rPr>
          <w:b/>
          <w:color w:val="FF0000"/>
          <w:szCs w:val="22"/>
          <w:highlight w:val="yellow"/>
        </w:rPr>
        <w:t>xx</w:t>
      </w:r>
      <w:r w:rsidRPr="00CE69F5">
        <w:rPr>
          <w:color w:val="FF0000"/>
          <w:szCs w:val="22"/>
          <w:highlight w:val="yellow"/>
        </w:rPr>
        <w:t xml:space="preserve"> </w:t>
      </w:r>
      <w:r w:rsidRPr="00CE69F5">
        <w:rPr>
          <w:b/>
          <w:color w:val="FF0000"/>
          <w:szCs w:val="22"/>
          <w:highlight w:val="yellow"/>
        </w:rPr>
        <w:t>Gebäuden</w:t>
      </w:r>
      <w:r w:rsidRPr="00CE69F5">
        <w:rPr>
          <w:color w:val="FF0000"/>
          <w:szCs w:val="22"/>
          <w:highlight w:val="yellow"/>
        </w:rPr>
        <w:t xml:space="preserve"> </w:t>
      </w:r>
      <w:r w:rsidRPr="00CE69F5">
        <w:rPr>
          <w:szCs w:val="22"/>
          <w:highlight w:val="yellow"/>
        </w:rPr>
        <w:t xml:space="preserve">ist hingegen ein mittelfristiger und bei </w:t>
      </w:r>
      <w:r w:rsidRPr="00CE69F5">
        <w:rPr>
          <w:b/>
          <w:color w:val="FF0000"/>
          <w:szCs w:val="22"/>
          <w:highlight w:val="yellow"/>
        </w:rPr>
        <w:t>xx</w:t>
      </w:r>
      <w:r w:rsidRPr="00CE69F5">
        <w:rPr>
          <w:color w:val="FF0000"/>
          <w:szCs w:val="22"/>
          <w:highlight w:val="yellow"/>
        </w:rPr>
        <w:t xml:space="preserve"> </w:t>
      </w:r>
      <w:r w:rsidRPr="00CE69F5">
        <w:rPr>
          <w:b/>
          <w:color w:val="FF0000"/>
          <w:szCs w:val="22"/>
          <w:highlight w:val="yellow"/>
        </w:rPr>
        <w:t>Gebäuden</w:t>
      </w:r>
      <w:r w:rsidRPr="00CE69F5">
        <w:rPr>
          <w:color w:val="FF0000"/>
          <w:szCs w:val="22"/>
          <w:highlight w:val="yellow"/>
        </w:rPr>
        <w:t xml:space="preserve"> </w:t>
      </w:r>
      <w:r w:rsidRPr="00CE69F5">
        <w:rPr>
          <w:szCs w:val="22"/>
          <w:highlight w:val="yellow"/>
        </w:rPr>
        <w:t xml:space="preserve">sogar ein kurzfristiger Leerstand zu erwarten. Bei </w:t>
      </w:r>
      <w:r w:rsidRPr="00CE69F5">
        <w:rPr>
          <w:b/>
          <w:color w:val="FF0000"/>
          <w:szCs w:val="22"/>
          <w:highlight w:val="yellow"/>
        </w:rPr>
        <w:t>xx</w:t>
      </w:r>
      <w:r w:rsidRPr="00CE69F5">
        <w:rPr>
          <w:color w:val="FF0000"/>
          <w:szCs w:val="22"/>
          <w:highlight w:val="yellow"/>
        </w:rPr>
        <w:t xml:space="preserve"> </w:t>
      </w:r>
      <w:r w:rsidRPr="00CE69F5">
        <w:rPr>
          <w:b/>
          <w:color w:val="FF0000"/>
          <w:szCs w:val="22"/>
          <w:highlight w:val="yellow"/>
        </w:rPr>
        <w:t>weiteren</w:t>
      </w:r>
      <w:r w:rsidRPr="00CE69F5">
        <w:rPr>
          <w:color w:val="FF0000"/>
          <w:szCs w:val="22"/>
          <w:highlight w:val="yellow"/>
        </w:rPr>
        <w:t xml:space="preserve"> </w:t>
      </w:r>
      <w:r w:rsidRPr="00CE69F5">
        <w:rPr>
          <w:b/>
          <w:color w:val="FF0000"/>
          <w:szCs w:val="22"/>
          <w:highlight w:val="yellow"/>
        </w:rPr>
        <w:t>Gebäuden</w:t>
      </w:r>
      <w:r w:rsidRPr="00CE69F5">
        <w:rPr>
          <w:color w:val="FF0000"/>
          <w:szCs w:val="22"/>
          <w:highlight w:val="yellow"/>
        </w:rPr>
        <w:t xml:space="preserve"> </w:t>
      </w:r>
      <w:r w:rsidRPr="00CE69F5">
        <w:rPr>
          <w:szCs w:val="22"/>
          <w:highlight w:val="yellow"/>
        </w:rPr>
        <w:t>wurde hingegen keine Angabe zum Leerstandrisiko hinterlegt.</w:t>
      </w:r>
    </w:p>
    <w:p w14:paraId="541C9BEE" w14:textId="627443E5" w:rsidR="00887C56" w:rsidRPr="00CC63A7" w:rsidRDefault="004A1172" w:rsidP="00CC63A7">
      <w:pPr>
        <w:pStyle w:val="Flietext"/>
        <w:numPr>
          <w:ilvl w:val="0"/>
          <w:numId w:val="14"/>
        </w:numPr>
        <w:rPr>
          <w:rFonts w:cs="Arial"/>
          <w:color w:val="000000"/>
          <w:szCs w:val="22"/>
          <w:lang w:val="de-DE" w:eastAsia="de-DE"/>
        </w:rPr>
      </w:pPr>
      <w:r w:rsidRPr="00E13C43">
        <w:rPr>
          <w:rFonts w:cs="Arial"/>
          <w:color w:val="000000"/>
          <w:szCs w:val="22"/>
          <w:highlight w:val="yellow"/>
          <w:lang w:val="de-DE" w:eastAsia="de-DE"/>
        </w:rPr>
        <w:t xml:space="preserve">Hinsichtlich des Gebäudezustandes wurden </w:t>
      </w:r>
      <w:r w:rsidRPr="00CE69F5">
        <w:rPr>
          <w:rFonts w:cs="Arial"/>
          <w:b/>
          <w:color w:val="FF0000"/>
          <w:szCs w:val="22"/>
          <w:highlight w:val="yellow"/>
          <w:lang w:val="de-DE" w:eastAsia="de-DE"/>
        </w:rPr>
        <w:t>xxx</w:t>
      </w:r>
      <w:r w:rsidRPr="00CE69F5">
        <w:rPr>
          <w:rFonts w:cs="Arial"/>
          <w:color w:val="FF0000"/>
          <w:szCs w:val="22"/>
          <w:highlight w:val="yellow"/>
          <w:lang w:val="de-DE" w:eastAsia="de-DE"/>
        </w:rPr>
        <w:t xml:space="preserve"> </w:t>
      </w:r>
      <w:r w:rsidRPr="00CE69F5">
        <w:rPr>
          <w:rFonts w:cs="Arial"/>
          <w:b/>
          <w:color w:val="FF0000"/>
          <w:szCs w:val="22"/>
          <w:highlight w:val="yellow"/>
          <w:lang w:val="de-DE" w:eastAsia="de-DE"/>
        </w:rPr>
        <w:t>Gebäude</w:t>
      </w:r>
      <w:r w:rsidRPr="00CE69F5">
        <w:rPr>
          <w:rFonts w:cs="Arial"/>
          <w:color w:val="FF0000"/>
          <w:szCs w:val="22"/>
          <w:highlight w:val="yellow"/>
          <w:lang w:val="de-DE" w:eastAsia="de-DE"/>
        </w:rPr>
        <w:t xml:space="preserve"> </w:t>
      </w:r>
      <w:r w:rsidRPr="00E13C43">
        <w:rPr>
          <w:rFonts w:cs="Arial"/>
          <w:color w:val="000000"/>
          <w:szCs w:val="22"/>
          <w:highlight w:val="yellow"/>
          <w:lang w:val="de-DE" w:eastAsia="de-DE"/>
        </w:rPr>
        <w:t xml:space="preserve">als „gut“, </w:t>
      </w:r>
      <w:r w:rsidRPr="00CE69F5">
        <w:rPr>
          <w:rFonts w:cs="Arial"/>
          <w:b/>
          <w:color w:val="FF0000"/>
          <w:szCs w:val="22"/>
          <w:highlight w:val="yellow"/>
          <w:lang w:val="de-DE" w:eastAsia="de-DE"/>
        </w:rPr>
        <w:t>xxx</w:t>
      </w:r>
      <w:r w:rsidRPr="00CE69F5">
        <w:rPr>
          <w:rFonts w:cs="Arial"/>
          <w:color w:val="FF0000"/>
          <w:szCs w:val="22"/>
          <w:highlight w:val="yellow"/>
          <w:lang w:val="de-DE" w:eastAsia="de-DE"/>
        </w:rPr>
        <w:t xml:space="preserve"> </w:t>
      </w:r>
      <w:r w:rsidRPr="00CE69F5">
        <w:rPr>
          <w:rFonts w:cs="Arial"/>
          <w:b/>
          <w:color w:val="FF0000"/>
          <w:szCs w:val="22"/>
          <w:highlight w:val="yellow"/>
          <w:lang w:val="de-DE" w:eastAsia="de-DE"/>
        </w:rPr>
        <w:t>Gebäude</w:t>
      </w:r>
      <w:r w:rsidRPr="00CE69F5">
        <w:rPr>
          <w:rFonts w:cs="Arial"/>
          <w:color w:val="FF0000"/>
          <w:szCs w:val="22"/>
          <w:highlight w:val="yellow"/>
          <w:lang w:val="de-DE" w:eastAsia="de-DE"/>
        </w:rPr>
        <w:t xml:space="preserve"> </w:t>
      </w:r>
      <w:r w:rsidRPr="00E13C43">
        <w:rPr>
          <w:rFonts w:cs="Arial"/>
          <w:color w:val="000000"/>
          <w:szCs w:val="22"/>
          <w:highlight w:val="yellow"/>
          <w:lang w:val="de-DE" w:eastAsia="de-DE"/>
        </w:rPr>
        <w:t xml:space="preserve">als „mittel“ und </w:t>
      </w:r>
      <w:r w:rsidRPr="00CE69F5">
        <w:rPr>
          <w:rFonts w:cs="Arial"/>
          <w:b/>
          <w:color w:val="FF0000"/>
          <w:szCs w:val="22"/>
          <w:highlight w:val="yellow"/>
          <w:lang w:val="de-DE" w:eastAsia="de-DE"/>
        </w:rPr>
        <w:t>xxx</w:t>
      </w:r>
      <w:r w:rsidRPr="00CE69F5">
        <w:rPr>
          <w:rFonts w:cs="Arial"/>
          <w:color w:val="FF0000"/>
          <w:szCs w:val="22"/>
          <w:highlight w:val="yellow"/>
          <w:lang w:val="de-DE" w:eastAsia="de-DE"/>
        </w:rPr>
        <w:t xml:space="preserve"> </w:t>
      </w:r>
      <w:r w:rsidRPr="00CE69F5">
        <w:rPr>
          <w:rFonts w:cs="Arial"/>
          <w:b/>
          <w:color w:val="FF0000"/>
          <w:szCs w:val="22"/>
          <w:highlight w:val="yellow"/>
          <w:lang w:val="de-DE" w:eastAsia="de-DE"/>
        </w:rPr>
        <w:t>Gebäude</w:t>
      </w:r>
      <w:r w:rsidRPr="00CE69F5">
        <w:rPr>
          <w:rFonts w:cs="Arial"/>
          <w:color w:val="FF0000"/>
          <w:szCs w:val="22"/>
          <w:highlight w:val="yellow"/>
          <w:lang w:val="de-DE" w:eastAsia="de-DE"/>
        </w:rPr>
        <w:t xml:space="preserve"> </w:t>
      </w:r>
      <w:r w:rsidRPr="00E13C43">
        <w:rPr>
          <w:rFonts w:cs="Arial"/>
          <w:color w:val="000000"/>
          <w:szCs w:val="22"/>
          <w:highlight w:val="yellow"/>
          <w:lang w:val="de-DE" w:eastAsia="de-DE"/>
        </w:rPr>
        <w:t xml:space="preserve">als „schlecht“ bewertet. Bei </w:t>
      </w:r>
      <w:r w:rsidRPr="00CE69F5">
        <w:rPr>
          <w:rFonts w:cs="Arial"/>
          <w:b/>
          <w:color w:val="FF0000"/>
          <w:szCs w:val="22"/>
          <w:highlight w:val="yellow"/>
          <w:lang w:val="de-DE" w:eastAsia="de-DE"/>
        </w:rPr>
        <w:t>xxx</w:t>
      </w:r>
      <w:r w:rsidRPr="00CE69F5">
        <w:rPr>
          <w:rFonts w:cs="Arial"/>
          <w:color w:val="FF0000"/>
          <w:szCs w:val="22"/>
          <w:highlight w:val="yellow"/>
          <w:lang w:val="de-DE" w:eastAsia="de-DE"/>
        </w:rPr>
        <w:t xml:space="preserve"> </w:t>
      </w:r>
      <w:r w:rsidRPr="00CE69F5">
        <w:rPr>
          <w:rFonts w:cs="Arial"/>
          <w:b/>
          <w:color w:val="FF0000"/>
          <w:szCs w:val="22"/>
          <w:highlight w:val="yellow"/>
          <w:lang w:val="de-DE" w:eastAsia="de-DE"/>
        </w:rPr>
        <w:t>weiteren</w:t>
      </w:r>
      <w:r w:rsidRPr="00CE69F5">
        <w:rPr>
          <w:rFonts w:cs="Arial"/>
          <w:color w:val="FF0000"/>
          <w:szCs w:val="22"/>
          <w:highlight w:val="yellow"/>
          <w:lang w:val="de-DE" w:eastAsia="de-DE"/>
        </w:rPr>
        <w:t xml:space="preserve"> </w:t>
      </w:r>
      <w:r w:rsidRPr="00CE69F5">
        <w:rPr>
          <w:rFonts w:cs="Arial"/>
          <w:b/>
          <w:color w:val="FF0000"/>
          <w:szCs w:val="22"/>
          <w:highlight w:val="yellow"/>
          <w:lang w:val="de-DE" w:eastAsia="de-DE"/>
        </w:rPr>
        <w:t>Gebäuden</w:t>
      </w:r>
      <w:r w:rsidRPr="00CE69F5">
        <w:rPr>
          <w:rFonts w:cs="Arial"/>
          <w:color w:val="FF0000"/>
          <w:szCs w:val="22"/>
          <w:highlight w:val="yellow"/>
          <w:lang w:val="de-DE" w:eastAsia="de-DE"/>
        </w:rPr>
        <w:t xml:space="preserve"> </w:t>
      </w:r>
      <w:r w:rsidRPr="00E13C43">
        <w:rPr>
          <w:rFonts w:cs="Arial"/>
          <w:color w:val="000000"/>
          <w:szCs w:val="22"/>
          <w:highlight w:val="yellow"/>
          <w:lang w:val="de-DE" w:eastAsia="de-DE"/>
        </w:rPr>
        <w:t>wurde hingegen keine Angabe zum Gebäudezustand hinterlegt.</w:t>
      </w:r>
    </w:p>
    <w:p w14:paraId="6896CA15" w14:textId="77777777" w:rsidR="00D52F81" w:rsidRPr="00656859" w:rsidRDefault="00C26AB8" w:rsidP="00027DC4">
      <w:pPr>
        <w:spacing w:before="120" w:after="120" w:line="380" w:lineRule="atLeast"/>
        <w:jc w:val="both"/>
        <w:rPr>
          <w:rFonts w:cs="Arial"/>
          <w:b/>
          <w:color w:val="365F91"/>
          <w:szCs w:val="22"/>
        </w:rPr>
      </w:pPr>
      <w:r w:rsidRPr="00656859">
        <w:rPr>
          <w:rFonts w:cs="Arial"/>
          <w:b/>
          <w:color w:val="365F91"/>
          <w:szCs w:val="22"/>
        </w:rPr>
        <w:t>Gebäudenutzung</w:t>
      </w:r>
    </w:p>
    <w:p w14:paraId="7BD3728C" w14:textId="77777777" w:rsidR="00C44C1C" w:rsidRPr="00656859" w:rsidRDefault="007B5BB1" w:rsidP="00C44C1C">
      <w:pPr>
        <w:pStyle w:val="Flietext"/>
        <w:rPr>
          <w:lang w:val="de-DE"/>
        </w:rPr>
      </w:pPr>
      <w:r w:rsidRPr="00656859">
        <w:rPr>
          <w:rFonts w:cs="Arial"/>
          <w:lang w:val="de-DE"/>
        </w:rPr>
        <w:t>Text</w:t>
      </w:r>
      <w:r w:rsidR="000678C8" w:rsidRPr="00656859">
        <w:rPr>
          <w:rFonts w:cs="Arial"/>
          <w:lang w:val="de-DE"/>
        </w:rPr>
        <w:t xml:space="preserve"> zu </w:t>
      </w:r>
      <w:r w:rsidR="00C44C1C" w:rsidRPr="00656859">
        <w:rPr>
          <w:lang w:val="de-DE"/>
        </w:rPr>
        <w:t xml:space="preserve">Leitfragen: </w:t>
      </w:r>
    </w:p>
    <w:p w14:paraId="79DE6CC7" w14:textId="77777777" w:rsidR="00C44C1C" w:rsidRPr="00656859" w:rsidRDefault="00C44C1C" w:rsidP="00C44C1C">
      <w:pPr>
        <w:pStyle w:val="Flietext"/>
        <w:numPr>
          <w:ilvl w:val="0"/>
          <w:numId w:val="14"/>
        </w:numPr>
        <w:rPr>
          <w:lang w:val="de-DE"/>
        </w:rPr>
      </w:pPr>
      <w:r w:rsidRPr="00656859">
        <w:rPr>
          <w:lang w:val="de-DE"/>
        </w:rPr>
        <w:t>Welche Gebäudenutzungen sind in der Gemeinde vorhanden und welche dieser Nutzungen prägen das Ortsbild maßgeblich?</w:t>
      </w:r>
    </w:p>
    <w:p w14:paraId="64FFFB50" w14:textId="77777777" w:rsidR="00C44C1C" w:rsidRPr="00656859" w:rsidRDefault="00C44C1C" w:rsidP="00C44C1C">
      <w:pPr>
        <w:pStyle w:val="Flietext"/>
        <w:numPr>
          <w:ilvl w:val="0"/>
          <w:numId w:val="14"/>
        </w:numPr>
        <w:rPr>
          <w:lang w:val="de-DE"/>
        </w:rPr>
      </w:pPr>
      <w:r w:rsidRPr="00656859">
        <w:rPr>
          <w:lang w:val="de-DE"/>
        </w:rPr>
        <w:t>Wie sind die Nutzungen verteilt? z.B. ausschließlich Wohnnutzung in neueren Baugebieten oder Konzentration öffentlicher Gebäude auf das Ortszentrum</w:t>
      </w:r>
    </w:p>
    <w:p w14:paraId="5D0A7AE0" w14:textId="3EABB8A8" w:rsidR="00870BCD" w:rsidRDefault="00C44C1C" w:rsidP="00870BCD">
      <w:pPr>
        <w:pStyle w:val="Flietext"/>
        <w:numPr>
          <w:ilvl w:val="0"/>
          <w:numId w:val="14"/>
        </w:numPr>
        <w:rPr>
          <w:lang w:val="de-DE"/>
        </w:rPr>
      </w:pPr>
      <w:r w:rsidRPr="00656859">
        <w:rPr>
          <w:lang w:val="de-DE"/>
        </w:rPr>
        <w:t>Wie gestaltet sich die Bebauungsstruktur innerhalb der Ortschaft? Verdichtete Bebauung (oftmals Ortskerne) vs. lockere/aufgelockerte Bebauung (z.B. oftmals in Neubaugebieten)</w:t>
      </w:r>
    </w:p>
    <w:p w14:paraId="5CD7D760" w14:textId="77777777" w:rsidR="00870BCD" w:rsidRPr="00870BCD" w:rsidRDefault="00870BCD" w:rsidP="00870BCD">
      <w:pPr>
        <w:pStyle w:val="Flietext"/>
        <w:ind w:left="720"/>
        <w:rPr>
          <w:lang w:val="de-DE"/>
        </w:rPr>
      </w:pPr>
    </w:p>
    <w:p w14:paraId="22BE93E7" w14:textId="02A2AF55" w:rsidR="00264FB5" w:rsidRPr="00656859" w:rsidRDefault="00870BCD" w:rsidP="001532A5">
      <w:pPr>
        <w:pStyle w:val="Flietext"/>
        <w:rPr>
          <w:lang w:val="de-DE"/>
        </w:rPr>
      </w:pPr>
      <w:r>
        <w:rPr>
          <w:rFonts w:cs="Arial"/>
          <w:b/>
          <w:color w:val="365F91"/>
          <w:szCs w:val="22"/>
          <w:lang w:val="de-DE"/>
        </w:rPr>
        <w:t xml:space="preserve">Leerstände und </w:t>
      </w:r>
      <w:r w:rsidR="00472C8C" w:rsidRPr="00656859">
        <w:rPr>
          <w:rFonts w:cs="Arial"/>
          <w:b/>
          <w:color w:val="365F91"/>
          <w:szCs w:val="22"/>
          <w:lang w:val="de-DE"/>
        </w:rPr>
        <w:t>Leerstandsrisiko</w:t>
      </w:r>
    </w:p>
    <w:p w14:paraId="043CBE18" w14:textId="77777777"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w:t>
      </w:r>
      <w:r w:rsidRPr="00656859">
        <w:rPr>
          <w:lang w:val="de-DE"/>
        </w:rPr>
        <w:t xml:space="preserve"> Leitfragen: </w:t>
      </w:r>
    </w:p>
    <w:p w14:paraId="29554289" w14:textId="77777777" w:rsidR="007B5BB1" w:rsidRDefault="007B5BB1" w:rsidP="007B5BB1">
      <w:pPr>
        <w:pStyle w:val="Flietext"/>
        <w:numPr>
          <w:ilvl w:val="0"/>
          <w:numId w:val="14"/>
        </w:numPr>
        <w:rPr>
          <w:lang w:val="de-DE"/>
        </w:rPr>
      </w:pPr>
      <w:r w:rsidRPr="00656859">
        <w:rPr>
          <w:lang w:val="de-DE"/>
        </w:rPr>
        <w:t>Sind innerhalb der Ortschaft Bereiche auszumachen, in denen ein vermehrtes Leerstandsrisiko festzustellen ist?</w:t>
      </w:r>
    </w:p>
    <w:p w14:paraId="747F274C" w14:textId="77777777" w:rsidR="00870BCD" w:rsidRPr="00656859" w:rsidRDefault="00870BCD" w:rsidP="00870BCD">
      <w:pPr>
        <w:pStyle w:val="Flietext"/>
        <w:numPr>
          <w:ilvl w:val="0"/>
          <w:numId w:val="14"/>
        </w:numPr>
        <w:rPr>
          <w:lang w:val="de-DE"/>
        </w:rPr>
      </w:pPr>
      <w:r w:rsidRPr="00656859">
        <w:rPr>
          <w:lang w:val="de-DE"/>
        </w:rPr>
        <w:t>Wie viele Leerstände sind in der Gemeinde vorhanden und wo befinden sich diese? Sind bei derzeit bestehenden Leerständen ggf. schon Projekte geplant?</w:t>
      </w:r>
    </w:p>
    <w:p w14:paraId="4D1379AE" w14:textId="77777777" w:rsidR="00870BCD" w:rsidRPr="00656859" w:rsidRDefault="00870BCD" w:rsidP="00870BCD">
      <w:pPr>
        <w:pStyle w:val="Flietext"/>
        <w:numPr>
          <w:ilvl w:val="0"/>
          <w:numId w:val="14"/>
        </w:numPr>
        <w:rPr>
          <w:lang w:val="de-DE"/>
        </w:rPr>
      </w:pPr>
      <w:r w:rsidRPr="00656859">
        <w:rPr>
          <w:lang w:val="de-DE"/>
        </w:rPr>
        <w:t>Für welche Zwecke werden aufgenommene Leerstände derzeit genutzt?</w:t>
      </w:r>
    </w:p>
    <w:p w14:paraId="5AA12E6E" w14:textId="77777777" w:rsidR="00870BCD" w:rsidRPr="00656859" w:rsidRDefault="00870BCD" w:rsidP="00CA4EA6">
      <w:pPr>
        <w:pStyle w:val="Flietext"/>
        <w:ind w:left="720"/>
        <w:rPr>
          <w:lang w:val="de-DE"/>
        </w:rPr>
      </w:pPr>
    </w:p>
    <w:p w14:paraId="46E654DD" w14:textId="77777777" w:rsidR="00C645DA" w:rsidRPr="00656859" w:rsidRDefault="00C645DA" w:rsidP="007B5BB1">
      <w:pPr>
        <w:pStyle w:val="Flietext"/>
        <w:rPr>
          <w:lang w:val="de-DE"/>
        </w:rPr>
      </w:pPr>
    </w:p>
    <w:p w14:paraId="0D528CFD" w14:textId="77777777" w:rsidR="00C26AB8" w:rsidRPr="00656859" w:rsidRDefault="00C26AB8" w:rsidP="00027DC4">
      <w:pPr>
        <w:spacing w:before="120" w:after="120" w:line="380" w:lineRule="atLeast"/>
        <w:jc w:val="both"/>
      </w:pPr>
      <w:r w:rsidRPr="00656859">
        <w:rPr>
          <w:rFonts w:cs="Arial"/>
          <w:b/>
          <w:color w:val="365F91"/>
          <w:szCs w:val="22"/>
        </w:rPr>
        <w:t>Gebäudezustand</w:t>
      </w:r>
    </w:p>
    <w:p w14:paraId="32F76C33" w14:textId="77777777"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 </w:t>
      </w:r>
      <w:r w:rsidRPr="00656859">
        <w:rPr>
          <w:lang w:val="de-DE"/>
        </w:rPr>
        <w:t xml:space="preserve">Leitfragen: </w:t>
      </w:r>
    </w:p>
    <w:p w14:paraId="58FEB366" w14:textId="77777777" w:rsidR="007B5BB1" w:rsidRPr="00656859" w:rsidRDefault="007B5BB1" w:rsidP="007B5BB1">
      <w:pPr>
        <w:pStyle w:val="Flietext"/>
        <w:numPr>
          <w:ilvl w:val="0"/>
          <w:numId w:val="14"/>
        </w:numPr>
        <w:rPr>
          <w:lang w:val="de-DE"/>
        </w:rPr>
      </w:pPr>
      <w:r w:rsidRPr="00656859">
        <w:rPr>
          <w:lang w:val="de-DE"/>
        </w:rPr>
        <w:t>Wie ist der Gebäudezustand allgemein zu bewerten? Befindet sich die Mehrzahl der Gebäude in der Gemeinde eher in einem guten, mittleren oder schlechten baulichen Zustand?</w:t>
      </w:r>
    </w:p>
    <w:p w14:paraId="3E3525D9" w14:textId="77777777" w:rsidR="007B5BB1" w:rsidRPr="00656859" w:rsidRDefault="007B5BB1" w:rsidP="007B5BB1">
      <w:pPr>
        <w:pStyle w:val="Flietext"/>
        <w:numPr>
          <w:ilvl w:val="0"/>
          <w:numId w:val="14"/>
        </w:numPr>
        <w:rPr>
          <w:lang w:val="de-DE"/>
        </w:rPr>
      </w:pPr>
      <w:r w:rsidRPr="00656859">
        <w:rPr>
          <w:lang w:val="de-DE"/>
        </w:rPr>
        <w:t>Sind innerhalb der Ortschaft Bereiche auszumachen, in denen vermehrt schlechte Gebäudezustände festzustellen sind?</w:t>
      </w:r>
    </w:p>
    <w:p w14:paraId="17F9CEDA" w14:textId="77777777" w:rsidR="007B5BB1" w:rsidRPr="00656859" w:rsidRDefault="00DD2525" w:rsidP="007B5BB1">
      <w:pPr>
        <w:pStyle w:val="Flietext"/>
        <w:numPr>
          <w:ilvl w:val="0"/>
          <w:numId w:val="14"/>
        </w:numPr>
        <w:rPr>
          <w:lang w:val="de-DE"/>
        </w:rPr>
      </w:pPr>
      <w:r w:rsidRPr="00656859">
        <w:rPr>
          <w:lang w:val="de-DE"/>
        </w:rPr>
        <w:t>Sind Gebäudenutzungen auszumachen, die vermehrt eine schlechte Bausubstanz aufweisen (z.B. eher Wohnhäuser oder Nebengebäude betroffen)?</w:t>
      </w:r>
    </w:p>
    <w:p w14:paraId="65812C94" w14:textId="77777777" w:rsidR="001B2393" w:rsidRPr="00656859" w:rsidRDefault="001B2393" w:rsidP="0076250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14:paraId="586BCD0F" w14:textId="77777777" w:rsidTr="00704271">
        <w:tc>
          <w:tcPr>
            <w:tcW w:w="9386" w:type="dxa"/>
            <w:shd w:val="clear" w:color="auto" w:fill="F2F2F2"/>
          </w:tcPr>
          <w:p w14:paraId="27980A20" w14:textId="77777777" w:rsidR="008A4733" w:rsidRPr="00656859" w:rsidRDefault="008D53BB" w:rsidP="00704271">
            <w:pPr>
              <w:spacing w:before="120" w:line="360" w:lineRule="auto"/>
              <w:jc w:val="both"/>
              <w:rPr>
                <w:b/>
                <w:color w:val="365F91"/>
                <w:sz w:val="24"/>
              </w:rPr>
            </w:pPr>
            <w:r w:rsidRPr="00656859">
              <w:rPr>
                <w:b/>
                <w:color w:val="365F91"/>
                <w:sz w:val="24"/>
              </w:rPr>
              <w:t>H</w:t>
            </w:r>
            <w:r w:rsidR="00FD1EB4" w:rsidRPr="00656859">
              <w:rPr>
                <w:b/>
                <w:color w:val="365F91"/>
                <w:sz w:val="24"/>
              </w:rPr>
              <w:t>andlungserfordernisse</w:t>
            </w:r>
            <w:r w:rsidRPr="00656859">
              <w:rPr>
                <w:b/>
                <w:color w:val="365F91"/>
                <w:sz w:val="24"/>
              </w:rPr>
              <w:t xml:space="preserve"> </w:t>
            </w:r>
            <w:r w:rsidR="00B66C1A">
              <w:rPr>
                <w:b/>
                <w:color w:val="365F91"/>
                <w:sz w:val="24"/>
              </w:rPr>
              <w:t>„</w:t>
            </w:r>
            <w:r w:rsidRPr="00656859">
              <w:rPr>
                <w:b/>
                <w:color w:val="365F91"/>
                <w:sz w:val="24"/>
              </w:rPr>
              <w:t>Gebäud</w:t>
            </w:r>
            <w:r w:rsidR="00584577" w:rsidRPr="00656859">
              <w:rPr>
                <w:b/>
                <w:color w:val="365F91"/>
                <w:sz w:val="24"/>
              </w:rPr>
              <w:t>e</w:t>
            </w:r>
            <w:r w:rsidR="00B66C1A">
              <w:rPr>
                <w:b/>
                <w:color w:val="365F91"/>
                <w:sz w:val="24"/>
              </w:rPr>
              <w:t>“</w:t>
            </w:r>
            <w:r w:rsidR="00584577" w:rsidRPr="00656859">
              <w:rPr>
                <w:b/>
                <w:color w:val="365F91"/>
                <w:sz w:val="24"/>
              </w:rPr>
              <w:t>:</w:t>
            </w:r>
          </w:p>
          <w:p w14:paraId="0EC937BB" w14:textId="77777777" w:rsidR="001B2393" w:rsidRPr="00656859" w:rsidRDefault="006301F7" w:rsidP="002636EC">
            <w:pPr>
              <w:numPr>
                <w:ilvl w:val="0"/>
                <w:numId w:val="1"/>
              </w:numPr>
              <w:spacing w:before="120" w:line="360" w:lineRule="auto"/>
            </w:pPr>
            <w:r w:rsidRPr="00656859">
              <w:rPr>
                <w:bCs/>
              </w:rPr>
              <w:t>Text</w:t>
            </w:r>
          </w:p>
        </w:tc>
      </w:tr>
    </w:tbl>
    <w:p w14:paraId="3AA6A745" w14:textId="77777777" w:rsidR="00464BF1" w:rsidRPr="00656859" w:rsidRDefault="00464BF1" w:rsidP="00464BF1">
      <w:pPr>
        <w:pStyle w:val="Flietext"/>
        <w:rPr>
          <w:szCs w:val="22"/>
          <w:lang w:val="de-DE"/>
        </w:rPr>
      </w:pPr>
    </w:p>
    <w:p w14:paraId="266BCE58" w14:textId="77777777" w:rsidR="00464BF1" w:rsidRPr="00656859" w:rsidRDefault="00464BF1" w:rsidP="00464BF1">
      <w:pPr>
        <w:pStyle w:val="Flietext"/>
        <w:rPr>
          <w:szCs w:val="22"/>
          <w:lang w:val="de-DE"/>
        </w:rPr>
      </w:pPr>
    </w:p>
    <w:p w14:paraId="10D7DC5D" w14:textId="77777777" w:rsidR="00464BF1" w:rsidRPr="00656859" w:rsidRDefault="00464BF1" w:rsidP="00464BF1">
      <w:pPr>
        <w:pStyle w:val="Flietext"/>
        <w:rPr>
          <w:szCs w:val="22"/>
          <w:lang w:val="de-DE"/>
        </w:rPr>
      </w:pPr>
    </w:p>
    <w:p w14:paraId="442D9FD2" w14:textId="77777777" w:rsidR="005A093C" w:rsidRPr="00656859" w:rsidRDefault="000C3675" w:rsidP="009F5C1F">
      <w:pPr>
        <w:pStyle w:val="berschrift2"/>
        <w:numPr>
          <w:ilvl w:val="1"/>
          <w:numId w:val="13"/>
        </w:numPr>
        <w:overflowPunct w:val="0"/>
        <w:autoSpaceDE w:val="0"/>
        <w:autoSpaceDN w:val="0"/>
        <w:adjustRightInd w:val="0"/>
        <w:spacing w:before="0"/>
        <w:ind w:left="425" w:hanging="425"/>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br w:type="page"/>
      </w:r>
      <w:bookmarkStart w:id="24" w:name="_Toc159574254"/>
      <w:r w:rsidR="00464BF1" w:rsidRPr="00656859">
        <w:rPr>
          <w:rFonts w:ascii="Arial" w:hAnsi="Arial" w:cs="Arial"/>
          <w:bCs w:val="0"/>
          <w:i w:val="0"/>
          <w:iCs w:val="0"/>
          <w:color w:val="000000"/>
          <w:sz w:val="24"/>
          <w:szCs w:val="22"/>
          <w:lang w:val="de-DE"/>
        </w:rPr>
        <w:lastRenderedPageBreak/>
        <w:t xml:space="preserve">Öffentliche </w:t>
      </w:r>
      <w:r w:rsidR="002E6C15" w:rsidRPr="00656859">
        <w:rPr>
          <w:rFonts w:ascii="Arial" w:hAnsi="Arial" w:cs="Arial"/>
          <w:bCs w:val="0"/>
          <w:i w:val="0"/>
          <w:iCs w:val="0"/>
          <w:color w:val="000000"/>
          <w:sz w:val="24"/>
          <w:szCs w:val="22"/>
          <w:lang w:val="de-DE"/>
        </w:rPr>
        <w:t>Plätze, Straßen und Flächen</w:t>
      </w:r>
      <w:bookmarkEnd w:id="24"/>
    </w:p>
    <w:p w14:paraId="6524E950" w14:textId="2FEC1C13" w:rsidR="00887C56" w:rsidRPr="00AD3990" w:rsidRDefault="00887C56" w:rsidP="006301F7">
      <w:pPr>
        <w:numPr>
          <w:ilvl w:val="0"/>
          <w:numId w:val="14"/>
        </w:numPr>
        <w:spacing w:line="288" w:lineRule="auto"/>
        <w:ind w:right="150"/>
        <w:jc w:val="both"/>
        <w:rPr>
          <w:color w:val="FF0000"/>
        </w:rPr>
      </w:pPr>
      <w:r w:rsidRPr="00656859">
        <w:rPr>
          <w:color w:val="FF0000"/>
        </w:rPr>
        <w:t>Die Zahlen, Daten und Fakten für dieses Kapitel sind dem ausgefüllten Erhebungsbogen 7 „Öffentliche Plätze, Straßen und Flächen“ zu entnehmen.</w:t>
      </w:r>
    </w:p>
    <w:p w14:paraId="3955F696" w14:textId="77777777" w:rsidR="00AD3990" w:rsidRDefault="00AD3990" w:rsidP="00CA4EA6">
      <w:pPr>
        <w:autoSpaceDE w:val="0"/>
        <w:autoSpaceDN w:val="0"/>
        <w:adjustRightInd w:val="0"/>
        <w:spacing w:before="120" w:after="120" w:line="360" w:lineRule="auto"/>
        <w:rPr>
          <w:rFonts w:cs="Arial"/>
          <w:b/>
          <w:bCs/>
          <w:color w:val="365F91"/>
          <w:szCs w:val="22"/>
        </w:rPr>
      </w:pPr>
    </w:p>
    <w:p w14:paraId="65215236" w14:textId="77777777" w:rsidR="00CA4EA6" w:rsidRDefault="00CA4EA6" w:rsidP="00CA4EA6">
      <w:pPr>
        <w:autoSpaceDE w:val="0"/>
        <w:autoSpaceDN w:val="0"/>
        <w:adjustRightInd w:val="0"/>
        <w:spacing w:before="120" w:after="120" w:line="360" w:lineRule="auto"/>
        <w:rPr>
          <w:rFonts w:cs="Arial"/>
          <w:b/>
          <w:bCs/>
          <w:color w:val="365F91"/>
          <w:szCs w:val="22"/>
        </w:rPr>
      </w:pPr>
      <w:r w:rsidRPr="00CA4EA6">
        <w:rPr>
          <w:rFonts w:cs="Arial"/>
          <w:b/>
          <w:bCs/>
          <w:color w:val="365F91"/>
          <w:szCs w:val="22"/>
        </w:rPr>
        <w:t xml:space="preserve">Öffentliche Plätze </w:t>
      </w:r>
    </w:p>
    <w:p w14:paraId="7974E6E9" w14:textId="77777777" w:rsidR="00CA4EA6" w:rsidRDefault="00CA4EA6" w:rsidP="00CA4EA6">
      <w:pPr>
        <w:pStyle w:val="Flietext"/>
        <w:numPr>
          <w:ilvl w:val="0"/>
          <w:numId w:val="14"/>
        </w:numPr>
        <w:rPr>
          <w:lang w:val="de-DE"/>
        </w:rPr>
      </w:pPr>
      <w:r w:rsidRPr="00656859">
        <w:rPr>
          <w:lang w:val="de-DE"/>
        </w:rPr>
        <w:t>Welche Einrichtungen sind im Ort vorhanden?</w:t>
      </w:r>
      <w:r>
        <w:rPr>
          <w:lang w:val="de-DE"/>
        </w:rPr>
        <w:t xml:space="preserve"> (Auflistung </w:t>
      </w:r>
      <w:r w:rsidRPr="00CA4EA6">
        <w:rPr>
          <w:lang w:val="de-DE"/>
        </w:rPr>
        <w:sym w:font="Wingdings" w:char="F0E0"/>
      </w:r>
      <w:r>
        <w:rPr>
          <w:lang w:val="de-DE"/>
        </w:rPr>
        <w:t xml:space="preserve"> Bogen 2.7)</w:t>
      </w:r>
      <w:r w:rsidRPr="00656859">
        <w:rPr>
          <w:lang w:val="de-DE"/>
        </w:rPr>
        <w:t xml:space="preserve"> </w:t>
      </w:r>
    </w:p>
    <w:p w14:paraId="44908058" w14:textId="5BC87B83" w:rsidR="00CA4EA6" w:rsidRPr="00656859" w:rsidRDefault="00CA4EA6" w:rsidP="00CA4EA6">
      <w:pPr>
        <w:pStyle w:val="Flietext"/>
        <w:numPr>
          <w:ilvl w:val="0"/>
          <w:numId w:val="14"/>
        </w:numPr>
        <w:rPr>
          <w:lang w:val="de-DE"/>
        </w:rPr>
      </w:pPr>
      <w:r w:rsidRPr="00656859">
        <w:rPr>
          <w:lang w:val="de-DE"/>
        </w:rPr>
        <w:t>In welchem Zustand befinden sich die im Ort vorhandenen Einrichtungen/Anlagen, wie ist deren Gestaltung zu bewerten?; Je nach Lage der Einrichtung (Ortskern, Ortsteil, Gemarkung) können auch Angaben darüber gemacht werden, wie gut diese für unterschiedliche Bevölkerungs-/Altersgruppen erreichbar sind</w:t>
      </w:r>
      <w:r>
        <w:rPr>
          <w:lang w:val="de-DE"/>
        </w:rPr>
        <w:t>.</w:t>
      </w:r>
    </w:p>
    <w:p w14:paraId="03744E0D" w14:textId="77777777" w:rsidR="00CA4EA6" w:rsidRPr="00656859" w:rsidRDefault="00CA4EA6" w:rsidP="00CA4EA6">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14:paraId="0081B559" w14:textId="2E8C1B55" w:rsidR="00CA4EA6" w:rsidRPr="00AD3990" w:rsidRDefault="00CA4EA6" w:rsidP="00CA4EA6">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 bzw. Gestaltungsbedarf?</w:t>
      </w:r>
    </w:p>
    <w:p w14:paraId="4B6099AF" w14:textId="77777777" w:rsidR="00CA4EA6" w:rsidRDefault="00CA4EA6" w:rsidP="00CA4EA6">
      <w:pPr>
        <w:autoSpaceDE w:val="0"/>
        <w:autoSpaceDN w:val="0"/>
        <w:adjustRightInd w:val="0"/>
        <w:spacing w:before="120" w:after="120" w:line="360" w:lineRule="auto"/>
        <w:jc w:val="both"/>
        <w:rPr>
          <w:rFonts w:cs="Arial"/>
          <w:b/>
          <w:bCs/>
          <w:color w:val="365F91"/>
          <w:szCs w:val="22"/>
        </w:rPr>
      </w:pPr>
      <w:r w:rsidRPr="007B1A40">
        <w:rPr>
          <w:rFonts w:cs="Arial"/>
          <w:b/>
          <w:bCs/>
          <w:color w:val="365F91"/>
          <w:szCs w:val="22"/>
        </w:rPr>
        <w:t xml:space="preserve">Straßen und Wege </w:t>
      </w:r>
    </w:p>
    <w:p w14:paraId="7D12CE5F" w14:textId="77777777" w:rsidR="00CA4EA6" w:rsidRDefault="00CA4EA6" w:rsidP="00CA4EA6">
      <w:pPr>
        <w:pStyle w:val="Flietext"/>
        <w:numPr>
          <w:ilvl w:val="0"/>
          <w:numId w:val="14"/>
        </w:numPr>
        <w:rPr>
          <w:lang w:val="de-DE"/>
        </w:rPr>
      </w:pPr>
      <w:r w:rsidRPr="00656859">
        <w:rPr>
          <w:lang w:val="de-DE"/>
        </w:rPr>
        <w:t xml:space="preserve">Wie stellt sich das Straßen- bzw. Wegenetz innerhalb der Gemeinde dar? </w:t>
      </w:r>
      <w:r w:rsidRPr="00656859">
        <w:rPr>
          <w:rFonts w:cs="Arial"/>
          <w:lang w:val="de-DE"/>
        </w:rPr>
        <w:t>→</w:t>
      </w:r>
      <w:r w:rsidRPr="00656859">
        <w:rPr>
          <w:lang w:val="de-DE"/>
        </w:rPr>
        <w:t xml:space="preserve"> Angaben über Lage und Länge der Verkehrswege sowie Einordnung von deren Zustand und Gestaltung</w:t>
      </w:r>
    </w:p>
    <w:p w14:paraId="0B16C21F" w14:textId="4F6AF027" w:rsidR="00CA4EA6" w:rsidRPr="00AD3990" w:rsidRDefault="00AD3990" w:rsidP="00CA4EA6">
      <w:pPr>
        <w:pStyle w:val="Flietext"/>
        <w:numPr>
          <w:ilvl w:val="0"/>
          <w:numId w:val="14"/>
        </w:numPr>
        <w:rPr>
          <w:lang w:val="de-DE"/>
        </w:rPr>
      </w:pPr>
      <w:r w:rsidRPr="00656859">
        <w:rPr>
          <w:lang w:val="de-DE"/>
        </w:rPr>
        <w:t xml:space="preserve">Bewertung des Angebotes von Straßen/Wegen </w:t>
      </w:r>
      <w:r>
        <w:rPr>
          <w:lang w:val="de-DE"/>
        </w:rPr>
        <w:t>(insbesondere auch Wirtschaftswege)</w:t>
      </w:r>
    </w:p>
    <w:p w14:paraId="6CE2112F" w14:textId="77777777" w:rsidR="00CA4EA6" w:rsidRDefault="00CA4EA6" w:rsidP="00CA4EA6">
      <w:pPr>
        <w:pStyle w:val="Flietext"/>
        <w:rPr>
          <w:b/>
          <w:bCs/>
          <w:color w:val="365F91"/>
          <w:szCs w:val="22"/>
        </w:rPr>
      </w:pPr>
      <w:r>
        <w:rPr>
          <w:b/>
          <w:bCs/>
          <w:color w:val="365F91"/>
          <w:szCs w:val="22"/>
        </w:rPr>
        <w:t xml:space="preserve">Vegetation und Biotope im Ort </w:t>
      </w:r>
    </w:p>
    <w:p w14:paraId="0321C7E1" w14:textId="4162F920" w:rsidR="00CA4EA6" w:rsidRPr="00AD3990" w:rsidRDefault="00AD3990" w:rsidP="00CA4EA6">
      <w:pPr>
        <w:pStyle w:val="Flietext"/>
        <w:numPr>
          <w:ilvl w:val="0"/>
          <w:numId w:val="14"/>
        </w:numPr>
        <w:rPr>
          <w:lang w:val="de-DE"/>
        </w:rPr>
      </w:pPr>
      <w:r>
        <w:rPr>
          <w:lang w:val="de-DE"/>
        </w:rPr>
        <w:t xml:space="preserve">Welche </w:t>
      </w:r>
      <w:r w:rsidR="00CA4EA6" w:rsidRPr="00656859">
        <w:rPr>
          <w:lang w:val="de-DE"/>
        </w:rPr>
        <w:t>Grünstrukturen, die das Ortsbild besonders prägen,</w:t>
      </w:r>
      <w:r>
        <w:rPr>
          <w:lang w:val="de-DE"/>
        </w:rPr>
        <w:t xml:space="preserve"> sind im Dorf vorhanden?</w:t>
      </w:r>
      <w:r w:rsidR="00CA4EA6" w:rsidRPr="00656859">
        <w:rPr>
          <w:lang w:val="de-DE"/>
        </w:rPr>
        <w:t xml:space="preserve"> </w:t>
      </w:r>
      <w:r>
        <w:rPr>
          <w:lang w:val="de-DE"/>
        </w:rPr>
        <w:t>(</w:t>
      </w:r>
      <w:r w:rsidR="00CA4EA6" w:rsidRPr="00656859">
        <w:rPr>
          <w:lang w:val="de-DE"/>
        </w:rPr>
        <w:t xml:space="preserve">z.B. große Streuobstwiese oder markante Baumreihe/Baumallee, etc. </w:t>
      </w:r>
      <w:r w:rsidRPr="00AD3990">
        <w:rPr>
          <w:lang w:val="de-DE"/>
        </w:rPr>
        <w:sym w:font="Wingdings" w:char="F0E0"/>
      </w:r>
      <w:r w:rsidR="00CA4EA6" w:rsidRPr="00656859">
        <w:rPr>
          <w:lang w:val="de-DE"/>
        </w:rPr>
        <w:t xml:space="preserve"> Aussagen </w:t>
      </w:r>
      <w:r>
        <w:rPr>
          <w:lang w:val="de-DE"/>
        </w:rPr>
        <w:t>zum Zustand und zur Gestaltung)</w:t>
      </w:r>
    </w:p>
    <w:p w14:paraId="7D3BF70D" w14:textId="77777777" w:rsidR="00CA4EA6" w:rsidRPr="002F17B1" w:rsidRDefault="00CA4EA6" w:rsidP="00CA4EA6">
      <w:pPr>
        <w:pStyle w:val="Flietext"/>
        <w:rPr>
          <w:lang w:val="de-DE"/>
        </w:rPr>
      </w:pPr>
      <w:r>
        <w:rPr>
          <w:b/>
          <w:bCs/>
          <w:color w:val="365F91"/>
          <w:szCs w:val="22"/>
          <w:lang w:val="de-DE"/>
        </w:rPr>
        <w:t>Grün- und Freiflächen</w:t>
      </w:r>
    </w:p>
    <w:p w14:paraId="1096147F" w14:textId="77777777" w:rsidR="00AD3990" w:rsidRDefault="00CA4EA6" w:rsidP="00CA4EA6">
      <w:pPr>
        <w:pStyle w:val="Flietext"/>
        <w:numPr>
          <w:ilvl w:val="0"/>
          <w:numId w:val="14"/>
        </w:numPr>
        <w:rPr>
          <w:lang w:val="de-DE"/>
        </w:rPr>
      </w:pPr>
      <w:r w:rsidRPr="00656859">
        <w:rPr>
          <w:lang w:val="de-DE"/>
        </w:rPr>
        <w:t xml:space="preserve">Beschreibung des Zustandes und der Gestaltung öffentlicher Grün- und Freiflächen </w:t>
      </w:r>
    </w:p>
    <w:p w14:paraId="5FE7146D" w14:textId="2B89B8A6" w:rsidR="00AD3990" w:rsidRDefault="00AD3990" w:rsidP="00E03CF1">
      <w:pPr>
        <w:pStyle w:val="Flietext"/>
        <w:numPr>
          <w:ilvl w:val="0"/>
          <w:numId w:val="14"/>
        </w:numPr>
        <w:rPr>
          <w:lang w:val="de-DE"/>
        </w:rPr>
      </w:pPr>
      <w:r>
        <w:rPr>
          <w:lang w:val="de-DE"/>
        </w:rPr>
        <w:t xml:space="preserve">Bewertung der </w:t>
      </w:r>
      <w:r w:rsidRPr="00656859">
        <w:rPr>
          <w:lang w:val="de-DE"/>
        </w:rPr>
        <w:t>öffentlichen Grün-/Freiflächen: Ist das Angebot ausreichend oder nicht ausreichend? Besteht Handlungs- bzw. Gestaltungsbedarf?</w:t>
      </w:r>
    </w:p>
    <w:p w14:paraId="3D3168AE" w14:textId="328527D5" w:rsidR="00E03CF1" w:rsidRPr="00AD3990" w:rsidRDefault="00AD3990" w:rsidP="00AD3990">
      <w:pPr>
        <w:rPr>
          <w:szCs w:val="20"/>
          <w:lang w:eastAsia="x-none"/>
        </w:rPr>
      </w:pPr>
      <w:r>
        <w:br w:type="page"/>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14:paraId="7F69220E" w14:textId="77777777" w:rsidTr="00704271">
        <w:tc>
          <w:tcPr>
            <w:tcW w:w="9386" w:type="dxa"/>
            <w:shd w:val="clear" w:color="auto" w:fill="F2F2F2"/>
          </w:tcPr>
          <w:p w14:paraId="3F078BF0" w14:textId="77777777" w:rsidR="008D53BB" w:rsidRPr="00656859" w:rsidRDefault="008D53BB" w:rsidP="00704271">
            <w:pPr>
              <w:spacing w:before="120" w:line="360" w:lineRule="auto"/>
              <w:jc w:val="both"/>
              <w:rPr>
                <w:b/>
                <w:color w:val="365F91"/>
                <w:sz w:val="24"/>
              </w:rPr>
            </w:pPr>
            <w:r w:rsidRPr="00656859">
              <w:rPr>
                <w:b/>
                <w:color w:val="365F91"/>
                <w:sz w:val="24"/>
              </w:rPr>
              <w:lastRenderedPageBreak/>
              <w:t>H</w:t>
            </w:r>
            <w:r w:rsidR="00FE1106" w:rsidRPr="00656859">
              <w:rPr>
                <w:b/>
                <w:color w:val="365F91"/>
                <w:sz w:val="24"/>
              </w:rPr>
              <w:t>andlungserfordernisse</w:t>
            </w:r>
            <w:r w:rsidRPr="00656859">
              <w:rPr>
                <w:b/>
                <w:color w:val="365F91"/>
                <w:sz w:val="24"/>
              </w:rPr>
              <w:t xml:space="preserve"> </w:t>
            </w:r>
            <w:r w:rsidR="00B66C1A">
              <w:rPr>
                <w:b/>
                <w:color w:val="365F91"/>
                <w:sz w:val="24"/>
              </w:rPr>
              <w:t>„</w:t>
            </w:r>
            <w:r w:rsidRPr="00656859">
              <w:rPr>
                <w:b/>
                <w:color w:val="365F91"/>
                <w:sz w:val="24"/>
              </w:rPr>
              <w:t>Öffentliche Plätze, Straßen und Fläche</w:t>
            </w:r>
            <w:r w:rsidR="00FE1106" w:rsidRPr="00656859">
              <w:rPr>
                <w:b/>
                <w:color w:val="365F91"/>
                <w:sz w:val="24"/>
              </w:rPr>
              <w:t>n</w:t>
            </w:r>
            <w:r w:rsidR="00B66C1A">
              <w:rPr>
                <w:b/>
                <w:color w:val="365F91"/>
                <w:sz w:val="24"/>
              </w:rPr>
              <w:t>“</w:t>
            </w:r>
            <w:r w:rsidR="00FE1106" w:rsidRPr="00656859">
              <w:rPr>
                <w:b/>
                <w:color w:val="365F91"/>
                <w:sz w:val="24"/>
              </w:rPr>
              <w:t>:</w:t>
            </w:r>
          </w:p>
          <w:p w14:paraId="1F905712" w14:textId="77777777" w:rsidR="00A935D7" w:rsidRPr="00656859" w:rsidRDefault="006301F7" w:rsidP="002636EC">
            <w:pPr>
              <w:numPr>
                <w:ilvl w:val="0"/>
                <w:numId w:val="1"/>
              </w:numPr>
              <w:spacing w:before="120" w:line="360" w:lineRule="auto"/>
            </w:pPr>
            <w:r w:rsidRPr="00656859">
              <w:t>Text</w:t>
            </w:r>
          </w:p>
        </w:tc>
      </w:tr>
    </w:tbl>
    <w:p w14:paraId="7F4C6F17" w14:textId="77777777" w:rsidR="00A307D1" w:rsidRPr="00656859" w:rsidRDefault="000C3675" w:rsidP="009F5C1F">
      <w:pPr>
        <w:pStyle w:val="berschrift2"/>
        <w:numPr>
          <w:ilvl w:val="1"/>
          <w:numId w:val="13"/>
        </w:numPr>
        <w:overflowPunct w:val="0"/>
        <w:autoSpaceDE w:val="0"/>
        <w:autoSpaceDN w:val="0"/>
        <w:adjustRightInd w:val="0"/>
        <w:spacing w:before="0"/>
        <w:ind w:left="425" w:hanging="425"/>
        <w:jc w:val="both"/>
        <w:textAlignment w:val="baseline"/>
        <w:rPr>
          <w:rFonts w:ascii="Arial" w:hAnsi="Arial" w:cs="Arial"/>
          <w:bCs w:val="0"/>
          <w:i w:val="0"/>
          <w:iCs w:val="0"/>
          <w:color w:val="000000"/>
          <w:sz w:val="24"/>
          <w:szCs w:val="22"/>
          <w:lang w:val="de-DE"/>
        </w:rPr>
      </w:pPr>
      <w:r w:rsidRPr="0081520F">
        <w:br w:type="page"/>
      </w:r>
      <w:bookmarkStart w:id="25" w:name="_Toc159574255"/>
      <w:r w:rsidR="00A307D1" w:rsidRPr="00656859">
        <w:rPr>
          <w:rFonts w:ascii="Arial" w:hAnsi="Arial" w:cs="Arial"/>
          <w:bCs w:val="0"/>
          <w:i w:val="0"/>
          <w:iCs w:val="0"/>
          <w:color w:val="000000"/>
          <w:sz w:val="24"/>
          <w:szCs w:val="22"/>
          <w:lang w:val="de-DE"/>
        </w:rPr>
        <w:lastRenderedPageBreak/>
        <w:t>Kulturlandschaftselemente</w:t>
      </w:r>
      <w:bookmarkEnd w:id="25"/>
    </w:p>
    <w:p w14:paraId="324EB6DF" w14:textId="77777777"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„Kulturlandschaftselemente“ zu entnehmen.</w:t>
      </w:r>
    </w:p>
    <w:p w14:paraId="10CA6A0C" w14:textId="77777777" w:rsidR="00423FAD" w:rsidRDefault="00423FAD" w:rsidP="00226D9E">
      <w:pPr>
        <w:pStyle w:val="Flietext"/>
        <w:rPr>
          <w:rFonts w:cs="Arial"/>
          <w:lang w:val="de-DE"/>
        </w:rPr>
      </w:pPr>
    </w:p>
    <w:p w14:paraId="40530A74" w14:textId="77777777" w:rsidR="00A46B41" w:rsidRPr="00656859" w:rsidRDefault="00A46B41" w:rsidP="00226D9E">
      <w:pPr>
        <w:pStyle w:val="Flietext"/>
        <w:rPr>
          <w:rFonts w:cs="Arial"/>
          <w:lang w:val="de-DE"/>
        </w:rPr>
      </w:pPr>
      <w:r w:rsidRPr="000D23E8">
        <w:rPr>
          <w:rFonts w:cs="Arial"/>
          <w:lang w:val="de-DE"/>
        </w:rPr>
        <w:t xml:space="preserve">Die Ortsgemeinde </w:t>
      </w:r>
      <w:r>
        <w:rPr>
          <w:rFonts w:cs="Arial"/>
          <w:lang w:val="de-DE"/>
        </w:rPr>
        <w:t>XYdorf</w:t>
      </w:r>
      <w:r w:rsidRPr="000D23E8">
        <w:rPr>
          <w:rFonts w:cs="Arial"/>
          <w:lang w:val="de-DE"/>
        </w:rPr>
        <w:t xml:space="preserve"> verfügt über vielfältige Kulturlandschaftselemente, die den Ort und die Gemarkung charakterisieren.</w:t>
      </w:r>
    </w:p>
    <w:p w14:paraId="4CC4D18B" w14:textId="77777777" w:rsidR="00226D9E" w:rsidRPr="00656859" w:rsidRDefault="00226D9E" w:rsidP="00226D9E">
      <w:pPr>
        <w:pStyle w:val="Flietext"/>
        <w:rPr>
          <w:lang w:val="de-DE"/>
        </w:rPr>
      </w:pPr>
      <w:r w:rsidRPr="00656859">
        <w:rPr>
          <w:rFonts w:cs="Arial"/>
          <w:lang w:val="de-DE"/>
        </w:rPr>
        <w:t>Text</w:t>
      </w:r>
      <w:r w:rsidR="00EF4FD7" w:rsidRPr="00656859">
        <w:rPr>
          <w:rFonts w:cs="Arial"/>
          <w:lang w:val="de-DE"/>
        </w:rPr>
        <w:t>:</w:t>
      </w:r>
      <w:r w:rsidRPr="00656859">
        <w:rPr>
          <w:lang w:val="de-DE"/>
        </w:rPr>
        <w:t xml:space="preserve"> Angaben zu / Leitfragen: </w:t>
      </w:r>
    </w:p>
    <w:p w14:paraId="35A78D53" w14:textId="77777777" w:rsidR="00226D9E" w:rsidRDefault="00226D9E" w:rsidP="00226D9E">
      <w:pPr>
        <w:pStyle w:val="Flietext"/>
        <w:numPr>
          <w:ilvl w:val="0"/>
          <w:numId w:val="14"/>
        </w:numPr>
        <w:rPr>
          <w:lang w:val="de-DE"/>
        </w:rPr>
      </w:pPr>
      <w:r w:rsidRPr="00656859">
        <w:rPr>
          <w:lang w:val="de-DE"/>
        </w:rPr>
        <w:t xml:space="preserve">Welche Kulturlandschaftselemente sind im Ort vorhanden und wo (Ortskern, Ortsteil, Gemarkung) befinden sich diese? </w:t>
      </w:r>
    </w:p>
    <w:p w14:paraId="31E1BB06" w14:textId="1018C46F" w:rsidR="00AD3990" w:rsidRPr="00656859" w:rsidRDefault="00AD3990" w:rsidP="00226D9E">
      <w:pPr>
        <w:pStyle w:val="Flietext"/>
        <w:numPr>
          <w:ilvl w:val="0"/>
          <w:numId w:val="14"/>
        </w:numPr>
        <w:rPr>
          <w:lang w:val="de-DE"/>
        </w:rPr>
      </w:pPr>
      <w:r>
        <w:rPr>
          <w:lang w:val="de-DE"/>
        </w:rPr>
        <w:t xml:space="preserve">Kurze Beschreibung der Elemente </w:t>
      </w:r>
    </w:p>
    <w:p w14:paraId="77E57C18" w14:textId="77777777" w:rsidR="00226D9E" w:rsidRPr="00656859" w:rsidRDefault="00226D9E" w:rsidP="00226D9E">
      <w:pPr>
        <w:pStyle w:val="Flietext"/>
        <w:numPr>
          <w:ilvl w:val="0"/>
          <w:numId w:val="14"/>
        </w:numPr>
        <w:rPr>
          <w:lang w:val="de-DE"/>
        </w:rPr>
      </w:pPr>
      <w:r w:rsidRPr="00656859">
        <w:rPr>
          <w:lang w:val="de-DE"/>
        </w:rPr>
        <w:t xml:space="preserve">Welchen Zustand weisen die vorhandenen Elemente auf und wie ist deren Gestaltung? </w:t>
      </w:r>
    </w:p>
    <w:p w14:paraId="39D6A7D8" w14:textId="77777777" w:rsidR="00226D9E" w:rsidRPr="00656859" w:rsidRDefault="00226D9E" w:rsidP="00226D9E">
      <w:pPr>
        <w:pStyle w:val="Flietext"/>
        <w:numPr>
          <w:ilvl w:val="0"/>
          <w:numId w:val="14"/>
        </w:numPr>
        <w:rPr>
          <w:lang w:val="de-DE"/>
        </w:rPr>
      </w:pPr>
      <w:r w:rsidRPr="00656859">
        <w:rPr>
          <w:lang w:val="de-DE"/>
        </w:rPr>
        <w:t>In welcher Form und durch wen (z.B. Förderverein) werden diese gepflegt?</w:t>
      </w:r>
    </w:p>
    <w:p w14:paraId="2BF227A6" w14:textId="77777777" w:rsidR="00106F89" w:rsidRPr="00656859" w:rsidRDefault="00106F89" w:rsidP="00106F89">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307D1" w:rsidRPr="00656859" w14:paraId="7FFAA75B" w14:textId="77777777" w:rsidTr="003C74D1">
        <w:tc>
          <w:tcPr>
            <w:tcW w:w="9386" w:type="dxa"/>
            <w:shd w:val="clear" w:color="auto" w:fill="F2F2F2"/>
          </w:tcPr>
          <w:p w14:paraId="03E7E00D" w14:textId="77777777" w:rsidR="00A307D1" w:rsidRPr="00656859" w:rsidRDefault="00A307D1" w:rsidP="003C74D1">
            <w:pPr>
              <w:spacing w:before="120" w:line="360" w:lineRule="auto"/>
              <w:jc w:val="both"/>
              <w:rPr>
                <w:b/>
                <w:color w:val="365F91"/>
                <w:sz w:val="24"/>
              </w:rPr>
            </w:pPr>
            <w:r w:rsidRPr="00656859">
              <w:rPr>
                <w:b/>
                <w:color w:val="365F91"/>
                <w:sz w:val="24"/>
              </w:rPr>
              <w:t>H</w:t>
            </w:r>
            <w:r w:rsidR="00653A18" w:rsidRPr="00656859">
              <w:rPr>
                <w:b/>
                <w:color w:val="365F91"/>
                <w:sz w:val="24"/>
              </w:rPr>
              <w:t xml:space="preserve">andlungserfordernisse </w:t>
            </w:r>
            <w:r w:rsidR="00B66C1A">
              <w:rPr>
                <w:b/>
                <w:color w:val="365F91"/>
                <w:sz w:val="24"/>
              </w:rPr>
              <w:t>„</w:t>
            </w:r>
            <w:r w:rsidRPr="00656859">
              <w:rPr>
                <w:b/>
                <w:color w:val="365F91"/>
                <w:sz w:val="24"/>
              </w:rPr>
              <w:t>Kulturlandschaftselement</w:t>
            </w:r>
            <w:r w:rsidR="00A2495A" w:rsidRPr="00656859">
              <w:rPr>
                <w:b/>
                <w:color w:val="365F91"/>
                <w:sz w:val="24"/>
              </w:rPr>
              <w:t>e</w:t>
            </w:r>
            <w:r w:rsidR="00B66C1A">
              <w:rPr>
                <w:b/>
                <w:color w:val="365F91"/>
                <w:sz w:val="24"/>
              </w:rPr>
              <w:t>“</w:t>
            </w:r>
            <w:r w:rsidR="00653A18" w:rsidRPr="00656859">
              <w:rPr>
                <w:b/>
                <w:color w:val="365F91"/>
                <w:sz w:val="24"/>
              </w:rPr>
              <w:t>:</w:t>
            </w:r>
          </w:p>
          <w:p w14:paraId="718B16E8" w14:textId="77777777" w:rsidR="00714513" w:rsidRPr="00656859" w:rsidRDefault="006301F7" w:rsidP="00714513">
            <w:pPr>
              <w:numPr>
                <w:ilvl w:val="0"/>
                <w:numId w:val="1"/>
              </w:numPr>
              <w:spacing w:before="120" w:line="360" w:lineRule="auto"/>
            </w:pPr>
            <w:r w:rsidRPr="00656859">
              <w:t>Text</w:t>
            </w:r>
          </w:p>
        </w:tc>
      </w:tr>
    </w:tbl>
    <w:p w14:paraId="4DF34F9C" w14:textId="77777777" w:rsidR="000F1585" w:rsidRPr="00656859" w:rsidRDefault="000F1585" w:rsidP="000F1585">
      <w:pPr>
        <w:pStyle w:val="Flietext"/>
        <w:rPr>
          <w:lang w:val="de-DE"/>
        </w:rPr>
      </w:pPr>
    </w:p>
    <w:p w14:paraId="0A41EFC3" w14:textId="77777777" w:rsidR="002E6C15" w:rsidRPr="00656859" w:rsidRDefault="003C4FDB" w:rsidP="009F5C1F">
      <w:pPr>
        <w:pStyle w:val="berschrift2"/>
        <w:numPr>
          <w:ilvl w:val="1"/>
          <w:numId w:val="13"/>
        </w:numPr>
        <w:overflowPunct w:val="0"/>
        <w:autoSpaceDE w:val="0"/>
        <w:autoSpaceDN w:val="0"/>
        <w:adjustRightInd w:val="0"/>
        <w:spacing w:before="0"/>
        <w:ind w:left="425" w:hanging="425"/>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br w:type="page"/>
      </w:r>
      <w:bookmarkStart w:id="26" w:name="_Toc159574256"/>
      <w:r w:rsidR="002E6C15" w:rsidRPr="00656859">
        <w:rPr>
          <w:rFonts w:ascii="Arial" w:hAnsi="Arial" w:cs="Arial"/>
          <w:bCs w:val="0"/>
          <w:i w:val="0"/>
          <w:iCs w:val="0"/>
          <w:color w:val="000000"/>
          <w:sz w:val="24"/>
          <w:szCs w:val="22"/>
          <w:lang w:val="de-DE"/>
        </w:rPr>
        <w:lastRenderedPageBreak/>
        <w:t>Beeinträchtigungen</w:t>
      </w:r>
      <w:bookmarkEnd w:id="26"/>
    </w:p>
    <w:p w14:paraId="1E97C862" w14:textId="77777777"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„Beeinträchtigungen“ zu entnehmen.</w:t>
      </w:r>
    </w:p>
    <w:p w14:paraId="3FEF2873" w14:textId="77777777" w:rsidR="00887C56" w:rsidRPr="00656859" w:rsidRDefault="00887C56" w:rsidP="00572444">
      <w:pPr>
        <w:pStyle w:val="Flietext"/>
        <w:rPr>
          <w:rFonts w:cs="Arial"/>
          <w:lang w:val="de-DE"/>
        </w:rPr>
      </w:pPr>
    </w:p>
    <w:p w14:paraId="54EF9D3E" w14:textId="77777777" w:rsidR="00572444" w:rsidRPr="00656859" w:rsidRDefault="00572444" w:rsidP="00572444">
      <w:pPr>
        <w:pStyle w:val="Flietext"/>
        <w:rPr>
          <w:lang w:val="de-DE"/>
        </w:rPr>
      </w:pPr>
      <w:r w:rsidRPr="00656859">
        <w:rPr>
          <w:rFonts w:cs="Arial"/>
          <w:lang w:val="de-DE"/>
        </w:rPr>
        <w:t>Text</w:t>
      </w:r>
      <w:r w:rsidR="00EF4FD7" w:rsidRPr="00656859">
        <w:rPr>
          <w:rFonts w:cs="Arial"/>
          <w:lang w:val="de-DE"/>
        </w:rPr>
        <w:t xml:space="preserve"> zu </w:t>
      </w:r>
      <w:r w:rsidRPr="00656859">
        <w:rPr>
          <w:lang w:val="de-DE"/>
        </w:rPr>
        <w:t xml:space="preserve">Leitfragen: </w:t>
      </w:r>
    </w:p>
    <w:p w14:paraId="077028B8" w14:textId="77777777" w:rsidR="00572444" w:rsidRPr="00656859" w:rsidRDefault="00572444" w:rsidP="00572444">
      <w:pPr>
        <w:pStyle w:val="Flietext"/>
        <w:numPr>
          <w:ilvl w:val="0"/>
          <w:numId w:val="14"/>
        </w:numPr>
        <w:rPr>
          <w:lang w:val="de-DE"/>
        </w:rPr>
      </w:pPr>
      <w:r w:rsidRPr="00656859">
        <w:rPr>
          <w:lang w:val="de-DE"/>
        </w:rPr>
        <w:t>Welche Beeinträchtigungen sind in der Gemeinde vorhanden?</w:t>
      </w:r>
    </w:p>
    <w:p w14:paraId="74D6E279" w14:textId="77777777" w:rsidR="00572444" w:rsidRPr="00656859" w:rsidRDefault="00572444" w:rsidP="00572444">
      <w:pPr>
        <w:pStyle w:val="Flietext"/>
        <w:numPr>
          <w:ilvl w:val="0"/>
          <w:numId w:val="14"/>
        </w:numPr>
        <w:rPr>
          <w:lang w:val="de-DE"/>
        </w:rPr>
      </w:pPr>
      <w:r w:rsidRPr="00656859">
        <w:rPr>
          <w:lang w:val="de-DE"/>
        </w:rPr>
        <w:t>Wodurch werden diese Verursacht?</w:t>
      </w:r>
    </w:p>
    <w:p w14:paraId="72BB2EAB" w14:textId="77777777" w:rsidR="00A46ADB" w:rsidRPr="00656859" w:rsidRDefault="00572444" w:rsidP="00572444">
      <w:pPr>
        <w:pStyle w:val="Flietext"/>
        <w:numPr>
          <w:ilvl w:val="0"/>
          <w:numId w:val="14"/>
        </w:numPr>
        <w:rPr>
          <w:lang w:val="de-DE"/>
        </w:rPr>
      </w:pPr>
      <w:r w:rsidRPr="00656859">
        <w:rPr>
          <w:lang w:val="de-DE"/>
        </w:rPr>
        <w:t>Gab oder gibt es Maßnahmen die bereits zur Reduzierung von Beeinträchtigungen eingeleitet wurden?</w:t>
      </w:r>
    </w:p>
    <w:p w14:paraId="11FA59EC" w14:textId="77777777" w:rsidR="00477D0C" w:rsidRPr="00656859" w:rsidRDefault="00477D0C" w:rsidP="00477D0C">
      <w:pPr>
        <w:pStyle w:val="Flietext"/>
        <w:rPr>
          <w:lang w:val="de-D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firstRow="1" w:lastRow="0" w:firstColumn="1" w:lastColumn="0" w:noHBand="0" w:noVBand="1"/>
      </w:tblPr>
      <w:tblGrid>
        <w:gridCol w:w="9494"/>
      </w:tblGrid>
      <w:tr w:rsidR="00AD0C6B" w:rsidRPr="00656859" w14:paraId="5A8036D8" w14:textId="77777777" w:rsidTr="001231AF">
        <w:tc>
          <w:tcPr>
            <w:tcW w:w="9494" w:type="dxa"/>
            <w:shd w:val="clear" w:color="auto" w:fill="F2F2F2"/>
          </w:tcPr>
          <w:p w14:paraId="4C5879B1" w14:textId="77777777" w:rsidR="00AD0C6B" w:rsidRPr="00656859" w:rsidRDefault="00AD0C6B" w:rsidP="001231AF">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00B66C1A">
              <w:rPr>
                <w:b/>
                <w:color w:val="365F91"/>
                <w:sz w:val="24"/>
              </w:rPr>
              <w:t>„</w:t>
            </w:r>
            <w:r w:rsidRPr="00656859">
              <w:rPr>
                <w:b/>
                <w:color w:val="365F91"/>
                <w:sz w:val="24"/>
              </w:rPr>
              <w:t>Beeinträchtigunge</w:t>
            </w:r>
            <w:r w:rsidR="0042085C" w:rsidRPr="00656859">
              <w:rPr>
                <w:b/>
                <w:color w:val="365F91"/>
                <w:sz w:val="24"/>
              </w:rPr>
              <w:t>n</w:t>
            </w:r>
            <w:r w:rsidR="00B66C1A">
              <w:rPr>
                <w:b/>
                <w:color w:val="365F91"/>
                <w:sz w:val="24"/>
              </w:rPr>
              <w:t>“</w:t>
            </w:r>
            <w:r w:rsidR="0042085C" w:rsidRPr="00656859">
              <w:rPr>
                <w:b/>
                <w:color w:val="365F91"/>
                <w:sz w:val="24"/>
              </w:rPr>
              <w:t>:</w:t>
            </w:r>
          </w:p>
          <w:p w14:paraId="794155A9" w14:textId="77777777" w:rsidR="00AD0C6B" w:rsidRPr="00656859" w:rsidRDefault="006301F7" w:rsidP="001231AF">
            <w:pPr>
              <w:numPr>
                <w:ilvl w:val="0"/>
                <w:numId w:val="1"/>
              </w:numPr>
              <w:spacing w:before="120" w:line="360" w:lineRule="auto"/>
            </w:pPr>
            <w:r w:rsidRPr="00656859">
              <w:t>Text</w:t>
            </w:r>
          </w:p>
        </w:tc>
      </w:tr>
    </w:tbl>
    <w:p w14:paraId="03C4DF74" w14:textId="77777777" w:rsidR="000F1585" w:rsidRPr="00656859" w:rsidRDefault="000F1585" w:rsidP="006163A5">
      <w:pPr>
        <w:pStyle w:val="Flietext"/>
        <w:rPr>
          <w:lang w:val="de-DE"/>
        </w:rPr>
      </w:pPr>
    </w:p>
    <w:p w14:paraId="32BD1698" w14:textId="77777777" w:rsidR="000F1585" w:rsidRPr="00656859" w:rsidRDefault="000F1585" w:rsidP="006163A5">
      <w:pPr>
        <w:pStyle w:val="Flietext"/>
        <w:rPr>
          <w:lang w:val="de-DE"/>
        </w:rPr>
      </w:pPr>
    </w:p>
    <w:p w14:paraId="5C6071EA" w14:textId="77777777" w:rsidR="00EF0C70" w:rsidRPr="00656859" w:rsidRDefault="003C4FDB" w:rsidP="009F5C1F">
      <w:pPr>
        <w:pStyle w:val="berschrift2"/>
        <w:numPr>
          <w:ilvl w:val="1"/>
          <w:numId w:val="13"/>
        </w:numPr>
        <w:overflowPunct w:val="0"/>
        <w:autoSpaceDE w:val="0"/>
        <w:autoSpaceDN w:val="0"/>
        <w:adjustRightInd w:val="0"/>
        <w:spacing w:before="0"/>
        <w:ind w:left="425" w:hanging="425"/>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br w:type="page"/>
      </w:r>
      <w:bookmarkStart w:id="27" w:name="_Toc159574257"/>
      <w:r w:rsidR="00EF0C70" w:rsidRPr="00656859">
        <w:rPr>
          <w:rFonts w:ascii="Arial" w:hAnsi="Arial" w:cs="Arial"/>
          <w:bCs w:val="0"/>
          <w:i w:val="0"/>
          <w:iCs w:val="0"/>
          <w:color w:val="000000"/>
          <w:sz w:val="24"/>
          <w:szCs w:val="22"/>
          <w:lang w:val="de-DE"/>
        </w:rPr>
        <w:lastRenderedPageBreak/>
        <w:t>Flächenmanagement</w:t>
      </w:r>
      <w:bookmarkEnd w:id="27"/>
    </w:p>
    <w:p w14:paraId="7AFF0960" w14:textId="77777777" w:rsidR="00EF0C70" w:rsidRPr="00656859" w:rsidRDefault="00EF0C70" w:rsidP="00EF0C70">
      <w:pPr>
        <w:numPr>
          <w:ilvl w:val="0"/>
          <w:numId w:val="14"/>
        </w:numPr>
        <w:spacing w:line="288" w:lineRule="auto"/>
        <w:ind w:right="150"/>
        <w:jc w:val="both"/>
        <w:rPr>
          <w:color w:val="FF0000"/>
        </w:rPr>
      </w:pPr>
      <w:r w:rsidRPr="00656859">
        <w:rPr>
          <w:color w:val="FF0000"/>
        </w:rPr>
        <w:t>Die Zahlen, Daten und Fakten für dieses Kapitel sind dem ausgefüllten Erhebungsbogen „Flächenmanagement“ zu entnehmen.</w:t>
      </w:r>
    </w:p>
    <w:p w14:paraId="2517B33E" w14:textId="77777777" w:rsidR="00EF0C70" w:rsidRPr="00656859" w:rsidRDefault="00EF0C70" w:rsidP="00EF0C70">
      <w:pPr>
        <w:spacing w:line="288" w:lineRule="auto"/>
        <w:ind w:right="150"/>
        <w:jc w:val="both"/>
        <w:rPr>
          <w:color w:val="000000"/>
        </w:rPr>
      </w:pPr>
    </w:p>
    <w:p w14:paraId="194425AC" w14:textId="77777777" w:rsidR="00EF0C70" w:rsidRPr="004341A4" w:rsidRDefault="00EF0C70" w:rsidP="00EF0C70">
      <w:pPr>
        <w:pStyle w:val="Flietext"/>
        <w:numPr>
          <w:ilvl w:val="0"/>
          <w:numId w:val="14"/>
        </w:numPr>
        <w:rPr>
          <w:lang w:val="de-DE"/>
        </w:rPr>
      </w:pPr>
      <w:r w:rsidRPr="00656859">
        <w:rPr>
          <w:lang w:val="de-DE"/>
        </w:rPr>
        <w:t>Wie stellt sich der Flächennutzungsplan derzeit für die Ortsgemeinde dar? Welche Flächen sind in der Gemeinde ausgewiesen</w:t>
      </w:r>
      <w:r>
        <w:rPr>
          <w:lang w:val="de-DE"/>
        </w:rPr>
        <w:t xml:space="preserve"> (z.B. </w:t>
      </w:r>
      <w:r w:rsidRPr="004341A4">
        <w:rPr>
          <w:lang w:val="de-DE"/>
        </w:rPr>
        <w:t>Wohnflächen, Gewerbefläche, Mischgebiete etc.)?</w:t>
      </w:r>
    </w:p>
    <w:p w14:paraId="6665EA49" w14:textId="77777777" w:rsidR="00EF0C70" w:rsidRPr="00494F8F" w:rsidRDefault="00EF0C70" w:rsidP="00EF0C70">
      <w:pPr>
        <w:autoSpaceDE w:val="0"/>
        <w:autoSpaceDN w:val="0"/>
        <w:adjustRightInd w:val="0"/>
        <w:spacing w:before="120" w:after="120" w:line="360" w:lineRule="auto"/>
        <w:jc w:val="both"/>
        <w:rPr>
          <w:rFonts w:cs="Arial"/>
          <w:color w:val="365F91"/>
          <w:szCs w:val="22"/>
        </w:rPr>
      </w:pPr>
      <w:r w:rsidRPr="00F72B78">
        <w:rPr>
          <w:rFonts w:cs="Arial"/>
          <w:b/>
          <w:bCs/>
          <w:color w:val="365F91"/>
          <w:szCs w:val="22"/>
        </w:rPr>
        <w:t>Geplante</w:t>
      </w:r>
      <w:r>
        <w:rPr>
          <w:rFonts w:cs="Arial"/>
          <w:b/>
          <w:bCs/>
          <w:color w:val="365F91"/>
          <w:szCs w:val="22"/>
        </w:rPr>
        <w:t xml:space="preserve"> und v</w:t>
      </w:r>
      <w:r w:rsidRPr="00F72B78">
        <w:rPr>
          <w:rFonts w:cs="Arial"/>
          <w:b/>
          <w:bCs/>
          <w:color w:val="365F91"/>
          <w:szCs w:val="22"/>
        </w:rPr>
        <w:t>orhandene Bau</w:t>
      </w:r>
      <w:r>
        <w:rPr>
          <w:rFonts w:cs="Arial"/>
          <w:b/>
          <w:bCs/>
          <w:color w:val="365F91"/>
          <w:szCs w:val="22"/>
        </w:rPr>
        <w:t>flächen</w:t>
      </w:r>
    </w:p>
    <w:p w14:paraId="6ED9D233" w14:textId="77777777" w:rsidR="00EF0C70" w:rsidRDefault="00EF0C70" w:rsidP="00EF0C70">
      <w:pPr>
        <w:pStyle w:val="Flietext"/>
        <w:numPr>
          <w:ilvl w:val="0"/>
          <w:numId w:val="14"/>
        </w:numPr>
        <w:rPr>
          <w:lang w:val="de-DE"/>
        </w:rPr>
      </w:pPr>
      <w:r w:rsidRPr="00656859">
        <w:rPr>
          <w:lang w:val="de-DE"/>
        </w:rPr>
        <w:t>Ist die Ausarbeitung einer Satzung oder eines Bebauungsplans für die Gemeinde derzeit vorgesehen? Wenn ja, wie viele Baustellen würden hierdurch zusätzlich entstehen?</w:t>
      </w:r>
    </w:p>
    <w:p w14:paraId="3561ED02" w14:textId="77777777" w:rsidR="00EF0C70" w:rsidRDefault="00EF0C70" w:rsidP="00EF0C70">
      <w:pPr>
        <w:pStyle w:val="Flietext"/>
        <w:numPr>
          <w:ilvl w:val="0"/>
          <w:numId w:val="14"/>
        </w:numPr>
        <w:rPr>
          <w:lang w:val="de-DE"/>
        </w:rPr>
      </w:pPr>
      <w:r>
        <w:rPr>
          <w:lang w:val="de-DE"/>
        </w:rPr>
        <w:t>Wie viele Bauflächen sind vorhanden? Sind diese verfügbar?</w:t>
      </w:r>
    </w:p>
    <w:p w14:paraId="08CE3095" w14:textId="77777777" w:rsidR="00EF0C70" w:rsidRPr="00494F8F" w:rsidRDefault="00EF0C70" w:rsidP="00EF0C70">
      <w:pPr>
        <w:autoSpaceDE w:val="0"/>
        <w:autoSpaceDN w:val="0"/>
        <w:adjustRightInd w:val="0"/>
        <w:spacing w:before="120" w:after="120" w:line="360" w:lineRule="auto"/>
        <w:jc w:val="both"/>
        <w:rPr>
          <w:rFonts w:cs="Arial"/>
          <w:color w:val="365F91"/>
          <w:szCs w:val="22"/>
        </w:rPr>
      </w:pPr>
      <w:r w:rsidRPr="00494F8F">
        <w:rPr>
          <w:rFonts w:cs="Arial"/>
          <w:b/>
          <w:bCs/>
          <w:color w:val="365F91"/>
          <w:szCs w:val="22"/>
        </w:rPr>
        <w:t xml:space="preserve">Flächen- und Grundstückszuschnitte </w:t>
      </w:r>
    </w:p>
    <w:p w14:paraId="692A8936" w14:textId="77777777" w:rsidR="00EF0C70" w:rsidRPr="004341A4" w:rsidRDefault="00EF0C70" w:rsidP="00D05605">
      <w:pPr>
        <w:pStyle w:val="Listenabsatz"/>
        <w:numPr>
          <w:ilvl w:val="0"/>
          <w:numId w:val="32"/>
        </w:numPr>
        <w:autoSpaceDE w:val="0"/>
        <w:autoSpaceDN w:val="0"/>
        <w:adjustRightInd w:val="0"/>
        <w:spacing w:before="120" w:after="120" w:line="360" w:lineRule="auto"/>
        <w:rPr>
          <w:rFonts w:cs="Arial"/>
          <w:color w:val="FF0000"/>
          <w:szCs w:val="22"/>
        </w:rPr>
      </w:pPr>
      <w:r w:rsidRPr="004341A4">
        <w:rPr>
          <w:rFonts w:cs="Arial"/>
          <w:color w:val="000000"/>
          <w:szCs w:val="22"/>
        </w:rPr>
        <w:t xml:space="preserve">Die Situation der Grundstückszuschnitte und Flächenaufteilung ist </w:t>
      </w:r>
      <w:r w:rsidRPr="004341A4">
        <w:rPr>
          <w:rFonts w:cs="Arial"/>
          <w:color w:val="FF0000"/>
          <w:szCs w:val="22"/>
        </w:rPr>
        <w:t xml:space="preserve">zufriedenstellend / nicht zufriedenstellend. </w:t>
      </w:r>
    </w:p>
    <w:p w14:paraId="1FDEC897" w14:textId="77777777" w:rsidR="00EF0C70" w:rsidRPr="004341A4" w:rsidRDefault="00EF0C70" w:rsidP="00D05605">
      <w:pPr>
        <w:pStyle w:val="Listenabsatz"/>
        <w:numPr>
          <w:ilvl w:val="0"/>
          <w:numId w:val="32"/>
        </w:numPr>
        <w:autoSpaceDE w:val="0"/>
        <w:autoSpaceDN w:val="0"/>
        <w:adjustRightInd w:val="0"/>
        <w:spacing w:before="120" w:after="120" w:line="360" w:lineRule="auto"/>
        <w:rPr>
          <w:rFonts w:cs="Arial"/>
          <w:color w:val="000000"/>
          <w:szCs w:val="22"/>
        </w:rPr>
      </w:pPr>
      <w:r w:rsidRPr="004341A4">
        <w:rPr>
          <w:rFonts w:cs="Arial"/>
          <w:color w:val="000000"/>
          <w:szCs w:val="22"/>
        </w:rPr>
        <w:t xml:space="preserve">Es gibt ausreichend </w:t>
      </w:r>
      <w:r w:rsidRPr="004341A4">
        <w:rPr>
          <w:rFonts w:cs="Arial"/>
          <w:color w:val="FF0000"/>
          <w:szCs w:val="22"/>
        </w:rPr>
        <w:t>viele / wenige Wirtschaftswege</w:t>
      </w:r>
      <w:r w:rsidRPr="004341A4">
        <w:rPr>
          <w:rFonts w:cs="Arial"/>
          <w:color w:val="000000"/>
          <w:szCs w:val="22"/>
        </w:rPr>
        <w:t xml:space="preserve">. </w:t>
      </w:r>
    </w:p>
    <w:p w14:paraId="40C218E1" w14:textId="77777777" w:rsidR="00EF0C70" w:rsidRPr="004341A4" w:rsidRDefault="00EF0C70" w:rsidP="00D05605">
      <w:pPr>
        <w:pStyle w:val="Listenabsatz"/>
        <w:numPr>
          <w:ilvl w:val="0"/>
          <w:numId w:val="32"/>
        </w:numPr>
        <w:autoSpaceDE w:val="0"/>
        <w:autoSpaceDN w:val="0"/>
        <w:adjustRightInd w:val="0"/>
        <w:spacing w:before="120" w:after="120" w:line="360" w:lineRule="auto"/>
        <w:rPr>
          <w:rFonts w:cs="Arial"/>
          <w:color w:val="000000"/>
          <w:szCs w:val="22"/>
        </w:rPr>
      </w:pPr>
      <w:r w:rsidRPr="004341A4">
        <w:rPr>
          <w:rFonts w:cs="Arial"/>
          <w:color w:val="000000"/>
          <w:szCs w:val="22"/>
        </w:rPr>
        <w:t xml:space="preserve">Die Eigentums- und Rechtsverhältnisse an bebauten oder unbebauten Flurstücken sind </w:t>
      </w:r>
      <w:r w:rsidRPr="004341A4">
        <w:rPr>
          <w:rFonts w:cs="Arial"/>
          <w:color w:val="FF0000"/>
          <w:szCs w:val="22"/>
        </w:rPr>
        <w:t>klar / unklar.</w:t>
      </w:r>
      <w:r w:rsidRPr="004341A4">
        <w:rPr>
          <w:rFonts w:cs="Arial"/>
          <w:color w:val="000000"/>
          <w:szCs w:val="22"/>
        </w:rPr>
        <w:t xml:space="preserve"> </w:t>
      </w:r>
    </w:p>
    <w:p w14:paraId="71414946" w14:textId="77777777" w:rsidR="00EF0C70" w:rsidRPr="004341A4" w:rsidRDefault="00EF0C70" w:rsidP="00D05605">
      <w:pPr>
        <w:pStyle w:val="Listenabsatz"/>
        <w:numPr>
          <w:ilvl w:val="0"/>
          <w:numId w:val="32"/>
        </w:numPr>
        <w:autoSpaceDE w:val="0"/>
        <w:autoSpaceDN w:val="0"/>
        <w:adjustRightInd w:val="0"/>
        <w:spacing w:before="120" w:after="120" w:line="360" w:lineRule="auto"/>
        <w:rPr>
          <w:rFonts w:cs="Arial"/>
          <w:color w:val="000000"/>
          <w:szCs w:val="22"/>
        </w:rPr>
      </w:pPr>
      <w:r w:rsidRPr="004341A4">
        <w:rPr>
          <w:rFonts w:cs="Arial"/>
          <w:color w:val="000000"/>
          <w:szCs w:val="22"/>
        </w:rPr>
        <w:t xml:space="preserve">Die Grundstücke sind überwiegend </w:t>
      </w:r>
      <w:r w:rsidRPr="004341A4">
        <w:rPr>
          <w:rFonts w:cs="Arial"/>
          <w:color w:val="FF0000"/>
          <w:szCs w:val="22"/>
        </w:rPr>
        <w:t>abgemarkt / sind nicht abgemarkt</w:t>
      </w:r>
      <w:r w:rsidRPr="004341A4">
        <w:rPr>
          <w:rFonts w:cs="Arial"/>
          <w:color w:val="000000"/>
          <w:szCs w:val="22"/>
        </w:rPr>
        <w:t xml:space="preserve">. </w:t>
      </w:r>
    </w:p>
    <w:p w14:paraId="6D63606E" w14:textId="77777777" w:rsidR="002F7B6C" w:rsidRPr="004341A4" w:rsidRDefault="002F7B6C" w:rsidP="00D05605">
      <w:pPr>
        <w:pStyle w:val="Listenabsatz"/>
        <w:numPr>
          <w:ilvl w:val="0"/>
          <w:numId w:val="32"/>
        </w:numPr>
        <w:autoSpaceDE w:val="0"/>
        <w:autoSpaceDN w:val="0"/>
        <w:adjustRightInd w:val="0"/>
        <w:spacing w:before="120" w:after="120" w:line="360" w:lineRule="auto"/>
        <w:rPr>
          <w:rFonts w:cs="Arial"/>
          <w:color w:val="000000"/>
          <w:szCs w:val="22"/>
        </w:rPr>
      </w:pPr>
      <w:r w:rsidRPr="004341A4">
        <w:rPr>
          <w:rFonts w:cs="Arial"/>
          <w:color w:val="000000"/>
          <w:szCs w:val="22"/>
        </w:rPr>
        <w:t xml:space="preserve">Flächenbeanspruchende Planungen der Gemeinde oder sonstiger öffentlicher Träger lassen sich </w:t>
      </w:r>
      <w:r w:rsidRPr="004341A4">
        <w:rPr>
          <w:rFonts w:cs="Arial"/>
          <w:color w:val="FF0000"/>
          <w:szCs w:val="22"/>
        </w:rPr>
        <w:t>durchaus realisieren / nicht realisieren</w:t>
      </w:r>
      <w:r w:rsidRPr="004341A4">
        <w:rPr>
          <w:rFonts w:cs="Arial"/>
          <w:color w:val="000000"/>
          <w:szCs w:val="22"/>
        </w:rPr>
        <w:t>.</w:t>
      </w:r>
    </w:p>
    <w:p w14:paraId="70A504F4" w14:textId="77777777" w:rsidR="00EF0C70" w:rsidRPr="004341A4" w:rsidRDefault="00EF0C70" w:rsidP="00D05605">
      <w:pPr>
        <w:pStyle w:val="Listenabsatz"/>
        <w:numPr>
          <w:ilvl w:val="0"/>
          <w:numId w:val="32"/>
        </w:numPr>
        <w:autoSpaceDE w:val="0"/>
        <w:autoSpaceDN w:val="0"/>
        <w:adjustRightInd w:val="0"/>
        <w:spacing w:before="120" w:after="120" w:line="360" w:lineRule="auto"/>
        <w:rPr>
          <w:rFonts w:cs="Arial"/>
          <w:color w:val="000000"/>
          <w:szCs w:val="22"/>
        </w:rPr>
      </w:pPr>
      <w:r w:rsidRPr="004341A4">
        <w:rPr>
          <w:rFonts w:cs="Arial"/>
          <w:color w:val="000000"/>
          <w:szCs w:val="22"/>
        </w:rPr>
        <w:t xml:space="preserve">Eine Flächenneuordnung im Rahmen eines Flurbereinigungsverfahrens ist </w:t>
      </w:r>
      <w:r w:rsidRPr="004341A4">
        <w:rPr>
          <w:rFonts w:cs="Arial"/>
          <w:color w:val="FF0000"/>
          <w:szCs w:val="22"/>
        </w:rPr>
        <w:t>erforderlich / nicht erforderlich</w:t>
      </w:r>
      <w:r w:rsidRPr="004341A4">
        <w:rPr>
          <w:rFonts w:cs="Arial"/>
          <w:color w:val="000000"/>
          <w:szCs w:val="22"/>
        </w:rPr>
        <w:t xml:space="preserve">. </w:t>
      </w:r>
    </w:p>
    <w:p w14:paraId="38671B52" w14:textId="77777777" w:rsidR="00D05605" w:rsidRDefault="00D05605">
      <w:pPr>
        <w:rPr>
          <w:rFonts w:cs="Arial"/>
          <w:b/>
          <w:bCs/>
          <w:color w:val="365F91"/>
          <w:szCs w:val="22"/>
          <w:lang w:val="x-none" w:eastAsia="x-none"/>
        </w:rPr>
      </w:pPr>
      <w:r>
        <w:rPr>
          <w:rFonts w:cs="Arial"/>
          <w:b/>
          <w:bCs/>
          <w:color w:val="365F91"/>
          <w:szCs w:val="22"/>
        </w:rPr>
        <w:br w:type="page"/>
      </w:r>
    </w:p>
    <w:p w14:paraId="15BFCA80" w14:textId="379A6024" w:rsidR="00EF0C70" w:rsidRDefault="00EF0C70" w:rsidP="00EF0C70">
      <w:pPr>
        <w:pStyle w:val="Flietext"/>
        <w:rPr>
          <w:lang w:val="de-DE"/>
        </w:rPr>
      </w:pPr>
      <w:r w:rsidRPr="00494F8F">
        <w:rPr>
          <w:rFonts w:cs="Arial"/>
          <w:b/>
          <w:bCs/>
          <w:color w:val="365F91"/>
          <w:szCs w:val="22"/>
        </w:rPr>
        <w:lastRenderedPageBreak/>
        <w:t xml:space="preserve">Vorhandene Flächenpotentiale </w:t>
      </w:r>
    </w:p>
    <w:p w14:paraId="79C842B3" w14:textId="77777777" w:rsidR="00EF0C70" w:rsidRDefault="00EF0C70" w:rsidP="00EF0C70">
      <w:pPr>
        <w:pStyle w:val="Flietext"/>
        <w:numPr>
          <w:ilvl w:val="0"/>
          <w:numId w:val="14"/>
        </w:numPr>
        <w:rPr>
          <w:lang w:val="de-DE"/>
        </w:rPr>
      </w:pPr>
      <w:r w:rsidRPr="00656859">
        <w:rPr>
          <w:lang w:val="de-DE"/>
        </w:rPr>
        <w:t>Wo gibt es innerhalb der Gemeinde Flächenpotenziale (Baulandpotenziale) laut Flächennutzungsplan bzw. RAUM+Monitor? Wie sieht deren Verfügbarkeit aus?</w:t>
      </w:r>
    </w:p>
    <w:p w14:paraId="12B3C1B2" w14:textId="6FAA6982" w:rsidR="00EF0C70" w:rsidRDefault="00EF0C70" w:rsidP="00EF0C70">
      <w:pPr>
        <w:pStyle w:val="Listenabsatz"/>
        <w:numPr>
          <w:ilvl w:val="0"/>
          <w:numId w:val="20"/>
        </w:numPr>
        <w:spacing w:line="360" w:lineRule="auto"/>
        <w:rPr>
          <w:b/>
          <w:color w:val="FF0000"/>
        </w:rPr>
      </w:pPr>
      <w:r w:rsidRPr="00B66C1A">
        <w:rPr>
          <w:b/>
          <w:color w:val="FF0000"/>
        </w:rPr>
        <w:t>Vorlage zum Übernehmen</w:t>
      </w:r>
      <w:r w:rsidR="00AD3990">
        <w:rPr>
          <w:b/>
          <w:color w:val="FF0000"/>
        </w:rPr>
        <w:t xml:space="preserve"> (aus Karte und Liste Raum+Monitor)</w:t>
      </w:r>
      <w:r w:rsidRPr="00B66C1A">
        <w:rPr>
          <w:b/>
          <w:color w:val="FF0000"/>
        </w:rPr>
        <w:t>:</w:t>
      </w:r>
    </w:p>
    <w:p w14:paraId="151A7619" w14:textId="620D69A2" w:rsidR="00EF0C70" w:rsidRPr="00494F8F" w:rsidRDefault="00EF0C70" w:rsidP="00D05605">
      <w:pPr>
        <w:suppressAutoHyphens/>
        <w:autoSpaceDE w:val="0"/>
        <w:autoSpaceDN w:val="0"/>
        <w:adjustRightInd w:val="0"/>
        <w:spacing w:before="120" w:after="120" w:line="360" w:lineRule="auto"/>
        <w:jc w:val="both"/>
        <w:rPr>
          <w:rFonts w:cs="Arial"/>
          <w:color w:val="000000"/>
          <w:szCs w:val="22"/>
        </w:rPr>
      </w:pPr>
      <w:r w:rsidRPr="00494F8F">
        <w:rPr>
          <w:rFonts w:cs="Arial"/>
          <w:color w:val="000000"/>
          <w:szCs w:val="22"/>
        </w:rPr>
        <w:t xml:space="preserve">In Zusammenarbeit mit der Verwaltung der Verbandsgemeinde </w:t>
      </w:r>
      <w:r w:rsidRPr="00494F8F">
        <w:rPr>
          <w:rFonts w:cs="Arial"/>
          <w:color w:val="000000"/>
          <w:szCs w:val="22"/>
          <w:highlight w:val="red"/>
        </w:rPr>
        <w:t>Musterhausen</w:t>
      </w:r>
      <w:r w:rsidRPr="00494F8F">
        <w:rPr>
          <w:rFonts w:cs="Arial"/>
          <w:color w:val="000000"/>
          <w:szCs w:val="22"/>
        </w:rPr>
        <w:t xml:space="preserve"> wurden die in das System RAUM+Monitor eingetragenen Bauflächenpotenziale an die Flächenausweisung des derzeit gültigen Flächennutzungsplans der Verbandsgemeinde angepasst. Dabei wurde festgestellt: </w:t>
      </w:r>
    </w:p>
    <w:p w14:paraId="33316BE8" w14:textId="77777777" w:rsidR="00EF0C70" w:rsidRPr="007B42DD" w:rsidRDefault="00EF0C70" w:rsidP="00D05605">
      <w:pPr>
        <w:pStyle w:val="Listenabsatz"/>
        <w:numPr>
          <w:ilvl w:val="0"/>
          <w:numId w:val="34"/>
        </w:numPr>
        <w:spacing w:line="360" w:lineRule="auto"/>
      </w:pPr>
      <w:r w:rsidRPr="007B42DD">
        <w:t xml:space="preserve">Innerhalb der Gemeinde sind </w:t>
      </w:r>
      <w:r w:rsidRPr="00B66C1A">
        <w:rPr>
          <w:highlight w:val="red"/>
        </w:rPr>
        <w:t xml:space="preserve">XX </w:t>
      </w:r>
      <w:r w:rsidRPr="007B42DD">
        <w:t>Baulüc</w:t>
      </w:r>
      <w:r>
        <w:t xml:space="preserve">ken mit einer Gesamtfläche von </w:t>
      </w:r>
      <w:r w:rsidRPr="00B66C1A">
        <w:rPr>
          <w:highlight w:val="red"/>
        </w:rPr>
        <w:t xml:space="preserve">XX </w:t>
      </w:r>
      <w:r w:rsidRPr="007B42DD">
        <w:t>ha vorhanden. Tatsächlich</w:t>
      </w:r>
      <w:r>
        <w:t xml:space="preserve"> </w:t>
      </w:r>
      <w:r w:rsidRPr="007B42DD">
        <w:t xml:space="preserve">verfügbar sind davon </w:t>
      </w:r>
      <w:r w:rsidRPr="00B66C1A">
        <w:rPr>
          <w:highlight w:val="red"/>
        </w:rPr>
        <w:t xml:space="preserve">XX </w:t>
      </w:r>
      <w:r w:rsidRPr="007B42DD">
        <w:t xml:space="preserve">Baulücken mit einer Gesamtfläche von </w:t>
      </w:r>
      <w:r w:rsidRPr="00B66C1A">
        <w:rPr>
          <w:highlight w:val="red"/>
        </w:rPr>
        <w:t xml:space="preserve">XX </w:t>
      </w:r>
      <w:r w:rsidRPr="007B42DD">
        <w:t>ha.</w:t>
      </w:r>
    </w:p>
    <w:p w14:paraId="0A05806C" w14:textId="361406DB" w:rsidR="00EF0C70" w:rsidRDefault="00EF0C70" w:rsidP="00D05605">
      <w:pPr>
        <w:pStyle w:val="Listenabsatz"/>
        <w:numPr>
          <w:ilvl w:val="0"/>
          <w:numId w:val="34"/>
        </w:numPr>
        <w:spacing w:line="360" w:lineRule="auto"/>
      </w:pPr>
      <w:r w:rsidRPr="007B42DD">
        <w:t xml:space="preserve">Das Innenpotential besteht aus </w:t>
      </w:r>
      <w:r w:rsidRPr="00B66C1A">
        <w:rPr>
          <w:highlight w:val="red"/>
        </w:rPr>
        <w:t xml:space="preserve">XX </w:t>
      </w:r>
      <w:r>
        <w:t>vorhandenen Flächen mit</w:t>
      </w:r>
      <w:r w:rsidR="002F6285">
        <w:t xml:space="preserve"> einer Größe von</w:t>
      </w:r>
      <w:r>
        <w:t xml:space="preserve"> </w:t>
      </w:r>
      <w:r w:rsidRPr="00B66C1A">
        <w:rPr>
          <w:highlight w:val="red"/>
        </w:rPr>
        <w:t xml:space="preserve">XX </w:t>
      </w:r>
      <w:r>
        <w:t xml:space="preserve">ha. Tatsächlich sind XX dieser Potentiale mit einer Größe von </w:t>
      </w:r>
      <w:r w:rsidRPr="00B66C1A">
        <w:rPr>
          <w:highlight w:val="red"/>
        </w:rPr>
        <w:t xml:space="preserve">XX </w:t>
      </w:r>
      <w:r>
        <w:t>ha vorhanden.</w:t>
      </w:r>
    </w:p>
    <w:p w14:paraId="101C5A3F" w14:textId="5BD7C295" w:rsidR="00EF0C70" w:rsidRPr="00B66C1A" w:rsidRDefault="00EF0C70" w:rsidP="00D05605">
      <w:pPr>
        <w:pStyle w:val="Listenabsatz"/>
        <w:numPr>
          <w:ilvl w:val="0"/>
          <w:numId w:val="34"/>
        </w:numPr>
        <w:spacing w:line="360" w:lineRule="auto"/>
      </w:pPr>
      <w:r>
        <w:t xml:space="preserve">Die Außenreserven erstrecken sich über </w:t>
      </w:r>
      <w:r w:rsidRPr="00B66C1A">
        <w:rPr>
          <w:highlight w:val="red"/>
        </w:rPr>
        <w:t xml:space="preserve">XX </w:t>
      </w:r>
      <w:r>
        <w:t>vorhandene Flächen mit</w:t>
      </w:r>
      <w:r w:rsidR="00677BE4">
        <w:t xml:space="preserve"> einer Größe von</w:t>
      </w:r>
      <w:r>
        <w:t xml:space="preserve"> </w:t>
      </w:r>
      <w:r w:rsidRPr="00B66C1A">
        <w:rPr>
          <w:highlight w:val="red"/>
        </w:rPr>
        <w:t xml:space="preserve">XX </w:t>
      </w:r>
      <w:r>
        <w:t xml:space="preserve">ha. Davon sind </w:t>
      </w:r>
      <w:r w:rsidRPr="00B66C1A">
        <w:rPr>
          <w:highlight w:val="red"/>
        </w:rPr>
        <w:t xml:space="preserve">XX </w:t>
      </w:r>
      <w:r>
        <w:t xml:space="preserve">Flächen mit einer Größe von </w:t>
      </w:r>
      <w:r w:rsidRPr="00B66C1A">
        <w:rPr>
          <w:highlight w:val="red"/>
        </w:rPr>
        <w:t xml:space="preserve">XX </w:t>
      </w:r>
      <w:r>
        <w:t xml:space="preserve">ha tatsächlich verfügbar. </w:t>
      </w:r>
    </w:p>
    <w:p w14:paraId="2ABEE068" w14:textId="77777777" w:rsidR="00EF0C70" w:rsidRPr="00656859" w:rsidRDefault="00EF0C70" w:rsidP="00EF0C70">
      <w:pPr>
        <w:pStyle w:val="Flietext"/>
        <w:rPr>
          <w:lang w:val="de-DE"/>
        </w:rPr>
      </w:pPr>
    </w:p>
    <w:p w14:paraId="77B3AE20" w14:textId="77777777" w:rsidR="00EF0C70" w:rsidRPr="00656859" w:rsidRDefault="00EF0C70" w:rsidP="00EF0C70">
      <w:pPr>
        <w:pStyle w:val="Flietext"/>
        <w:tabs>
          <w:tab w:val="left" w:pos="5299"/>
        </w:tabs>
        <w:rPr>
          <w:lang w:val="de-DE"/>
        </w:rPr>
      </w:pPr>
      <w:r>
        <w:rPr>
          <w:lang w:val="de-DE"/>
        </w:rPr>
        <w:tab/>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hemeFill="background1" w:themeFillShade="F2"/>
        <w:tblLook w:val="04A0" w:firstRow="1" w:lastRow="0" w:firstColumn="1" w:lastColumn="0" w:noHBand="0" w:noVBand="1"/>
      </w:tblPr>
      <w:tblGrid>
        <w:gridCol w:w="9386"/>
      </w:tblGrid>
      <w:tr w:rsidR="00EF0C70" w:rsidRPr="00656859" w14:paraId="78B456F0" w14:textId="77777777" w:rsidTr="00236ECF">
        <w:tc>
          <w:tcPr>
            <w:tcW w:w="9386" w:type="dxa"/>
            <w:shd w:val="clear" w:color="auto" w:fill="F2F2F2" w:themeFill="background1" w:themeFillShade="F2"/>
          </w:tcPr>
          <w:p w14:paraId="432BF23E" w14:textId="77777777" w:rsidR="00EF0C70" w:rsidRPr="00656859" w:rsidRDefault="00EF0C70" w:rsidP="00236ECF">
            <w:pPr>
              <w:spacing w:before="120" w:line="360" w:lineRule="auto"/>
              <w:jc w:val="both"/>
              <w:rPr>
                <w:b/>
                <w:color w:val="365F91"/>
                <w:sz w:val="24"/>
              </w:rPr>
            </w:pPr>
            <w:r w:rsidRPr="00656859">
              <w:rPr>
                <w:b/>
                <w:color w:val="365F91"/>
                <w:sz w:val="24"/>
              </w:rPr>
              <w:t xml:space="preserve">Handlungserfordernisse </w:t>
            </w:r>
            <w:r>
              <w:rPr>
                <w:b/>
                <w:color w:val="365F91"/>
                <w:sz w:val="24"/>
              </w:rPr>
              <w:t>„</w:t>
            </w:r>
            <w:r w:rsidRPr="00656859">
              <w:rPr>
                <w:b/>
                <w:color w:val="365F91"/>
                <w:sz w:val="24"/>
              </w:rPr>
              <w:t>Flächenmanagement</w:t>
            </w:r>
            <w:r>
              <w:rPr>
                <w:b/>
                <w:color w:val="365F91"/>
                <w:sz w:val="24"/>
              </w:rPr>
              <w:t>“</w:t>
            </w:r>
            <w:r w:rsidRPr="00656859">
              <w:rPr>
                <w:b/>
                <w:color w:val="365F91"/>
                <w:sz w:val="24"/>
              </w:rPr>
              <w:t xml:space="preserve">: </w:t>
            </w:r>
          </w:p>
          <w:p w14:paraId="07F90EAA" w14:textId="77777777" w:rsidR="00EF0C70" w:rsidRPr="00656859" w:rsidRDefault="00EF0C70" w:rsidP="00236ECF">
            <w:pPr>
              <w:numPr>
                <w:ilvl w:val="0"/>
                <w:numId w:val="1"/>
              </w:numPr>
              <w:spacing w:before="120" w:line="360" w:lineRule="auto"/>
              <w:jc w:val="both"/>
            </w:pPr>
            <w:r w:rsidRPr="00656859">
              <w:t>Text</w:t>
            </w:r>
          </w:p>
        </w:tc>
      </w:tr>
    </w:tbl>
    <w:p w14:paraId="551568B3" w14:textId="1E2DC161" w:rsidR="00106F89" w:rsidRPr="00656859" w:rsidRDefault="00106F89" w:rsidP="00EF0C70">
      <w:pPr>
        <w:pStyle w:val="berschrift2"/>
        <w:overflowPunct w:val="0"/>
        <w:autoSpaceDE w:val="0"/>
        <w:autoSpaceDN w:val="0"/>
        <w:adjustRightInd w:val="0"/>
        <w:spacing w:before="360"/>
        <w:jc w:val="both"/>
        <w:textAlignment w:val="baseline"/>
        <w:rPr>
          <w:lang w:val="de-DE"/>
        </w:rPr>
      </w:pPr>
    </w:p>
    <w:p w14:paraId="315E7145" w14:textId="77777777" w:rsidR="00106F89" w:rsidRPr="00656859" w:rsidRDefault="00106F89" w:rsidP="00106F89">
      <w:pPr>
        <w:pStyle w:val="Flietext"/>
        <w:rPr>
          <w:lang w:val="de-DE"/>
        </w:rPr>
      </w:pPr>
    </w:p>
    <w:p w14:paraId="0F2C4088" w14:textId="77777777" w:rsidR="0008264F" w:rsidRPr="00656859" w:rsidRDefault="00226D9E" w:rsidP="009F5C1F">
      <w:pPr>
        <w:pStyle w:val="berschrift1"/>
        <w:numPr>
          <w:ilvl w:val="0"/>
          <w:numId w:val="4"/>
        </w:numPr>
        <w:pBdr>
          <w:bottom w:val="single" w:sz="4" w:space="1" w:color="auto"/>
        </w:pBdr>
        <w:tabs>
          <w:tab w:val="clear" w:pos="851"/>
          <w:tab w:val="left" w:pos="426"/>
        </w:tabs>
        <w:spacing w:before="0"/>
        <w:ind w:left="0" w:firstLine="0"/>
        <w:rPr>
          <w:lang w:val="de-DE"/>
        </w:rPr>
      </w:pPr>
      <w:r w:rsidRPr="00656859">
        <w:rPr>
          <w:lang w:val="de-DE"/>
        </w:rPr>
        <w:br w:type="page"/>
      </w:r>
      <w:bookmarkStart w:id="28" w:name="_Toc447026962"/>
      <w:bookmarkStart w:id="29" w:name="_Toc159574258"/>
      <w:r w:rsidR="0008264F" w:rsidRPr="00656859">
        <w:rPr>
          <w:lang w:val="de-DE"/>
        </w:rPr>
        <w:lastRenderedPageBreak/>
        <w:t>Stärken und Schwächen</w:t>
      </w:r>
      <w:bookmarkEnd w:id="28"/>
      <w:bookmarkEnd w:id="29"/>
    </w:p>
    <w:p w14:paraId="2FB45A6E" w14:textId="77777777" w:rsidR="00EB1B9C" w:rsidRDefault="00EB1B9C" w:rsidP="00EB1B9C">
      <w:pPr>
        <w:spacing w:line="360" w:lineRule="auto"/>
        <w:jc w:val="both"/>
        <w:rPr>
          <w:rFonts w:cs="Arial"/>
          <w:szCs w:val="22"/>
        </w:rPr>
      </w:pPr>
      <w:r w:rsidRPr="0092041A">
        <w:rPr>
          <w:rFonts w:cs="Arial"/>
          <w:szCs w:val="22"/>
        </w:rPr>
        <w:t xml:space="preserve">Die Stärken und Chancen </w:t>
      </w:r>
      <w:r>
        <w:rPr>
          <w:rFonts w:cs="Arial"/>
          <w:szCs w:val="22"/>
        </w:rPr>
        <w:t xml:space="preserve">sowie Schwächen und Risiken sind im Workshop im Rahmen der Auftaktveranstaltung zum Zukunfts-Check Dorf mit allen Anwesenden zusammengestellt worden. Details sind der Dokumentation der Auftaktveranstaltung (siehe Anhang) zu entnehmen. </w:t>
      </w:r>
    </w:p>
    <w:p w14:paraId="34FDEA34" w14:textId="202C560A" w:rsidR="00360DDB" w:rsidRPr="00656859" w:rsidRDefault="00B078D5" w:rsidP="00097049">
      <w:pPr>
        <w:pStyle w:val="berschrift2"/>
        <w:numPr>
          <w:ilvl w:val="1"/>
          <w:numId w:val="15"/>
        </w:numPr>
        <w:overflowPunct w:val="0"/>
        <w:autoSpaceDE w:val="0"/>
        <w:autoSpaceDN w:val="0"/>
        <w:adjustRightInd w:val="0"/>
        <w:spacing w:before="360" w:line="360" w:lineRule="auto"/>
        <w:jc w:val="both"/>
        <w:textAlignment w:val="baseline"/>
        <w:rPr>
          <w:rFonts w:ascii="Arial" w:hAnsi="Arial" w:cs="Arial"/>
          <w:bCs w:val="0"/>
          <w:i w:val="0"/>
          <w:iCs w:val="0"/>
          <w:color w:val="000000"/>
          <w:sz w:val="24"/>
          <w:szCs w:val="22"/>
          <w:lang w:val="de-DE"/>
        </w:rPr>
      </w:pPr>
      <w:bookmarkStart w:id="30" w:name="_Toc159574259"/>
      <w:r>
        <w:rPr>
          <w:rFonts w:ascii="Arial" w:hAnsi="Arial" w:cs="Arial"/>
          <w:bCs w:val="0"/>
          <w:i w:val="0"/>
          <w:iCs w:val="0"/>
          <w:color w:val="000000"/>
          <w:sz w:val="24"/>
          <w:szCs w:val="22"/>
          <w:lang w:val="de-DE"/>
        </w:rPr>
        <w:t xml:space="preserve"> </w:t>
      </w:r>
      <w:r w:rsidR="0008264F" w:rsidRPr="00656859">
        <w:rPr>
          <w:rFonts w:ascii="Arial" w:hAnsi="Arial" w:cs="Arial"/>
          <w:bCs w:val="0"/>
          <w:i w:val="0"/>
          <w:iCs w:val="0"/>
          <w:color w:val="000000"/>
          <w:sz w:val="24"/>
          <w:szCs w:val="22"/>
          <w:lang w:val="de-DE"/>
        </w:rPr>
        <w:t>Stärken</w:t>
      </w:r>
      <w:bookmarkEnd w:id="30"/>
    </w:p>
    <w:p w14:paraId="0C0EA83B" w14:textId="77777777" w:rsidR="0052411D" w:rsidRPr="00656859" w:rsidRDefault="00477D0C" w:rsidP="00097049">
      <w:pPr>
        <w:pStyle w:val="Listenabsatz"/>
        <w:numPr>
          <w:ilvl w:val="0"/>
          <w:numId w:val="3"/>
        </w:numPr>
        <w:spacing w:before="120" w:line="360" w:lineRule="auto"/>
        <w:ind w:left="709" w:hanging="283"/>
        <w:jc w:val="both"/>
      </w:pPr>
      <w:r w:rsidRPr="00656859">
        <w:t>Text (stichpunktartige Zusammenfassung der aufgenommenen Stärken/Chancen)</w:t>
      </w:r>
    </w:p>
    <w:p w14:paraId="2958A305" w14:textId="77777777" w:rsidR="0089585C" w:rsidRPr="00656859" w:rsidRDefault="0089585C" w:rsidP="0089585C">
      <w:pPr>
        <w:pStyle w:val="Listenabsatz"/>
        <w:numPr>
          <w:ilvl w:val="0"/>
          <w:numId w:val="3"/>
        </w:numPr>
        <w:spacing w:before="120" w:line="360" w:lineRule="auto"/>
        <w:ind w:left="709" w:hanging="283"/>
        <w:jc w:val="both"/>
        <w:rPr>
          <w:color w:val="FF0000"/>
        </w:rPr>
      </w:pPr>
      <w:r w:rsidRPr="00656859">
        <w:rPr>
          <w:color w:val="FF0000"/>
        </w:rPr>
        <w:t>Quelle: In der Dokumentation zur Auftaktveranstaltung wurden im Workshop Stärken und Schwächen festgehalten. Diese sind ggf. zu ergänzen um weitere Stärken und Schwächen, die durch die Arbeitsgruppen diskutiert wurden sowie um die</w:t>
      </w:r>
      <w:r w:rsidR="009176AB" w:rsidRPr="00656859">
        <w:rPr>
          <w:color w:val="FF0000"/>
        </w:rPr>
        <w:t xml:space="preserve"> Themen</w:t>
      </w:r>
      <w:r w:rsidRPr="00656859">
        <w:rPr>
          <w:color w:val="FF0000"/>
        </w:rPr>
        <w:t xml:space="preserve">, die zusätzlich </w:t>
      </w:r>
      <w:r w:rsidR="00341B90" w:rsidRPr="00656859">
        <w:rPr>
          <w:color w:val="FF0000"/>
        </w:rPr>
        <w:t xml:space="preserve">ggf. </w:t>
      </w:r>
      <w:r w:rsidRPr="00656859">
        <w:rPr>
          <w:color w:val="FF0000"/>
        </w:rPr>
        <w:t>noch aus einer Bürgerbefragung hervorgegangen sind.</w:t>
      </w:r>
    </w:p>
    <w:p w14:paraId="4872CA83" w14:textId="2990A047" w:rsidR="000E521A" w:rsidRPr="00656859" w:rsidRDefault="000E521A" w:rsidP="0089585C">
      <w:pPr>
        <w:pStyle w:val="Listenabsatz"/>
        <w:numPr>
          <w:ilvl w:val="0"/>
          <w:numId w:val="3"/>
        </w:numPr>
        <w:spacing w:before="120" w:line="360" w:lineRule="auto"/>
        <w:ind w:left="709" w:hanging="283"/>
        <w:jc w:val="both"/>
        <w:rPr>
          <w:color w:val="FF0000"/>
        </w:rPr>
      </w:pPr>
      <w:r w:rsidRPr="00656859">
        <w:rPr>
          <w:color w:val="FF0000"/>
        </w:rPr>
        <w:t xml:space="preserve">Hier sollen nicht alle genannten Stärken und Schwächen aufgelistet werden, sondern </w:t>
      </w:r>
      <w:r w:rsidR="00084241">
        <w:rPr>
          <w:color w:val="FF0000"/>
        </w:rPr>
        <w:t xml:space="preserve"> </w:t>
      </w:r>
      <w:r w:rsidRPr="00084241">
        <w:rPr>
          <w:b/>
          <w:color w:val="FF0000"/>
          <w:u w:val="single"/>
        </w:rPr>
        <w:t>eine Zusammenfassung</w:t>
      </w:r>
      <w:r w:rsidR="00084241">
        <w:rPr>
          <w:color w:val="FF0000"/>
        </w:rPr>
        <w:t xml:space="preserve"> (!)</w:t>
      </w:r>
      <w:r w:rsidRPr="00656859">
        <w:rPr>
          <w:color w:val="FF0000"/>
        </w:rPr>
        <w:t xml:space="preserve"> aus den genannten Themen des Auftaktes, der Bevölkerungsbefragung und der Diskussion in den Arbeitsgruppen dargestellt werden.</w:t>
      </w:r>
    </w:p>
    <w:p w14:paraId="76CFD94E" w14:textId="77777777" w:rsidR="000E521A" w:rsidRPr="00656859" w:rsidRDefault="000E521A" w:rsidP="000E521A">
      <w:pPr>
        <w:pStyle w:val="Listenabsatz"/>
        <w:spacing w:before="120" w:line="360" w:lineRule="auto"/>
        <w:ind w:left="0"/>
        <w:jc w:val="both"/>
        <w:rPr>
          <w:color w:val="000000"/>
        </w:rPr>
      </w:pPr>
    </w:p>
    <w:p w14:paraId="1ED07DC0" w14:textId="6BBA8F4C" w:rsidR="0008264F" w:rsidRPr="00656859" w:rsidRDefault="00097049" w:rsidP="00097049">
      <w:pPr>
        <w:pStyle w:val="berschrift2"/>
        <w:numPr>
          <w:ilvl w:val="1"/>
          <w:numId w:val="15"/>
        </w:numPr>
        <w:overflowPunct w:val="0"/>
        <w:autoSpaceDE w:val="0"/>
        <w:autoSpaceDN w:val="0"/>
        <w:adjustRightInd w:val="0"/>
        <w:spacing w:before="360" w:line="360" w:lineRule="auto"/>
        <w:jc w:val="both"/>
        <w:textAlignment w:val="baseline"/>
        <w:rPr>
          <w:rFonts w:ascii="Arial" w:hAnsi="Arial" w:cs="Arial"/>
          <w:bCs w:val="0"/>
          <w:i w:val="0"/>
          <w:iCs w:val="0"/>
          <w:color w:val="000000"/>
          <w:sz w:val="24"/>
          <w:szCs w:val="22"/>
          <w:lang w:val="de-DE"/>
        </w:rPr>
      </w:pPr>
      <w:bookmarkStart w:id="31" w:name="_Toc159574260"/>
      <w:r>
        <w:rPr>
          <w:rFonts w:ascii="Arial" w:hAnsi="Arial" w:cs="Arial"/>
          <w:bCs w:val="0"/>
          <w:i w:val="0"/>
          <w:iCs w:val="0"/>
          <w:color w:val="000000"/>
          <w:sz w:val="24"/>
          <w:szCs w:val="22"/>
          <w:lang w:val="de-DE"/>
        </w:rPr>
        <w:t xml:space="preserve"> </w:t>
      </w:r>
      <w:r w:rsidR="0008264F" w:rsidRPr="00656859">
        <w:rPr>
          <w:rFonts w:ascii="Arial" w:hAnsi="Arial" w:cs="Arial"/>
          <w:bCs w:val="0"/>
          <w:i w:val="0"/>
          <w:iCs w:val="0"/>
          <w:color w:val="000000"/>
          <w:sz w:val="24"/>
          <w:szCs w:val="22"/>
          <w:lang w:val="de-DE"/>
        </w:rPr>
        <w:t>Schwächen</w:t>
      </w:r>
      <w:bookmarkEnd w:id="31"/>
    </w:p>
    <w:p w14:paraId="3F74DE54" w14:textId="77777777" w:rsidR="00477D0C" w:rsidRPr="00656859" w:rsidRDefault="00477D0C" w:rsidP="00097049">
      <w:pPr>
        <w:pStyle w:val="Listenabsatz"/>
        <w:numPr>
          <w:ilvl w:val="0"/>
          <w:numId w:val="3"/>
        </w:numPr>
        <w:spacing w:before="120" w:line="360" w:lineRule="auto"/>
        <w:ind w:left="709" w:hanging="283"/>
        <w:jc w:val="both"/>
      </w:pPr>
      <w:r w:rsidRPr="00656859">
        <w:t>Text (stichpunktartige Zusammenfassung der aufgenommenen Schwächen/Risiken)</w:t>
      </w:r>
    </w:p>
    <w:p w14:paraId="01822379" w14:textId="77777777" w:rsidR="002B447A" w:rsidRPr="00656859" w:rsidRDefault="002B447A" w:rsidP="00B165EB">
      <w:pPr>
        <w:pStyle w:val="Listenabsatz"/>
        <w:spacing w:before="120" w:line="360" w:lineRule="auto"/>
        <w:ind w:left="0"/>
        <w:jc w:val="both"/>
      </w:pPr>
    </w:p>
    <w:p w14:paraId="78977C18" w14:textId="77777777" w:rsidR="00B165EB" w:rsidRPr="00656859" w:rsidRDefault="00B165EB" w:rsidP="00B165EB">
      <w:pPr>
        <w:pStyle w:val="Listenabsatz"/>
        <w:spacing w:before="120" w:line="360" w:lineRule="auto"/>
        <w:ind w:left="0"/>
        <w:jc w:val="both"/>
      </w:pPr>
    </w:p>
    <w:p w14:paraId="6680AC30" w14:textId="77777777" w:rsidR="00027DC4" w:rsidRPr="00656859" w:rsidRDefault="00AA7BE7" w:rsidP="009F5C1F">
      <w:pPr>
        <w:pStyle w:val="berschrift1"/>
        <w:numPr>
          <w:ilvl w:val="0"/>
          <w:numId w:val="4"/>
        </w:numPr>
        <w:pBdr>
          <w:bottom w:val="single" w:sz="4" w:space="1" w:color="auto"/>
        </w:pBdr>
        <w:tabs>
          <w:tab w:val="clear" w:pos="851"/>
          <w:tab w:val="left" w:pos="426"/>
        </w:tabs>
        <w:spacing w:before="0"/>
        <w:ind w:left="0" w:firstLine="0"/>
        <w:rPr>
          <w:lang w:val="de-DE"/>
        </w:rPr>
      </w:pPr>
      <w:r w:rsidRPr="00656859">
        <w:rPr>
          <w:lang w:val="de-DE"/>
        </w:rPr>
        <w:br w:type="page"/>
      </w:r>
      <w:bookmarkStart w:id="32" w:name="_Toc159574261"/>
      <w:r w:rsidR="00DE4AEC" w:rsidRPr="00656859">
        <w:rPr>
          <w:lang w:val="de-DE"/>
        </w:rPr>
        <w:lastRenderedPageBreak/>
        <w:t>Prioritäten der Handlung</w:t>
      </w:r>
      <w:r w:rsidR="001606EB" w:rsidRPr="00656859">
        <w:rPr>
          <w:lang w:val="de-DE"/>
        </w:rPr>
        <w:t>s</w:t>
      </w:r>
      <w:r w:rsidR="0077446E" w:rsidRPr="00656859">
        <w:rPr>
          <w:lang w:val="de-DE"/>
        </w:rPr>
        <w:t>erfordernisse</w:t>
      </w:r>
      <w:bookmarkEnd w:id="32"/>
    </w:p>
    <w:p w14:paraId="2A01AF0C" w14:textId="77777777" w:rsidR="00CF253C" w:rsidRPr="00656859" w:rsidRDefault="00CF253C" w:rsidP="00CF253C">
      <w:pPr>
        <w:pStyle w:val="Flietext"/>
        <w:rPr>
          <w:rFonts w:cs="Arial"/>
          <w:lang w:val="de-DE"/>
        </w:rPr>
      </w:pPr>
      <w:r w:rsidRPr="00656859">
        <w:rPr>
          <w:rFonts w:cs="Arial"/>
          <w:lang w:val="de-DE"/>
        </w:rPr>
        <w:t>Die kurz-, mittel- und langfristigen Maßnahmen wer</w:t>
      </w:r>
      <w:r>
        <w:rPr>
          <w:rFonts w:cs="Arial"/>
          <w:lang w:val="de-DE"/>
        </w:rPr>
        <w:t>den folgendermaßen gegliedert: A</w:t>
      </w:r>
      <w:r w:rsidRPr="00656859">
        <w:rPr>
          <w:rFonts w:cs="Arial"/>
          <w:lang w:val="de-DE"/>
        </w:rPr>
        <w:t xml:space="preserve">ls Ausgangsdatum wurde hierbei die Fertigstellung des Abschlussberichtes des Zukunfts-Checks Dorf gesetzt. Von diesem Zeitpunkt an laufen drei Bearbeitungszeiträume von unterschiedlicher Dauer: bis </w:t>
      </w:r>
      <w:r>
        <w:rPr>
          <w:rFonts w:cs="Arial"/>
          <w:lang w:val="de-DE"/>
        </w:rPr>
        <w:t>zwei</w:t>
      </w:r>
      <w:r w:rsidRPr="00656859">
        <w:rPr>
          <w:rFonts w:cs="Arial"/>
          <w:lang w:val="de-DE"/>
        </w:rPr>
        <w:t xml:space="preserve"> Jahre, </w:t>
      </w:r>
      <w:r>
        <w:rPr>
          <w:rFonts w:cs="Arial"/>
          <w:lang w:val="de-DE"/>
        </w:rPr>
        <w:t>drei</w:t>
      </w:r>
      <w:r w:rsidRPr="00656859">
        <w:rPr>
          <w:rFonts w:cs="Arial"/>
          <w:lang w:val="de-DE"/>
        </w:rPr>
        <w:t xml:space="preserve"> bis </w:t>
      </w:r>
      <w:r>
        <w:rPr>
          <w:rFonts w:cs="Arial"/>
          <w:lang w:val="de-DE"/>
        </w:rPr>
        <w:t>fünf</w:t>
      </w:r>
      <w:r w:rsidRPr="00656859">
        <w:rPr>
          <w:rFonts w:cs="Arial"/>
          <w:lang w:val="de-DE"/>
        </w:rPr>
        <w:t xml:space="preserve"> Jahre und über </w:t>
      </w:r>
      <w:r>
        <w:rPr>
          <w:rFonts w:cs="Arial"/>
          <w:lang w:val="de-DE"/>
        </w:rPr>
        <w:t>fünf</w:t>
      </w:r>
      <w:r w:rsidRPr="00656859">
        <w:rPr>
          <w:rFonts w:cs="Arial"/>
          <w:lang w:val="de-DE"/>
        </w:rPr>
        <w:t xml:space="preserve"> Jahre. </w:t>
      </w:r>
      <w:r>
        <w:rPr>
          <w:rFonts w:cs="Arial"/>
          <w:lang w:val="de-DE"/>
        </w:rPr>
        <w:t>Daneben gibt es noch eine weitere Kategorie, in</w:t>
      </w:r>
      <w:r w:rsidRPr="00656859">
        <w:rPr>
          <w:rFonts w:cs="Arial"/>
          <w:lang w:val="de-DE"/>
        </w:rPr>
        <w:t xml:space="preserve"> die Maßnahmen eingeordnet</w:t>
      </w:r>
      <w:r>
        <w:rPr>
          <w:rFonts w:cs="Arial"/>
          <w:lang w:val="de-DE"/>
        </w:rPr>
        <w:t xml:space="preserve"> werden</w:t>
      </w:r>
      <w:r w:rsidRPr="00656859">
        <w:rPr>
          <w:rFonts w:cs="Arial"/>
          <w:lang w:val="de-DE"/>
        </w:rPr>
        <w:t>, die</w:t>
      </w:r>
      <w:r>
        <w:rPr>
          <w:rFonts w:cs="Arial"/>
          <w:lang w:val="de-DE"/>
        </w:rPr>
        <w:t xml:space="preserve"> eine</w:t>
      </w:r>
      <w:r w:rsidRPr="00656859">
        <w:rPr>
          <w:rFonts w:cs="Arial"/>
          <w:lang w:val="de-DE"/>
        </w:rPr>
        <w:t xml:space="preserve"> </w:t>
      </w:r>
      <w:r>
        <w:rPr>
          <w:rFonts w:cs="Arial"/>
          <w:lang w:val="de-DE"/>
        </w:rPr>
        <w:t>dauerhafte Bedeutung besitzen und in den n</w:t>
      </w:r>
      <w:r w:rsidRPr="00656859">
        <w:rPr>
          <w:rFonts w:cs="Arial"/>
          <w:lang w:val="de-DE"/>
        </w:rPr>
        <w:t xml:space="preserve">ächsten Jahren fortgeführt und ausgeweitet werden sollen. </w:t>
      </w:r>
    </w:p>
    <w:p w14:paraId="6C52EB0A" w14:textId="35204199"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kurzfristige Ma</w:t>
      </w:r>
      <w:r w:rsidR="009E1B29">
        <w:rPr>
          <w:i/>
          <w:color w:val="FF0000"/>
        </w:rPr>
        <w:t>ßnah</w:t>
      </w:r>
      <w:r w:rsidR="00084241">
        <w:rPr>
          <w:i/>
          <w:color w:val="FF0000"/>
        </w:rPr>
        <w:t xml:space="preserve">men </w:t>
      </w:r>
      <w:r w:rsidR="00084241">
        <w:rPr>
          <w:i/>
          <w:color w:val="FF0000"/>
        </w:rPr>
        <w:tab/>
      </w:r>
      <w:r w:rsidR="00084241">
        <w:rPr>
          <w:i/>
          <w:color w:val="FF0000"/>
        </w:rPr>
        <w:tab/>
        <w:t>bis 2 Jahre (bis Ende 2027</w:t>
      </w:r>
      <w:r w:rsidRPr="002E34A4">
        <w:rPr>
          <w:i/>
          <w:color w:val="FF0000"/>
        </w:rPr>
        <w:t>)</w:t>
      </w:r>
    </w:p>
    <w:p w14:paraId="440FC163" w14:textId="49D42D7A"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mittelfristige Maßn</w:t>
      </w:r>
      <w:r w:rsidR="009E1B29">
        <w:rPr>
          <w:i/>
          <w:color w:val="FF0000"/>
        </w:rPr>
        <w:t>ahme</w:t>
      </w:r>
      <w:r w:rsidR="00084241">
        <w:rPr>
          <w:i/>
          <w:color w:val="FF0000"/>
        </w:rPr>
        <w:t xml:space="preserve">n </w:t>
      </w:r>
      <w:r w:rsidR="00084241">
        <w:rPr>
          <w:i/>
          <w:color w:val="FF0000"/>
        </w:rPr>
        <w:tab/>
      </w:r>
      <w:r w:rsidR="00084241">
        <w:rPr>
          <w:i/>
          <w:color w:val="FF0000"/>
        </w:rPr>
        <w:tab/>
        <w:t>3 bis 5 Jahre (bis Ende 2030</w:t>
      </w:r>
      <w:r w:rsidRPr="002E34A4">
        <w:rPr>
          <w:i/>
          <w:color w:val="FF0000"/>
        </w:rPr>
        <w:t>)</w:t>
      </w:r>
    </w:p>
    <w:p w14:paraId="2B7ADC64" w14:textId="46890B2F"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langfristige Maßnahmen </w:t>
      </w:r>
      <w:r w:rsidRPr="002E34A4">
        <w:rPr>
          <w:i/>
          <w:color w:val="FF0000"/>
        </w:rPr>
        <w:tab/>
      </w:r>
      <w:r w:rsidRPr="002E34A4">
        <w:rPr>
          <w:i/>
          <w:color w:val="FF0000"/>
        </w:rPr>
        <w:tab/>
        <w:t>&gt; 5 Jahre (</w:t>
      </w:r>
      <w:r w:rsidR="009E1B29">
        <w:rPr>
          <w:i/>
          <w:color w:val="FF0000"/>
        </w:rPr>
        <w:t xml:space="preserve">bis </w:t>
      </w:r>
      <w:r w:rsidR="00084241">
        <w:rPr>
          <w:i/>
          <w:color w:val="FF0000"/>
        </w:rPr>
        <w:t>Ende 2031</w:t>
      </w:r>
      <w:r w:rsidR="002E34A4" w:rsidRPr="002E34A4">
        <w:rPr>
          <w:i/>
          <w:color w:val="FF0000"/>
        </w:rPr>
        <w:t xml:space="preserve"> </w:t>
      </w:r>
      <w:r w:rsidR="00626DAE" w:rsidRPr="002E34A4">
        <w:rPr>
          <w:i/>
          <w:color w:val="FF0000"/>
        </w:rPr>
        <w:t>und darüber hinaus</w:t>
      </w:r>
      <w:r w:rsidRPr="002E34A4">
        <w:rPr>
          <w:i/>
          <w:color w:val="FF0000"/>
        </w:rPr>
        <w:t>)</w:t>
      </w:r>
    </w:p>
    <w:p w14:paraId="0F5B79E1" w14:textId="5F438460" w:rsidR="00893155" w:rsidRPr="00265059"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dauerhafte Maßnahmen </w:t>
      </w:r>
      <w:r w:rsidRPr="002E34A4">
        <w:rPr>
          <w:i/>
          <w:color w:val="FF0000"/>
        </w:rPr>
        <w:tab/>
      </w:r>
      <w:r w:rsidRPr="002E34A4">
        <w:rPr>
          <w:i/>
          <w:color w:val="FF0000"/>
        </w:rPr>
        <w:tab/>
        <w:t>laufend und dauerhaft</w:t>
      </w:r>
    </w:p>
    <w:p w14:paraId="435F55CD" w14:textId="77777777" w:rsidR="00893155" w:rsidRPr="00656859" w:rsidRDefault="00893155" w:rsidP="001E04B7">
      <w:pPr>
        <w:pStyle w:val="Flietext"/>
        <w:suppressAutoHyphens/>
        <w:rPr>
          <w:rFonts w:cs="Arial"/>
          <w:lang w:val="de-DE"/>
        </w:rPr>
      </w:pPr>
      <w:r w:rsidRPr="00656859">
        <w:rPr>
          <w:rFonts w:cs="Arial"/>
          <w:lang w:val="de-DE"/>
        </w:rPr>
        <w:t xml:space="preserve">Hierbei handelt es sich um Überlegungen des für den „Zukunfts-Check </w:t>
      </w:r>
      <w:r w:rsidR="002E34A4">
        <w:rPr>
          <w:rFonts w:cs="Arial"/>
          <w:lang w:val="de-DE"/>
        </w:rPr>
        <w:t>Dorf“ berufenen Arbeitskreises bzw. d</w:t>
      </w:r>
      <w:r w:rsidRPr="00656859">
        <w:rPr>
          <w:rFonts w:cs="Arial"/>
          <w:lang w:val="de-DE"/>
        </w:rPr>
        <w:t>er berufenen Arbeitskreise, die sich aus den herausgestellten Handlungserfordernissen ergeben. Die aus den Handlungserfordernissen abgeleiteten Maßnahmen sollen den jetzigen und zukünftigen Entscheidungsträgern in der Gemeinde eine Grundlage bieten, um (</w:t>
      </w:r>
      <w:r w:rsidRPr="00656859">
        <w:rPr>
          <w:rFonts w:cs="Arial"/>
          <w:color w:val="FF0000"/>
          <w:lang w:val="de-DE"/>
        </w:rPr>
        <w:t>ORTSNAME</w:t>
      </w:r>
      <w:r w:rsidRPr="00656859">
        <w:rPr>
          <w:rFonts w:cs="Arial"/>
          <w:lang w:val="de-DE"/>
        </w:rPr>
        <w:t>) weiterhin lebens- und liebenswert zu gestalten.</w:t>
      </w:r>
    </w:p>
    <w:p w14:paraId="28F769CF" w14:textId="77777777" w:rsidR="00CF253C" w:rsidRPr="00656859" w:rsidRDefault="00CF253C" w:rsidP="00733464">
      <w:pPr>
        <w:pStyle w:val="Flietext"/>
        <w:suppressAutoHyphens/>
        <w:rPr>
          <w:color w:val="000000"/>
          <w:lang w:val="de-DE"/>
        </w:rPr>
      </w:pPr>
      <w:r w:rsidRPr="00656859">
        <w:rPr>
          <w:rFonts w:cs="Arial"/>
          <w:lang w:val="de-DE"/>
        </w:rPr>
        <w:t>Dabei wurde eine Einordnung der Maßnahmen zwar in zeitlichen Kategorien vorgenommen, eine weitere Priorisierung der Maßnahmen</w:t>
      </w:r>
      <w:r>
        <w:rPr>
          <w:rFonts w:cs="Arial"/>
          <w:lang w:val="de-DE"/>
        </w:rPr>
        <w:t xml:space="preserve"> ist jedoch</w:t>
      </w:r>
      <w:r w:rsidRPr="00656859">
        <w:rPr>
          <w:rFonts w:cs="Arial"/>
          <w:lang w:val="de-DE"/>
        </w:rPr>
        <w:t xml:space="preserve"> innerhalb der zeitlichen Kategorien im Rahmen der jährlichen Haushalts- und Investitionsberatungen der Gemeinde vorgesehen. So soll eine Flexibilität des Gemeinderats im Hinblick auf die z</w:t>
      </w:r>
      <w:r>
        <w:rPr>
          <w:rFonts w:cs="Arial"/>
          <w:lang w:val="de-DE"/>
        </w:rPr>
        <w:t>ukünftige Haushaltslage und eventuelle</w:t>
      </w:r>
      <w:r w:rsidRPr="00656859">
        <w:rPr>
          <w:rFonts w:cs="Arial"/>
          <w:lang w:val="de-DE"/>
        </w:rPr>
        <w:t xml:space="preserve"> Kostensteigerungen erhalten werden. </w:t>
      </w:r>
      <w:r w:rsidRPr="00656859">
        <w:rPr>
          <w:color w:val="000000"/>
          <w:lang w:val="de-DE"/>
        </w:rPr>
        <w:t>Die im Maßnahmenkatalog aufgeführten Maßnahmen stellen somit Projektideen dar, die im Einzelnen planerisch und konzeptionell noch weiter zu entwickeln sind. Daher kann an dieser Stelle noch kein konkreter Kosten- und Finanzierungsplan aufgestellt werden.</w:t>
      </w:r>
    </w:p>
    <w:p w14:paraId="1E37B3C7" w14:textId="77777777" w:rsidR="00E93744" w:rsidRDefault="00E93744" w:rsidP="00E93744">
      <w:pPr>
        <w:pStyle w:val="Flietext"/>
        <w:suppressAutoHyphens/>
        <w:rPr>
          <w:rFonts w:cs="Arial"/>
          <w:lang w:val="de-DE"/>
        </w:rPr>
      </w:pPr>
      <w:r>
        <w:rPr>
          <w:rFonts w:cs="Arial"/>
          <w:lang w:val="de-DE"/>
        </w:rPr>
        <w:t>Daneben</w:t>
      </w:r>
      <w:r w:rsidRPr="00656859">
        <w:rPr>
          <w:rFonts w:cs="Arial"/>
          <w:lang w:val="de-DE"/>
        </w:rPr>
        <w:t xml:space="preserve"> ist die regelmäßige Fortschreibung des aus dem Zukunfts-Check Dorf entstanden</w:t>
      </w:r>
      <w:r>
        <w:rPr>
          <w:rFonts w:cs="Arial"/>
          <w:lang w:val="de-DE"/>
        </w:rPr>
        <w:t>en</w:t>
      </w:r>
      <w:r w:rsidRPr="00656859">
        <w:rPr>
          <w:rFonts w:cs="Arial"/>
          <w:lang w:val="de-DE"/>
        </w:rPr>
        <w:t xml:space="preserve"> </w:t>
      </w:r>
      <w:r>
        <w:rPr>
          <w:rFonts w:cs="Arial"/>
          <w:lang w:val="de-DE"/>
        </w:rPr>
        <w:t>Dorferneuerungskonzepts</w:t>
      </w:r>
      <w:r w:rsidRPr="00656859">
        <w:rPr>
          <w:rFonts w:cs="Arial"/>
          <w:lang w:val="de-DE"/>
        </w:rPr>
        <w:t xml:space="preserve"> als eine dauerhafte Aufgabe </w:t>
      </w:r>
      <w:r>
        <w:rPr>
          <w:rFonts w:cs="Arial"/>
          <w:lang w:val="de-DE"/>
        </w:rPr>
        <w:t>anzusehen</w:t>
      </w:r>
      <w:r w:rsidRPr="00656859">
        <w:rPr>
          <w:rFonts w:cs="Arial"/>
          <w:lang w:val="de-DE"/>
        </w:rPr>
        <w:t>.</w:t>
      </w:r>
    </w:p>
    <w:p w14:paraId="59F898C2" w14:textId="77777777" w:rsidR="00E93744" w:rsidRDefault="00E93744" w:rsidP="00E93744">
      <w:pPr>
        <w:pStyle w:val="Flietext"/>
        <w:suppressAutoHyphens/>
        <w:rPr>
          <w:rFonts w:cs="Arial"/>
          <w:color w:val="FF0000"/>
        </w:rPr>
      </w:pPr>
      <w:r>
        <w:rPr>
          <w:rFonts w:cs="Arial"/>
          <w:color w:val="FF0000"/>
        </w:rPr>
        <w:br w:type="page"/>
      </w:r>
    </w:p>
    <w:p w14:paraId="31092A0D" w14:textId="77777777" w:rsidR="00E93744" w:rsidRDefault="00E93744" w:rsidP="00E93744">
      <w:pPr>
        <w:pStyle w:val="Flietext"/>
        <w:suppressAutoHyphens/>
        <w:rPr>
          <w:rFonts w:cs="Arial"/>
          <w:color w:val="FF0000"/>
        </w:rPr>
      </w:pPr>
    </w:p>
    <w:p w14:paraId="479EEF2B" w14:textId="77777777" w:rsidR="00E93744" w:rsidRDefault="00E93744" w:rsidP="00E93744">
      <w:pPr>
        <w:pStyle w:val="Flietext"/>
        <w:suppressAutoHyphens/>
        <w:rPr>
          <w:rFonts w:cs="Arial"/>
          <w:lang w:val="de-DE"/>
        </w:rPr>
      </w:pPr>
      <w:r>
        <w:rPr>
          <w:rFonts w:cs="Arial"/>
          <w:b/>
          <w:lang w:val="de-DE"/>
        </w:rPr>
        <w:t xml:space="preserve">Wichtige </w:t>
      </w:r>
      <w:r w:rsidRPr="001D3C38">
        <w:rPr>
          <w:rFonts w:cs="Arial"/>
          <w:b/>
          <w:lang w:val="de-DE"/>
        </w:rPr>
        <w:t>Hinweis</w:t>
      </w:r>
      <w:r>
        <w:rPr>
          <w:rFonts w:cs="Arial"/>
          <w:b/>
          <w:lang w:val="de-DE"/>
        </w:rPr>
        <w:t>e zu den Handlungserfordernissen</w:t>
      </w:r>
      <w:r w:rsidRPr="001D3C38">
        <w:rPr>
          <w:rFonts w:cs="Arial"/>
          <w:b/>
          <w:lang w:val="de-DE"/>
        </w:rPr>
        <w:t>:</w:t>
      </w:r>
      <w:r>
        <w:rPr>
          <w:rFonts w:cs="Arial"/>
          <w:lang w:val="de-DE"/>
        </w:rPr>
        <w:t xml:space="preserve"> </w:t>
      </w:r>
    </w:p>
    <w:p w14:paraId="374A122C" w14:textId="77777777" w:rsidR="00E93744" w:rsidRPr="00EB6062" w:rsidRDefault="00E93744" w:rsidP="00E93744">
      <w:pPr>
        <w:pStyle w:val="Flietext"/>
        <w:numPr>
          <w:ilvl w:val="0"/>
          <w:numId w:val="31"/>
        </w:numPr>
        <w:suppressAutoHyphens/>
        <w:rPr>
          <w:lang w:val="de-DE"/>
        </w:rPr>
      </w:pPr>
      <w:r>
        <w:rPr>
          <w:lang w:val="de-DE"/>
        </w:rPr>
        <w:t xml:space="preserve">Alle im Konzept enthaltenen Maßnahmen stehen </w:t>
      </w:r>
      <w:r w:rsidRPr="00EB6062">
        <w:rPr>
          <w:b/>
          <w:lang w:val="de-DE"/>
        </w:rPr>
        <w:t>unter dem Vorbehalt der Finanzierung durch die Ortsgemeinde.</w:t>
      </w:r>
    </w:p>
    <w:p w14:paraId="2FA7FBC0" w14:textId="77777777" w:rsidR="00E93744" w:rsidRPr="005705A7" w:rsidRDefault="00E93744" w:rsidP="00E93744">
      <w:pPr>
        <w:pStyle w:val="Flietext"/>
        <w:numPr>
          <w:ilvl w:val="0"/>
          <w:numId w:val="31"/>
        </w:numPr>
        <w:suppressAutoHyphens/>
        <w:rPr>
          <w:lang w:val="de-DE"/>
        </w:rPr>
      </w:pPr>
      <w:r w:rsidRPr="005705A7">
        <w:rPr>
          <w:lang w:val="de-DE"/>
        </w:rPr>
        <w:t xml:space="preserve">Vor Ausführung der aufgelisteten Projekte ist zudem zu prüfen, ob die Ortsgemeinde die </w:t>
      </w:r>
      <w:r w:rsidRPr="005705A7">
        <w:rPr>
          <w:b/>
          <w:lang w:val="de-DE"/>
        </w:rPr>
        <w:t>tatsächliche Verfügungsgewalt</w:t>
      </w:r>
      <w:r w:rsidRPr="005705A7">
        <w:rPr>
          <w:lang w:val="de-DE"/>
        </w:rPr>
        <w:t xml:space="preserve"> über die in Anspruch zu nehmenden Flächen innehat oder diese durch Kauf oder durch Pacht langfristig gesichert werden kann.</w:t>
      </w:r>
    </w:p>
    <w:p w14:paraId="5A71BF74" w14:textId="77777777" w:rsidR="00E93744" w:rsidRPr="005705A7" w:rsidRDefault="00E93744" w:rsidP="00E93744">
      <w:pPr>
        <w:pStyle w:val="Flietext"/>
        <w:numPr>
          <w:ilvl w:val="0"/>
          <w:numId w:val="31"/>
        </w:numPr>
        <w:suppressAutoHyphens/>
        <w:rPr>
          <w:lang w:val="de-DE"/>
        </w:rPr>
      </w:pPr>
      <w:r w:rsidRPr="005705A7">
        <w:rPr>
          <w:lang w:val="de-DE"/>
        </w:rPr>
        <w:t xml:space="preserve">Vor Ausführung von Einzelmaßnahmen ist immer zu klären, wer künftig für die </w:t>
      </w:r>
      <w:r w:rsidRPr="005705A7">
        <w:rPr>
          <w:b/>
          <w:lang w:val="de-DE"/>
        </w:rPr>
        <w:t>Unterhaltung</w:t>
      </w:r>
      <w:r w:rsidRPr="005705A7">
        <w:rPr>
          <w:lang w:val="de-DE"/>
        </w:rPr>
        <w:t xml:space="preserve"> zuständig ist und die damit anfallenden Kosten trägt.</w:t>
      </w:r>
    </w:p>
    <w:p w14:paraId="58CAA2A6" w14:textId="77777777" w:rsidR="00E93744" w:rsidRPr="005705A7" w:rsidRDefault="00E93744" w:rsidP="00E93744">
      <w:pPr>
        <w:pStyle w:val="Flietext"/>
        <w:numPr>
          <w:ilvl w:val="0"/>
          <w:numId w:val="31"/>
        </w:numPr>
        <w:suppressAutoHyphens/>
        <w:rPr>
          <w:lang w:val="de-DE"/>
        </w:rPr>
      </w:pPr>
      <w:r w:rsidRPr="005705A7">
        <w:rPr>
          <w:b/>
          <w:lang w:val="de-DE"/>
        </w:rPr>
        <w:t>Notwendige Beschlüsse des Gemeinderates</w:t>
      </w:r>
      <w:r w:rsidRPr="005705A7">
        <w:rPr>
          <w:lang w:val="de-DE"/>
        </w:rPr>
        <w:t xml:space="preserve"> sind vor Umsetzung der Maßnahme einzuholen.</w:t>
      </w:r>
    </w:p>
    <w:p w14:paraId="70CEAE84" w14:textId="77777777" w:rsidR="00E93744" w:rsidRPr="005705A7" w:rsidRDefault="00E93744" w:rsidP="00E93744">
      <w:pPr>
        <w:pStyle w:val="Flietext"/>
        <w:numPr>
          <w:ilvl w:val="0"/>
          <w:numId w:val="31"/>
        </w:numPr>
        <w:suppressAutoHyphens/>
        <w:rPr>
          <w:lang w:val="de-DE"/>
        </w:rPr>
      </w:pPr>
      <w:r w:rsidRPr="005705A7">
        <w:rPr>
          <w:lang w:val="de-DE"/>
        </w:rPr>
        <w:t xml:space="preserve">Die Umsetzung von Maßnahmen ist </w:t>
      </w:r>
      <w:r w:rsidRPr="005705A7">
        <w:rPr>
          <w:b/>
          <w:lang w:val="de-DE"/>
        </w:rPr>
        <w:t>rechtlich zu prüfen</w:t>
      </w:r>
      <w:r w:rsidRPr="005705A7">
        <w:rPr>
          <w:lang w:val="de-DE"/>
        </w:rPr>
        <w:t xml:space="preserve"> – insbesondere auf mögliche Genehmigungsbedürfnisse sowie auf die Trägerschaft und Verantwortlichkeit. Sollten Maßnahmen in die Trägerschaft oder in die Zuständigkeit anderer Träger fallen, sind diese frühzeitig einzubinden.</w:t>
      </w:r>
    </w:p>
    <w:p w14:paraId="16E3F750" w14:textId="77777777" w:rsidR="00A00ECD" w:rsidRPr="005705A7" w:rsidRDefault="00A00ECD" w:rsidP="00A00ECD">
      <w:pPr>
        <w:pStyle w:val="Flietext"/>
        <w:numPr>
          <w:ilvl w:val="1"/>
          <w:numId w:val="31"/>
        </w:numPr>
        <w:suppressAutoHyphens/>
        <w:rPr>
          <w:lang w:val="de-DE"/>
        </w:rPr>
      </w:pPr>
      <w:r>
        <w:rPr>
          <w:rFonts w:cs="Arial"/>
          <w:lang w:val="de-DE"/>
        </w:rPr>
        <w:t xml:space="preserve">Bei der Umsetzung von Maßnahmen ist vorher unter Umständen zu prüfen, ob </w:t>
      </w:r>
      <w:r>
        <w:rPr>
          <w:lang w:val="de-DE"/>
        </w:rPr>
        <w:t xml:space="preserve">eine </w:t>
      </w:r>
      <w:r w:rsidRPr="00745278">
        <w:rPr>
          <w:b/>
          <w:lang w:val="de-DE"/>
        </w:rPr>
        <w:t>landesplanerische</w:t>
      </w:r>
      <w:r>
        <w:rPr>
          <w:lang w:val="de-DE"/>
        </w:rPr>
        <w:t xml:space="preserve">, eine </w:t>
      </w:r>
      <w:r w:rsidRPr="001D3C38">
        <w:rPr>
          <w:b/>
          <w:lang w:val="de-DE"/>
        </w:rPr>
        <w:t>baurechtliche</w:t>
      </w:r>
      <w:r>
        <w:rPr>
          <w:lang w:val="de-DE"/>
        </w:rPr>
        <w:t xml:space="preserve">, eine </w:t>
      </w:r>
      <w:r w:rsidRPr="001D3C38">
        <w:rPr>
          <w:b/>
          <w:lang w:val="de-DE"/>
        </w:rPr>
        <w:t>naturschutzrechtliche</w:t>
      </w:r>
      <w:r>
        <w:rPr>
          <w:lang w:val="de-DE"/>
        </w:rPr>
        <w:t xml:space="preserve"> oder eine </w:t>
      </w:r>
      <w:r w:rsidRPr="001D3C38">
        <w:rPr>
          <w:b/>
          <w:lang w:val="de-DE"/>
        </w:rPr>
        <w:t>wasserrechtliche Erlaubnis bzw. Genehmigung</w:t>
      </w:r>
      <w:r>
        <w:rPr>
          <w:lang w:val="de-DE"/>
        </w:rPr>
        <w:t xml:space="preserve"> erforderlich ist. </w:t>
      </w:r>
    </w:p>
    <w:p w14:paraId="4CD2C896" w14:textId="77777777" w:rsidR="00E93744" w:rsidRDefault="00E93744" w:rsidP="00E93744">
      <w:pPr>
        <w:pStyle w:val="Flietext"/>
        <w:numPr>
          <w:ilvl w:val="1"/>
          <w:numId w:val="31"/>
        </w:numPr>
        <w:suppressAutoHyphens/>
        <w:rPr>
          <w:lang w:val="de-DE"/>
        </w:rPr>
      </w:pPr>
      <w:r>
        <w:rPr>
          <w:lang w:val="de-DE"/>
        </w:rPr>
        <w:t xml:space="preserve">Maßnahmen, die </w:t>
      </w:r>
      <w:r w:rsidRPr="00B21802">
        <w:rPr>
          <w:b/>
          <w:lang w:val="de-DE"/>
        </w:rPr>
        <w:t>Auswirkungen auf das klassifizierte Straßennetz</w:t>
      </w:r>
      <w:r>
        <w:rPr>
          <w:lang w:val="de-DE"/>
        </w:rPr>
        <w:t xml:space="preserve"> haben können, sind mit dem LBM Kaiserslautern abzustimmen.</w:t>
      </w:r>
    </w:p>
    <w:p w14:paraId="5F6B1992" w14:textId="77777777" w:rsidR="00E93744" w:rsidRDefault="00E93744">
      <w:pPr>
        <w:rPr>
          <w:rFonts w:cs="Arial"/>
          <w:color w:val="FF0000"/>
          <w:szCs w:val="20"/>
          <w:lang w:eastAsia="x-none"/>
        </w:rPr>
      </w:pPr>
      <w:r>
        <w:rPr>
          <w:rFonts w:cs="Arial"/>
          <w:color w:val="FF0000"/>
        </w:rPr>
        <w:br w:type="page"/>
      </w:r>
    </w:p>
    <w:p w14:paraId="1066BDE7" w14:textId="0B2B6B6D" w:rsidR="00B21802" w:rsidRPr="000D1164" w:rsidRDefault="008B2399" w:rsidP="00CF253C">
      <w:pPr>
        <w:pStyle w:val="Flietext"/>
        <w:rPr>
          <w:rFonts w:cs="Arial"/>
          <w:color w:val="FF0000"/>
          <w:lang w:val="de-DE"/>
        </w:rPr>
      </w:pPr>
      <w:r w:rsidRPr="00656859">
        <w:rPr>
          <w:rFonts w:cs="Arial"/>
          <w:color w:val="FF0000"/>
          <w:lang w:val="de-DE"/>
        </w:rPr>
        <w:lastRenderedPageBreak/>
        <w:t xml:space="preserve">Bei der Zusammenstellung der Handlungserfordernisse kann im Wesentlichen auf die ausgefüllten grauen Kästen am Ende eines jeden Kapitels zurückgegriffen werden. Diese sind dann den zeitlichen Kategorien kurz-, mittel- und langfristig und dauerhaft zuzuordnen. </w:t>
      </w: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14:paraId="542C17ED" w14:textId="77777777" w:rsidTr="000D1164">
        <w:tc>
          <w:tcPr>
            <w:tcW w:w="9476" w:type="dxa"/>
            <w:gridSpan w:val="3"/>
            <w:shd w:val="clear" w:color="auto" w:fill="B8CCE4"/>
            <w:vAlign w:val="center"/>
          </w:tcPr>
          <w:p w14:paraId="31F30C50" w14:textId="0DD44F34" w:rsidR="00370B30" w:rsidRPr="00656859" w:rsidRDefault="00370B30" w:rsidP="00084241">
            <w:pPr>
              <w:spacing w:before="120" w:line="276" w:lineRule="auto"/>
              <w:jc w:val="center"/>
              <w:rPr>
                <w:b/>
                <w:szCs w:val="22"/>
              </w:rPr>
            </w:pPr>
            <w:r w:rsidRPr="00656859">
              <w:rPr>
                <w:b/>
                <w:color w:val="000000"/>
                <w:szCs w:val="22"/>
              </w:rPr>
              <w:t>Kurzfristige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w:t>
            </w:r>
            <w:r w:rsidR="00986981" w:rsidRPr="00656859">
              <w:rPr>
                <w:b/>
                <w:color w:val="000000"/>
                <w:szCs w:val="22"/>
              </w:rPr>
              <w:t xml:space="preserve"> (bis Ende </w:t>
            </w:r>
            <w:r w:rsidR="00084241">
              <w:rPr>
                <w:b/>
                <w:color w:val="000000"/>
                <w:szCs w:val="22"/>
              </w:rPr>
              <w:t>2027</w:t>
            </w:r>
            <w:r w:rsidR="00986981" w:rsidRPr="00656859">
              <w:rPr>
                <w:b/>
                <w:color w:val="000000"/>
                <w:szCs w:val="22"/>
              </w:rPr>
              <w:t>)</w:t>
            </w:r>
          </w:p>
        </w:tc>
      </w:tr>
      <w:tr w:rsidR="00412A3F" w:rsidRPr="00656859" w14:paraId="4715F173" w14:textId="77777777" w:rsidTr="000D1164">
        <w:tc>
          <w:tcPr>
            <w:tcW w:w="993" w:type="dxa"/>
            <w:shd w:val="clear" w:color="auto" w:fill="B8CCE4"/>
            <w:vAlign w:val="center"/>
          </w:tcPr>
          <w:p w14:paraId="3A9EC826" w14:textId="77777777" w:rsidR="00412A3F" w:rsidRPr="00656859" w:rsidRDefault="000D1164" w:rsidP="000D1164">
            <w:pPr>
              <w:spacing w:before="120" w:line="276" w:lineRule="auto"/>
              <w:jc w:val="center"/>
              <w:rPr>
                <w:b/>
                <w:sz w:val="18"/>
                <w:szCs w:val="18"/>
              </w:rPr>
            </w:pPr>
            <w:r>
              <w:rPr>
                <w:b/>
                <w:sz w:val="18"/>
                <w:szCs w:val="18"/>
              </w:rPr>
              <w:t>Lfd.-Nr.</w:t>
            </w:r>
          </w:p>
        </w:tc>
        <w:tc>
          <w:tcPr>
            <w:tcW w:w="2126" w:type="dxa"/>
            <w:shd w:val="clear" w:color="auto" w:fill="B8CCE4"/>
            <w:vAlign w:val="center"/>
          </w:tcPr>
          <w:p w14:paraId="7871269A" w14:textId="77777777" w:rsidR="00412A3F" w:rsidRPr="00656859" w:rsidRDefault="00412A3F" w:rsidP="000D1164">
            <w:pPr>
              <w:spacing w:before="120" w:line="276" w:lineRule="auto"/>
              <w:jc w:val="center"/>
              <w:rPr>
                <w:b/>
                <w:sz w:val="18"/>
                <w:szCs w:val="18"/>
              </w:rPr>
            </w:pPr>
            <w:r w:rsidRPr="00656859">
              <w:rPr>
                <w:b/>
                <w:sz w:val="18"/>
                <w:szCs w:val="18"/>
              </w:rPr>
              <w:t>Maßnahmenfeld</w:t>
            </w:r>
          </w:p>
        </w:tc>
        <w:tc>
          <w:tcPr>
            <w:tcW w:w="6357" w:type="dxa"/>
            <w:shd w:val="clear" w:color="auto" w:fill="B8CCE4"/>
            <w:vAlign w:val="center"/>
          </w:tcPr>
          <w:p w14:paraId="27E2E91E" w14:textId="77777777" w:rsidR="00412A3F" w:rsidRPr="00656859" w:rsidRDefault="00412A3F" w:rsidP="000D1164">
            <w:pPr>
              <w:spacing w:before="120" w:line="276" w:lineRule="auto"/>
              <w:jc w:val="center"/>
              <w:rPr>
                <w:b/>
                <w:sz w:val="18"/>
                <w:szCs w:val="18"/>
              </w:rPr>
            </w:pPr>
            <w:r w:rsidRPr="00656859">
              <w:rPr>
                <w:b/>
                <w:sz w:val="18"/>
                <w:szCs w:val="18"/>
              </w:rPr>
              <w:t>Maßnahme &amp; Maßnahmenbeschreibung</w:t>
            </w:r>
          </w:p>
        </w:tc>
      </w:tr>
      <w:tr w:rsidR="00412A3F" w:rsidRPr="00656859" w14:paraId="2F289972" w14:textId="77777777" w:rsidTr="000D1164">
        <w:tc>
          <w:tcPr>
            <w:tcW w:w="993" w:type="dxa"/>
            <w:shd w:val="clear" w:color="auto" w:fill="F2F2F2"/>
            <w:vAlign w:val="center"/>
          </w:tcPr>
          <w:p w14:paraId="2FDCA28B" w14:textId="77777777" w:rsidR="00412A3F" w:rsidRPr="00656859" w:rsidRDefault="00412A3F" w:rsidP="000D1164">
            <w:pPr>
              <w:spacing w:before="60" w:after="60" w:line="276" w:lineRule="auto"/>
              <w:jc w:val="center"/>
              <w:rPr>
                <w:rFonts w:cs="Arial"/>
                <w:b/>
                <w:sz w:val="18"/>
                <w:szCs w:val="18"/>
              </w:rPr>
            </w:pPr>
            <w:r w:rsidRPr="00656859">
              <w:rPr>
                <w:rFonts w:cs="Arial"/>
                <w:b/>
                <w:sz w:val="18"/>
                <w:szCs w:val="18"/>
              </w:rPr>
              <w:t>1</w:t>
            </w:r>
          </w:p>
        </w:tc>
        <w:tc>
          <w:tcPr>
            <w:tcW w:w="2126" w:type="dxa"/>
            <w:shd w:val="clear" w:color="auto" w:fill="auto"/>
            <w:vAlign w:val="center"/>
          </w:tcPr>
          <w:p w14:paraId="3E547933" w14:textId="77777777" w:rsidR="000D1164" w:rsidRDefault="004D44A4" w:rsidP="000D1164">
            <w:pPr>
              <w:spacing w:before="120" w:line="276" w:lineRule="auto"/>
              <w:jc w:val="center"/>
              <w:rPr>
                <w:b/>
                <w:color w:val="365F91"/>
                <w:sz w:val="18"/>
                <w:szCs w:val="18"/>
              </w:rPr>
            </w:pPr>
            <w:r w:rsidRPr="00656859">
              <w:rPr>
                <w:b/>
                <w:color w:val="365F91"/>
                <w:sz w:val="18"/>
                <w:szCs w:val="18"/>
              </w:rPr>
              <w:t>z.B. Strukturdaten</w:t>
            </w:r>
          </w:p>
          <w:p w14:paraId="49BA770A" w14:textId="77777777" w:rsidR="00412A3F" w:rsidRPr="00656859" w:rsidRDefault="000D1164" w:rsidP="000D1164">
            <w:pPr>
              <w:spacing w:before="120" w:line="276" w:lineRule="auto"/>
              <w:jc w:val="center"/>
              <w:rPr>
                <w:b/>
                <w:color w:val="365F91"/>
                <w:sz w:val="18"/>
                <w:szCs w:val="18"/>
              </w:rPr>
            </w:pPr>
            <w:r>
              <w:rPr>
                <w:b/>
                <w:color w:val="365F91"/>
                <w:sz w:val="18"/>
                <w:szCs w:val="18"/>
              </w:rPr>
              <w:t>(2.1)</w:t>
            </w:r>
          </w:p>
        </w:tc>
        <w:tc>
          <w:tcPr>
            <w:tcW w:w="6357" w:type="dxa"/>
            <w:shd w:val="clear" w:color="auto" w:fill="FFFFFF"/>
          </w:tcPr>
          <w:p w14:paraId="1175887D" w14:textId="77777777" w:rsidR="000D1164" w:rsidRDefault="000D1164" w:rsidP="00767CA0">
            <w:pPr>
              <w:rPr>
                <w:b/>
                <w:bCs/>
                <w:sz w:val="18"/>
                <w:szCs w:val="18"/>
              </w:rPr>
            </w:pPr>
          </w:p>
          <w:p w14:paraId="6501CC52" w14:textId="77777777" w:rsidR="00412A3F" w:rsidRPr="00656859" w:rsidRDefault="004D44A4" w:rsidP="000D1164">
            <w:pPr>
              <w:spacing w:line="276" w:lineRule="auto"/>
              <w:rPr>
                <w:b/>
                <w:bCs/>
                <w:sz w:val="18"/>
                <w:szCs w:val="18"/>
              </w:rPr>
            </w:pPr>
            <w:r w:rsidRPr="00656859">
              <w:rPr>
                <w:b/>
                <w:bCs/>
                <w:sz w:val="18"/>
                <w:szCs w:val="18"/>
              </w:rPr>
              <w:t>Stichpunkt aus den entsprechenden Handlungserfordernissen</w:t>
            </w:r>
          </w:p>
          <w:p w14:paraId="11084660" w14:textId="77777777" w:rsidR="00412A3F" w:rsidRDefault="000D1164" w:rsidP="00767CA0">
            <w:pPr>
              <w:spacing w:before="120" w:line="360" w:lineRule="auto"/>
              <w:rPr>
                <w:bCs/>
                <w:sz w:val="18"/>
                <w:szCs w:val="18"/>
              </w:rPr>
            </w:pPr>
            <w:r>
              <w:rPr>
                <w:bCs/>
                <w:sz w:val="18"/>
                <w:szCs w:val="18"/>
              </w:rPr>
              <w:t>Kurze</w:t>
            </w:r>
            <w:r w:rsidR="00477D0C" w:rsidRPr="00656859">
              <w:rPr>
                <w:bCs/>
                <w:sz w:val="18"/>
                <w:szCs w:val="18"/>
              </w:rPr>
              <w:t xml:space="preserve"> Beschreibung der Maßnahme</w:t>
            </w:r>
          </w:p>
          <w:p w14:paraId="05808986" w14:textId="77777777" w:rsidR="000D1164" w:rsidRPr="00656859" w:rsidRDefault="000D1164" w:rsidP="00767CA0">
            <w:pPr>
              <w:rPr>
                <w:bCs/>
                <w:sz w:val="18"/>
                <w:szCs w:val="18"/>
              </w:rPr>
            </w:pPr>
          </w:p>
        </w:tc>
      </w:tr>
      <w:tr w:rsidR="00412A3F" w:rsidRPr="00656859" w14:paraId="5410816C" w14:textId="77777777" w:rsidTr="000D1164">
        <w:tc>
          <w:tcPr>
            <w:tcW w:w="993" w:type="dxa"/>
            <w:shd w:val="clear" w:color="auto" w:fill="F2F2F2"/>
            <w:vAlign w:val="center"/>
          </w:tcPr>
          <w:p w14:paraId="439373FE" w14:textId="77777777" w:rsidR="00412A3F" w:rsidRPr="00656859" w:rsidRDefault="004D44A4" w:rsidP="000D1164">
            <w:pPr>
              <w:spacing w:before="60" w:after="60" w:line="276" w:lineRule="auto"/>
              <w:jc w:val="center"/>
              <w:rPr>
                <w:rFonts w:cs="Arial"/>
                <w:b/>
                <w:sz w:val="18"/>
                <w:szCs w:val="18"/>
              </w:rPr>
            </w:pPr>
            <w:r w:rsidRPr="00656859">
              <w:rPr>
                <w:rFonts w:cs="Arial"/>
                <w:b/>
                <w:sz w:val="18"/>
                <w:szCs w:val="18"/>
              </w:rPr>
              <w:t>2</w:t>
            </w:r>
          </w:p>
        </w:tc>
        <w:tc>
          <w:tcPr>
            <w:tcW w:w="2126" w:type="dxa"/>
            <w:shd w:val="clear" w:color="auto" w:fill="auto"/>
            <w:vAlign w:val="center"/>
          </w:tcPr>
          <w:p w14:paraId="0AD5BF5A" w14:textId="77777777" w:rsidR="00412A3F" w:rsidRDefault="00477D0C" w:rsidP="000D1164">
            <w:pPr>
              <w:spacing w:before="120" w:line="276" w:lineRule="auto"/>
              <w:jc w:val="center"/>
              <w:rPr>
                <w:b/>
                <w:color w:val="365F91"/>
                <w:sz w:val="18"/>
                <w:szCs w:val="18"/>
              </w:rPr>
            </w:pPr>
            <w:r w:rsidRPr="00656859">
              <w:rPr>
                <w:b/>
                <w:color w:val="365F91"/>
                <w:sz w:val="18"/>
                <w:szCs w:val="18"/>
              </w:rPr>
              <w:t xml:space="preserve">z.B. </w:t>
            </w:r>
            <w:r w:rsidR="000D1164">
              <w:rPr>
                <w:b/>
                <w:color w:val="365F91"/>
                <w:sz w:val="18"/>
                <w:szCs w:val="18"/>
              </w:rPr>
              <w:t>Grundversorgung und</w:t>
            </w:r>
            <w:r w:rsidR="00412A3F" w:rsidRPr="00656859">
              <w:rPr>
                <w:b/>
                <w:color w:val="365F91"/>
                <w:sz w:val="18"/>
                <w:szCs w:val="18"/>
              </w:rPr>
              <w:t xml:space="preserve"> Gewerbe</w:t>
            </w:r>
          </w:p>
          <w:p w14:paraId="451A9EA3" w14:textId="77777777" w:rsidR="000D1164" w:rsidRPr="00656859" w:rsidRDefault="000D1164" w:rsidP="000D1164">
            <w:pPr>
              <w:spacing w:before="120" w:line="276" w:lineRule="auto"/>
              <w:jc w:val="center"/>
              <w:rPr>
                <w:b/>
                <w:color w:val="365F91"/>
                <w:sz w:val="18"/>
                <w:szCs w:val="18"/>
              </w:rPr>
            </w:pPr>
            <w:r>
              <w:rPr>
                <w:b/>
                <w:color w:val="365F91"/>
                <w:sz w:val="18"/>
                <w:szCs w:val="18"/>
              </w:rPr>
              <w:t>(2.2)</w:t>
            </w:r>
          </w:p>
        </w:tc>
        <w:tc>
          <w:tcPr>
            <w:tcW w:w="6357" w:type="dxa"/>
            <w:shd w:val="clear" w:color="auto" w:fill="FFFFFF"/>
          </w:tcPr>
          <w:p w14:paraId="29449CDF" w14:textId="77777777" w:rsidR="000D1164" w:rsidRDefault="000D1164" w:rsidP="00767CA0">
            <w:pPr>
              <w:rPr>
                <w:b/>
                <w:bCs/>
                <w:sz w:val="18"/>
                <w:szCs w:val="18"/>
              </w:rPr>
            </w:pPr>
          </w:p>
          <w:p w14:paraId="4842DFB1" w14:textId="77777777" w:rsidR="004D44A4" w:rsidRPr="00656859" w:rsidRDefault="004D44A4" w:rsidP="000D1164">
            <w:pPr>
              <w:spacing w:line="276" w:lineRule="auto"/>
              <w:rPr>
                <w:b/>
                <w:bCs/>
                <w:sz w:val="18"/>
                <w:szCs w:val="18"/>
              </w:rPr>
            </w:pPr>
            <w:r w:rsidRPr="00656859">
              <w:rPr>
                <w:b/>
                <w:bCs/>
                <w:sz w:val="18"/>
                <w:szCs w:val="18"/>
              </w:rPr>
              <w:t>Beliebiger Stichpunkt aus den Handlungserfordernissen</w:t>
            </w:r>
          </w:p>
          <w:p w14:paraId="488C6A7C" w14:textId="77777777" w:rsidR="00412A3F" w:rsidRDefault="000D1164" w:rsidP="00767CA0">
            <w:pPr>
              <w:spacing w:before="120" w:line="360" w:lineRule="auto"/>
              <w:rPr>
                <w:bCs/>
                <w:sz w:val="18"/>
                <w:szCs w:val="18"/>
              </w:rPr>
            </w:pPr>
            <w:r>
              <w:rPr>
                <w:bCs/>
                <w:sz w:val="18"/>
                <w:szCs w:val="18"/>
              </w:rPr>
              <w:t>Kurze</w:t>
            </w:r>
            <w:r w:rsidR="004D44A4" w:rsidRPr="00656859">
              <w:rPr>
                <w:bCs/>
                <w:sz w:val="18"/>
                <w:szCs w:val="18"/>
              </w:rPr>
              <w:t xml:space="preserve"> Beschreibung der Maßnahme</w:t>
            </w:r>
          </w:p>
          <w:p w14:paraId="4DDDE113" w14:textId="77777777" w:rsidR="000D1164" w:rsidRPr="00656859" w:rsidRDefault="000D1164" w:rsidP="00767CA0">
            <w:pPr>
              <w:rPr>
                <w:bCs/>
                <w:sz w:val="18"/>
                <w:szCs w:val="18"/>
              </w:rPr>
            </w:pPr>
          </w:p>
        </w:tc>
      </w:tr>
      <w:tr w:rsidR="00584D2F" w:rsidRPr="00656859" w14:paraId="764E1CC2" w14:textId="77777777" w:rsidTr="00E457B2">
        <w:tc>
          <w:tcPr>
            <w:tcW w:w="993" w:type="dxa"/>
            <w:shd w:val="clear" w:color="auto" w:fill="F2F2F2"/>
            <w:vAlign w:val="center"/>
          </w:tcPr>
          <w:p w14:paraId="3919F182" w14:textId="5F971642" w:rsidR="00584D2F" w:rsidRPr="00584D2F" w:rsidRDefault="00584D2F" w:rsidP="00584D2F">
            <w:pPr>
              <w:spacing w:before="60" w:after="60" w:line="276" w:lineRule="auto"/>
              <w:jc w:val="center"/>
              <w:rPr>
                <w:rFonts w:cs="Arial"/>
                <w:b/>
                <w:color w:val="FF0000"/>
                <w:sz w:val="18"/>
                <w:szCs w:val="18"/>
              </w:rPr>
            </w:pPr>
            <w:commentRangeStart w:id="33"/>
            <w:r>
              <w:rPr>
                <w:rFonts w:cs="Arial"/>
                <w:b/>
                <w:color w:val="FF0000"/>
                <w:sz w:val="18"/>
                <w:szCs w:val="18"/>
              </w:rPr>
              <w:t>3</w:t>
            </w:r>
          </w:p>
        </w:tc>
        <w:tc>
          <w:tcPr>
            <w:tcW w:w="2126" w:type="dxa"/>
            <w:shd w:val="clear" w:color="auto" w:fill="auto"/>
            <w:vAlign w:val="center"/>
          </w:tcPr>
          <w:p w14:paraId="11F655C8" w14:textId="77777777" w:rsidR="00584D2F" w:rsidRPr="00584D2F" w:rsidRDefault="00584D2F" w:rsidP="00584D2F">
            <w:pPr>
              <w:spacing w:before="120" w:line="360" w:lineRule="auto"/>
              <w:jc w:val="center"/>
              <w:rPr>
                <w:b/>
                <w:color w:val="FF0000"/>
                <w:sz w:val="18"/>
                <w:szCs w:val="18"/>
              </w:rPr>
            </w:pPr>
            <w:r w:rsidRPr="00584D2F">
              <w:rPr>
                <w:b/>
                <w:color w:val="FF0000"/>
                <w:sz w:val="18"/>
                <w:szCs w:val="18"/>
              </w:rPr>
              <w:t>Öffentliche Plätze, Straßen und Flächen</w:t>
            </w:r>
          </w:p>
          <w:p w14:paraId="3352D34E" w14:textId="32458471" w:rsidR="00584D2F" w:rsidRPr="00584D2F" w:rsidRDefault="00584D2F" w:rsidP="00584D2F">
            <w:pPr>
              <w:spacing w:before="120" w:line="276" w:lineRule="auto"/>
              <w:jc w:val="center"/>
              <w:rPr>
                <w:b/>
                <w:color w:val="FF0000"/>
                <w:sz w:val="18"/>
                <w:szCs w:val="18"/>
              </w:rPr>
            </w:pPr>
            <w:r w:rsidRPr="00584D2F">
              <w:rPr>
                <w:b/>
                <w:color w:val="FF0000"/>
                <w:sz w:val="18"/>
                <w:szCs w:val="18"/>
              </w:rPr>
              <w:t>(2.7)</w:t>
            </w:r>
          </w:p>
        </w:tc>
        <w:tc>
          <w:tcPr>
            <w:tcW w:w="6357" w:type="dxa"/>
            <w:shd w:val="clear" w:color="auto" w:fill="FFFFFF"/>
            <w:vAlign w:val="center"/>
          </w:tcPr>
          <w:p w14:paraId="2FF6B207" w14:textId="77777777" w:rsidR="00584D2F" w:rsidRPr="00584D2F" w:rsidRDefault="00584D2F" w:rsidP="00767CA0">
            <w:pPr>
              <w:rPr>
                <w:b/>
                <w:color w:val="FF0000"/>
                <w:sz w:val="18"/>
                <w:szCs w:val="18"/>
              </w:rPr>
            </w:pPr>
          </w:p>
          <w:p w14:paraId="26187B41" w14:textId="77777777" w:rsidR="00584D2F" w:rsidRPr="00584D2F" w:rsidRDefault="00584D2F" w:rsidP="00584D2F">
            <w:pPr>
              <w:spacing w:line="360" w:lineRule="auto"/>
              <w:rPr>
                <w:b/>
                <w:color w:val="FF0000"/>
                <w:sz w:val="18"/>
                <w:szCs w:val="18"/>
              </w:rPr>
            </w:pPr>
            <w:r w:rsidRPr="00584D2F">
              <w:rPr>
                <w:b/>
                <w:color w:val="FF0000"/>
                <w:sz w:val="18"/>
                <w:szCs w:val="18"/>
              </w:rPr>
              <w:t>Ausbau und Erneuerung der örtlichen Spielplätze</w:t>
            </w:r>
          </w:p>
          <w:p w14:paraId="143D35BF" w14:textId="77777777" w:rsidR="00584D2F" w:rsidRPr="00584D2F" w:rsidRDefault="00584D2F" w:rsidP="00584D2F">
            <w:pPr>
              <w:spacing w:line="360" w:lineRule="auto"/>
              <w:rPr>
                <w:bCs/>
                <w:color w:val="FF0000"/>
                <w:sz w:val="18"/>
                <w:szCs w:val="18"/>
              </w:rPr>
            </w:pPr>
            <w:r w:rsidRPr="00584D2F">
              <w:rPr>
                <w:bCs/>
                <w:color w:val="FF0000"/>
                <w:sz w:val="18"/>
                <w:szCs w:val="18"/>
              </w:rPr>
              <w:t xml:space="preserve">Die sich im Dorf befindenden Spielplätze sollen ausgebaut und erneuert werden. </w:t>
            </w:r>
            <w:commentRangeEnd w:id="33"/>
            <w:r>
              <w:rPr>
                <w:rStyle w:val="Kommentarzeichen"/>
                <w:lang w:val="x-none" w:eastAsia="x-none"/>
              </w:rPr>
              <w:commentReference w:id="33"/>
            </w:r>
          </w:p>
          <w:p w14:paraId="0B813154" w14:textId="77777777" w:rsidR="00584D2F" w:rsidRPr="00584D2F" w:rsidRDefault="00584D2F" w:rsidP="00767CA0">
            <w:pPr>
              <w:rPr>
                <w:b/>
                <w:bCs/>
                <w:color w:val="FF0000"/>
                <w:sz w:val="18"/>
                <w:szCs w:val="18"/>
              </w:rPr>
            </w:pPr>
          </w:p>
        </w:tc>
      </w:tr>
      <w:tr w:rsidR="00584D2F" w:rsidRPr="00656859" w14:paraId="589086DE" w14:textId="77777777" w:rsidTr="00E457B2">
        <w:tc>
          <w:tcPr>
            <w:tcW w:w="993" w:type="dxa"/>
            <w:shd w:val="clear" w:color="auto" w:fill="F2F2F2"/>
            <w:vAlign w:val="center"/>
          </w:tcPr>
          <w:p w14:paraId="7D63924A" w14:textId="1F31DAE5" w:rsidR="00584D2F" w:rsidRPr="00584D2F" w:rsidRDefault="00584D2F" w:rsidP="00584D2F">
            <w:pPr>
              <w:spacing w:before="60" w:after="60" w:line="276" w:lineRule="auto"/>
              <w:jc w:val="center"/>
              <w:rPr>
                <w:rFonts w:cs="Arial"/>
                <w:b/>
                <w:color w:val="FF0000"/>
                <w:sz w:val="18"/>
                <w:szCs w:val="18"/>
              </w:rPr>
            </w:pPr>
            <w:r w:rsidRPr="00584D2F">
              <w:rPr>
                <w:rFonts w:cs="Arial"/>
                <w:b/>
                <w:color w:val="FF0000"/>
                <w:sz w:val="18"/>
                <w:szCs w:val="18"/>
              </w:rPr>
              <w:t>4</w:t>
            </w:r>
          </w:p>
        </w:tc>
        <w:tc>
          <w:tcPr>
            <w:tcW w:w="2126" w:type="dxa"/>
            <w:shd w:val="clear" w:color="auto" w:fill="auto"/>
            <w:vAlign w:val="center"/>
          </w:tcPr>
          <w:p w14:paraId="46167366" w14:textId="77777777" w:rsidR="00584D2F" w:rsidRPr="00584D2F" w:rsidRDefault="00584D2F" w:rsidP="00584D2F">
            <w:pPr>
              <w:spacing w:before="120" w:line="360" w:lineRule="auto"/>
              <w:jc w:val="center"/>
              <w:rPr>
                <w:b/>
                <w:color w:val="FF0000"/>
                <w:sz w:val="18"/>
                <w:szCs w:val="18"/>
              </w:rPr>
            </w:pPr>
            <w:r w:rsidRPr="00584D2F">
              <w:rPr>
                <w:b/>
                <w:color w:val="FF0000"/>
                <w:sz w:val="18"/>
                <w:szCs w:val="18"/>
              </w:rPr>
              <w:t>Soziales, Kultur und Gesundheit</w:t>
            </w:r>
          </w:p>
          <w:p w14:paraId="6FF017A4" w14:textId="6655FA00" w:rsidR="00584D2F" w:rsidRPr="00584D2F" w:rsidRDefault="00584D2F" w:rsidP="00584D2F">
            <w:pPr>
              <w:spacing w:before="120" w:line="360" w:lineRule="auto"/>
              <w:jc w:val="center"/>
              <w:rPr>
                <w:b/>
                <w:color w:val="FF0000"/>
                <w:sz w:val="18"/>
                <w:szCs w:val="18"/>
              </w:rPr>
            </w:pPr>
            <w:r w:rsidRPr="00584D2F">
              <w:rPr>
                <w:b/>
                <w:color w:val="FF0000"/>
                <w:sz w:val="18"/>
                <w:szCs w:val="18"/>
              </w:rPr>
              <w:t>(2.4)</w:t>
            </w:r>
          </w:p>
        </w:tc>
        <w:tc>
          <w:tcPr>
            <w:tcW w:w="6357" w:type="dxa"/>
            <w:shd w:val="clear" w:color="auto" w:fill="FFFFFF"/>
            <w:vAlign w:val="center"/>
          </w:tcPr>
          <w:p w14:paraId="0B64CC10" w14:textId="77777777" w:rsidR="00584D2F" w:rsidRPr="00584D2F" w:rsidRDefault="00584D2F" w:rsidP="00767CA0">
            <w:pPr>
              <w:rPr>
                <w:b/>
                <w:bCs/>
                <w:color w:val="FF0000"/>
                <w:sz w:val="18"/>
                <w:szCs w:val="18"/>
              </w:rPr>
            </w:pPr>
          </w:p>
          <w:p w14:paraId="34F5312B" w14:textId="77777777" w:rsidR="00584D2F" w:rsidRPr="00584D2F" w:rsidRDefault="00584D2F" w:rsidP="00584D2F">
            <w:pPr>
              <w:spacing w:line="360" w:lineRule="auto"/>
              <w:rPr>
                <w:b/>
                <w:bCs/>
                <w:color w:val="FF0000"/>
                <w:sz w:val="18"/>
                <w:szCs w:val="18"/>
              </w:rPr>
            </w:pPr>
            <w:r w:rsidRPr="00584D2F">
              <w:rPr>
                <w:b/>
                <w:bCs/>
                <w:color w:val="FF0000"/>
                <w:sz w:val="18"/>
                <w:szCs w:val="18"/>
              </w:rPr>
              <w:t>Begrüßung von Neubürgerinnen und Neubürger</w:t>
            </w:r>
          </w:p>
          <w:p w14:paraId="3D6C10AB" w14:textId="77777777" w:rsidR="00584D2F" w:rsidRPr="00584D2F" w:rsidRDefault="00584D2F" w:rsidP="00584D2F">
            <w:pPr>
              <w:spacing w:line="360" w:lineRule="auto"/>
              <w:rPr>
                <w:color w:val="FF0000"/>
                <w:sz w:val="18"/>
                <w:szCs w:val="18"/>
              </w:rPr>
            </w:pPr>
            <w:r w:rsidRPr="00584D2F">
              <w:rPr>
                <w:color w:val="FF0000"/>
                <w:sz w:val="18"/>
                <w:szCs w:val="18"/>
              </w:rPr>
              <w:t xml:space="preserve">Ein Flyer samt Willkommenspräsent soll ein Wegweiser für Neubürgerinnen und Neubürger mit wichtigen Informationen über Wissenswertes im Dorf, über Vereine, über Termine und über Kontakte sein. </w:t>
            </w:r>
          </w:p>
          <w:p w14:paraId="68C7EB08" w14:textId="77777777" w:rsidR="00584D2F" w:rsidRPr="00584D2F" w:rsidRDefault="00584D2F" w:rsidP="00767CA0">
            <w:pPr>
              <w:rPr>
                <w:b/>
                <w:color w:val="FF0000"/>
                <w:sz w:val="18"/>
                <w:szCs w:val="18"/>
              </w:rPr>
            </w:pPr>
          </w:p>
        </w:tc>
      </w:tr>
      <w:tr w:rsidR="008B2227" w:rsidRPr="00656859" w14:paraId="32E4F3F3" w14:textId="77777777" w:rsidTr="00E457B2">
        <w:tc>
          <w:tcPr>
            <w:tcW w:w="993" w:type="dxa"/>
            <w:shd w:val="clear" w:color="auto" w:fill="F2F2F2"/>
            <w:vAlign w:val="center"/>
          </w:tcPr>
          <w:p w14:paraId="4B70EEE4" w14:textId="7BF76344" w:rsidR="008B2227" w:rsidRPr="00584D2F" w:rsidRDefault="008B2227" w:rsidP="00584D2F">
            <w:pPr>
              <w:spacing w:before="60" w:after="60" w:line="276" w:lineRule="auto"/>
              <w:jc w:val="center"/>
              <w:rPr>
                <w:rFonts w:cs="Arial"/>
                <w:b/>
                <w:color w:val="FF0000"/>
                <w:sz w:val="18"/>
                <w:szCs w:val="18"/>
              </w:rPr>
            </w:pPr>
            <w:r>
              <w:rPr>
                <w:rFonts w:cs="Arial"/>
                <w:b/>
                <w:color w:val="FF0000"/>
                <w:sz w:val="18"/>
                <w:szCs w:val="18"/>
              </w:rPr>
              <w:t>5</w:t>
            </w:r>
          </w:p>
        </w:tc>
        <w:tc>
          <w:tcPr>
            <w:tcW w:w="2126" w:type="dxa"/>
            <w:shd w:val="clear" w:color="auto" w:fill="auto"/>
            <w:vAlign w:val="center"/>
          </w:tcPr>
          <w:p w14:paraId="2AFCE88E" w14:textId="77777777" w:rsidR="008B2227" w:rsidRPr="008B2227" w:rsidRDefault="008B2227" w:rsidP="008B2227">
            <w:pPr>
              <w:spacing w:before="120" w:line="360" w:lineRule="auto"/>
              <w:jc w:val="center"/>
              <w:rPr>
                <w:b/>
                <w:color w:val="FF0000"/>
                <w:sz w:val="18"/>
                <w:szCs w:val="18"/>
              </w:rPr>
            </w:pPr>
            <w:r w:rsidRPr="008B2227">
              <w:rPr>
                <w:b/>
                <w:color w:val="FF0000"/>
                <w:sz w:val="18"/>
                <w:szCs w:val="18"/>
              </w:rPr>
              <w:t>Gastronomie, Tourismus und Kultur</w:t>
            </w:r>
          </w:p>
          <w:p w14:paraId="468985E8" w14:textId="437247A2" w:rsidR="008B2227" w:rsidRPr="008B2227" w:rsidRDefault="008B2227" w:rsidP="008B2227">
            <w:pPr>
              <w:spacing w:before="120" w:line="360" w:lineRule="auto"/>
              <w:jc w:val="center"/>
              <w:rPr>
                <w:b/>
                <w:color w:val="FF0000"/>
                <w:sz w:val="18"/>
                <w:szCs w:val="18"/>
              </w:rPr>
            </w:pPr>
            <w:r w:rsidRPr="008B2227">
              <w:rPr>
                <w:b/>
                <w:color w:val="FF0000"/>
                <w:sz w:val="18"/>
                <w:szCs w:val="18"/>
              </w:rPr>
              <w:t>(2.3)</w:t>
            </w:r>
          </w:p>
        </w:tc>
        <w:tc>
          <w:tcPr>
            <w:tcW w:w="6357" w:type="dxa"/>
            <w:shd w:val="clear" w:color="auto" w:fill="FFFFFF"/>
            <w:vAlign w:val="center"/>
          </w:tcPr>
          <w:p w14:paraId="250886CD" w14:textId="77777777" w:rsidR="008B2227" w:rsidRPr="008B2227" w:rsidRDefault="008B2227" w:rsidP="008B2227">
            <w:pPr>
              <w:spacing w:line="360" w:lineRule="auto"/>
              <w:rPr>
                <w:b/>
                <w:color w:val="FF0000"/>
                <w:sz w:val="18"/>
                <w:szCs w:val="18"/>
              </w:rPr>
            </w:pPr>
          </w:p>
          <w:p w14:paraId="146F80A1" w14:textId="77777777" w:rsidR="008B2227" w:rsidRPr="008B2227" w:rsidRDefault="008B2227" w:rsidP="008B2227">
            <w:pPr>
              <w:spacing w:line="360" w:lineRule="auto"/>
              <w:rPr>
                <w:b/>
                <w:color w:val="FF0000"/>
                <w:sz w:val="18"/>
                <w:szCs w:val="18"/>
              </w:rPr>
            </w:pPr>
            <w:r w:rsidRPr="008B2227">
              <w:rPr>
                <w:b/>
                <w:color w:val="FF0000"/>
                <w:sz w:val="18"/>
                <w:szCs w:val="18"/>
              </w:rPr>
              <w:t>Ausbau der Rad- und Wanderwege</w:t>
            </w:r>
          </w:p>
          <w:p w14:paraId="14A661AE" w14:textId="75D15D5B" w:rsidR="008B2227" w:rsidRPr="008B2227" w:rsidRDefault="008B2227" w:rsidP="008B2227">
            <w:pPr>
              <w:spacing w:line="360" w:lineRule="auto"/>
              <w:rPr>
                <w:bCs/>
                <w:color w:val="FF0000"/>
                <w:sz w:val="18"/>
                <w:szCs w:val="18"/>
              </w:rPr>
            </w:pPr>
            <w:r w:rsidRPr="008B2227">
              <w:rPr>
                <w:bCs/>
                <w:color w:val="FF0000"/>
                <w:sz w:val="18"/>
                <w:szCs w:val="18"/>
              </w:rPr>
              <w:t>Zur Weiterentwicklung der touristischen Infrastruktur sollen Rad- und Wanderwege ausgebaut</w:t>
            </w:r>
            <w:r>
              <w:rPr>
                <w:bCs/>
                <w:color w:val="FF0000"/>
                <w:sz w:val="18"/>
                <w:szCs w:val="18"/>
              </w:rPr>
              <w:t xml:space="preserve"> und beschildert</w:t>
            </w:r>
            <w:r w:rsidRPr="008B2227">
              <w:rPr>
                <w:bCs/>
                <w:color w:val="FF0000"/>
                <w:sz w:val="18"/>
                <w:szCs w:val="18"/>
              </w:rPr>
              <w:t xml:space="preserve"> werden. </w:t>
            </w:r>
          </w:p>
          <w:p w14:paraId="24E2FBDC" w14:textId="77777777" w:rsidR="008B2227" w:rsidRPr="008B2227" w:rsidRDefault="008B2227" w:rsidP="00343C21">
            <w:pPr>
              <w:spacing w:line="360" w:lineRule="auto"/>
              <w:rPr>
                <w:b/>
                <w:bCs/>
                <w:color w:val="FF0000"/>
                <w:sz w:val="18"/>
                <w:szCs w:val="18"/>
              </w:rPr>
            </w:pPr>
          </w:p>
        </w:tc>
      </w:tr>
      <w:tr w:rsidR="00236ECF" w:rsidRPr="00656859" w14:paraId="38D1CDA8" w14:textId="77777777" w:rsidTr="00E457B2">
        <w:tc>
          <w:tcPr>
            <w:tcW w:w="993" w:type="dxa"/>
            <w:shd w:val="clear" w:color="auto" w:fill="F2F2F2"/>
            <w:vAlign w:val="center"/>
          </w:tcPr>
          <w:p w14:paraId="14A006B3" w14:textId="77777777" w:rsidR="00236ECF" w:rsidRDefault="00236ECF" w:rsidP="00584D2F">
            <w:pPr>
              <w:spacing w:before="60" w:after="60" w:line="276" w:lineRule="auto"/>
              <w:jc w:val="center"/>
              <w:rPr>
                <w:rFonts w:cs="Arial"/>
                <w:b/>
                <w:color w:val="FF0000"/>
                <w:sz w:val="18"/>
                <w:szCs w:val="18"/>
              </w:rPr>
            </w:pPr>
          </w:p>
        </w:tc>
        <w:tc>
          <w:tcPr>
            <w:tcW w:w="2126" w:type="dxa"/>
            <w:shd w:val="clear" w:color="auto" w:fill="auto"/>
            <w:vAlign w:val="center"/>
          </w:tcPr>
          <w:p w14:paraId="5A2DAD4F" w14:textId="77777777" w:rsidR="00236ECF" w:rsidRPr="008B2227" w:rsidRDefault="00236ECF" w:rsidP="008B2227">
            <w:pPr>
              <w:spacing w:before="120" w:line="360" w:lineRule="auto"/>
              <w:jc w:val="center"/>
              <w:rPr>
                <w:b/>
                <w:color w:val="FF0000"/>
                <w:sz w:val="18"/>
                <w:szCs w:val="18"/>
              </w:rPr>
            </w:pPr>
          </w:p>
        </w:tc>
        <w:tc>
          <w:tcPr>
            <w:tcW w:w="6357" w:type="dxa"/>
            <w:shd w:val="clear" w:color="auto" w:fill="FFFFFF"/>
            <w:vAlign w:val="center"/>
          </w:tcPr>
          <w:p w14:paraId="255E96F4" w14:textId="77777777" w:rsidR="00236ECF" w:rsidRPr="008B2227" w:rsidRDefault="00236ECF" w:rsidP="008B2227">
            <w:pPr>
              <w:spacing w:line="360" w:lineRule="auto"/>
              <w:rPr>
                <w:b/>
                <w:color w:val="FF0000"/>
                <w:sz w:val="18"/>
                <w:szCs w:val="18"/>
              </w:rPr>
            </w:pPr>
          </w:p>
        </w:tc>
      </w:tr>
    </w:tbl>
    <w:p w14:paraId="1841FF2D" w14:textId="77777777" w:rsidR="00370B30" w:rsidRDefault="00370B30"/>
    <w:p w14:paraId="74D61BC7" w14:textId="54F48971" w:rsidR="00B21802" w:rsidRDefault="00B21802">
      <w:r>
        <w:br w:type="page"/>
      </w: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0D1164" w:rsidRPr="00656859" w14:paraId="5DBFCA2A" w14:textId="77777777" w:rsidTr="002C7E2A">
        <w:tc>
          <w:tcPr>
            <w:tcW w:w="9476" w:type="dxa"/>
            <w:gridSpan w:val="3"/>
            <w:shd w:val="clear" w:color="auto" w:fill="B8CCE4"/>
            <w:vAlign w:val="center"/>
          </w:tcPr>
          <w:p w14:paraId="36E72D40" w14:textId="3D2A8550" w:rsidR="000D1164" w:rsidRPr="007B2730" w:rsidRDefault="000D1164" w:rsidP="00084241">
            <w:pPr>
              <w:spacing w:before="120" w:line="276" w:lineRule="auto"/>
              <w:jc w:val="center"/>
              <w:rPr>
                <w:b/>
                <w:color w:val="000000"/>
                <w:szCs w:val="22"/>
              </w:rPr>
            </w:pPr>
            <w:r>
              <w:rPr>
                <w:b/>
                <w:color w:val="000000"/>
                <w:szCs w:val="22"/>
              </w:rPr>
              <w:lastRenderedPageBreak/>
              <w:t>Mittelfristige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 xml:space="preserve">Maßnahmen </w:t>
            </w:r>
            <w:r w:rsidR="00084241">
              <w:rPr>
                <w:b/>
                <w:color w:val="000000"/>
                <w:szCs w:val="22"/>
              </w:rPr>
              <w:t>(bis Ende 2030</w:t>
            </w:r>
            <w:r w:rsidR="007B2730" w:rsidRPr="00656859">
              <w:rPr>
                <w:b/>
                <w:color w:val="000000"/>
                <w:szCs w:val="22"/>
              </w:rPr>
              <w:t>)</w:t>
            </w:r>
          </w:p>
        </w:tc>
      </w:tr>
      <w:tr w:rsidR="000D1164" w:rsidRPr="00656859" w14:paraId="513863D8" w14:textId="77777777" w:rsidTr="002C7E2A">
        <w:tc>
          <w:tcPr>
            <w:tcW w:w="993" w:type="dxa"/>
            <w:shd w:val="clear" w:color="auto" w:fill="B8CCE4"/>
            <w:vAlign w:val="center"/>
          </w:tcPr>
          <w:p w14:paraId="21BB85E6" w14:textId="77777777" w:rsidR="000D1164" w:rsidRPr="00656859" w:rsidRDefault="000D1164" w:rsidP="002C7E2A">
            <w:pPr>
              <w:spacing w:before="120" w:line="276" w:lineRule="auto"/>
              <w:jc w:val="center"/>
              <w:rPr>
                <w:b/>
                <w:sz w:val="18"/>
                <w:szCs w:val="18"/>
              </w:rPr>
            </w:pPr>
            <w:r>
              <w:rPr>
                <w:b/>
                <w:sz w:val="18"/>
                <w:szCs w:val="18"/>
              </w:rPr>
              <w:t>Lfd.-Nr.</w:t>
            </w:r>
          </w:p>
        </w:tc>
        <w:tc>
          <w:tcPr>
            <w:tcW w:w="2126" w:type="dxa"/>
            <w:shd w:val="clear" w:color="auto" w:fill="B8CCE4"/>
            <w:vAlign w:val="center"/>
          </w:tcPr>
          <w:p w14:paraId="320C9DD3" w14:textId="77777777" w:rsidR="000D1164" w:rsidRPr="00656859" w:rsidRDefault="000D1164" w:rsidP="002C7E2A">
            <w:pPr>
              <w:spacing w:before="120" w:line="276" w:lineRule="auto"/>
              <w:jc w:val="center"/>
              <w:rPr>
                <w:b/>
                <w:sz w:val="18"/>
                <w:szCs w:val="18"/>
              </w:rPr>
            </w:pPr>
            <w:r w:rsidRPr="00656859">
              <w:rPr>
                <w:b/>
                <w:sz w:val="18"/>
                <w:szCs w:val="18"/>
              </w:rPr>
              <w:t>Maßnahmenfeld</w:t>
            </w:r>
          </w:p>
        </w:tc>
        <w:tc>
          <w:tcPr>
            <w:tcW w:w="6357" w:type="dxa"/>
            <w:shd w:val="clear" w:color="auto" w:fill="B8CCE4"/>
            <w:vAlign w:val="center"/>
          </w:tcPr>
          <w:p w14:paraId="290F7641" w14:textId="77777777" w:rsidR="000D1164" w:rsidRPr="00656859" w:rsidRDefault="000D1164" w:rsidP="002C7E2A">
            <w:pPr>
              <w:spacing w:before="120" w:line="276" w:lineRule="auto"/>
              <w:jc w:val="center"/>
              <w:rPr>
                <w:b/>
                <w:sz w:val="18"/>
                <w:szCs w:val="18"/>
              </w:rPr>
            </w:pPr>
            <w:r w:rsidRPr="00656859">
              <w:rPr>
                <w:b/>
                <w:sz w:val="18"/>
                <w:szCs w:val="18"/>
              </w:rPr>
              <w:t>Maßnahme &amp; Maßnahmenbeschreibung</w:t>
            </w:r>
          </w:p>
        </w:tc>
      </w:tr>
      <w:tr w:rsidR="000D1164" w:rsidRPr="00656859" w14:paraId="4120ED12" w14:textId="77777777" w:rsidTr="002C7E2A">
        <w:tc>
          <w:tcPr>
            <w:tcW w:w="993" w:type="dxa"/>
            <w:shd w:val="clear" w:color="auto" w:fill="F2F2F2"/>
            <w:vAlign w:val="center"/>
          </w:tcPr>
          <w:p w14:paraId="7B5B3333" w14:textId="3A04418C" w:rsidR="000D1164" w:rsidRPr="00656859" w:rsidRDefault="008B2227" w:rsidP="002C7E2A">
            <w:pPr>
              <w:spacing w:before="60" w:after="60" w:line="276" w:lineRule="auto"/>
              <w:jc w:val="center"/>
              <w:rPr>
                <w:rFonts w:cs="Arial"/>
                <w:b/>
                <w:sz w:val="18"/>
                <w:szCs w:val="18"/>
              </w:rPr>
            </w:pPr>
            <w:r>
              <w:rPr>
                <w:rFonts w:cs="Arial"/>
                <w:b/>
                <w:sz w:val="18"/>
                <w:szCs w:val="18"/>
              </w:rPr>
              <w:t>6</w:t>
            </w:r>
          </w:p>
        </w:tc>
        <w:tc>
          <w:tcPr>
            <w:tcW w:w="2126" w:type="dxa"/>
            <w:shd w:val="clear" w:color="auto" w:fill="auto"/>
            <w:vAlign w:val="center"/>
          </w:tcPr>
          <w:p w14:paraId="74C834A5" w14:textId="77777777" w:rsidR="000D1164" w:rsidRDefault="000D1164" w:rsidP="002C7E2A">
            <w:pPr>
              <w:spacing w:before="120" w:line="276" w:lineRule="auto"/>
              <w:jc w:val="center"/>
              <w:rPr>
                <w:b/>
                <w:color w:val="365F91"/>
                <w:sz w:val="18"/>
                <w:szCs w:val="18"/>
              </w:rPr>
            </w:pPr>
            <w:r w:rsidRPr="00656859">
              <w:rPr>
                <w:b/>
                <w:color w:val="365F91"/>
                <w:sz w:val="18"/>
                <w:szCs w:val="18"/>
              </w:rPr>
              <w:t>z.B. Strukturdaten</w:t>
            </w:r>
          </w:p>
          <w:p w14:paraId="3F98875E" w14:textId="77777777" w:rsidR="000D1164" w:rsidRPr="00656859" w:rsidRDefault="000D1164" w:rsidP="002C7E2A">
            <w:pPr>
              <w:spacing w:before="120" w:line="276" w:lineRule="auto"/>
              <w:jc w:val="center"/>
              <w:rPr>
                <w:b/>
                <w:color w:val="365F91"/>
                <w:sz w:val="18"/>
                <w:szCs w:val="18"/>
              </w:rPr>
            </w:pPr>
            <w:r>
              <w:rPr>
                <w:b/>
                <w:color w:val="365F91"/>
                <w:sz w:val="18"/>
                <w:szCs w:val="18"/>
              </w:rPr>
              <w:t>(2.1)</w:t>
            </w:r>
          </w:p>
        </w:tc>
        <w:tc>
          <w:tcPr>
            <w:tcW w:w="6357" w:type="dxa"/>
            <w:shd w:val="clear" w:color="auto" w:fill="FFFFFF"/>
          </w:tcPr>
          <w:p w14:paraId="598DEA81" w14:textId="77777777" w:rsidR="000D1164" w:rsidRDefault="000D1164" w:rsidP="00767CA0">
            <w:pPr>
              <w:rPr>
                <w:b/>
                <w:bCs/>
                <w:sz w:val="18"/>
                <w:szCs w:val="18"/>
              </w:rPr>
            </w:pPr>
          </w:p>
          <w:p w14:paraId="346A2A09" w14:textId="77777777" w:rsidR="000D1164" w:rsidRPr="00656859" w:rsidRDefault="000D1164" w:rsidP="002C7E2A">
            <w:pPr>
              <w:spacing w:line="276" w:lineRule="auto"/>
              <w:rPr>
                <w:b/>
                <w:bCs/>
                <w:sz w:val="18"/>
                <w:szCs w:val="18"/>
              </w:rPr>
            </w:pPr>
            <w:r w:rsidRPr="00656859">
              <w:rPr>
                <w:b/>
                <w:bCs/>
                <w:sz w:val="18"/>
                <w:szCs w:val="18"/>
              </w:rPr>
              <w:t>Stichpunkt aus den entsprechenden Handlungserfordernissen</w:t>
            </w:r>
          </w:p>
          <w:p w14:paraId="67DB6692" w14:textId="77777777" w:rsidR="000D1164" w:rsidRDefault="000D1164" w:rsidP="00767CA0">
            <w:pPr>
              <w:spacing w:before="120" w:line="360" w:lineRule="auto"/>
              <w:rPr>
                <w:bCs/>
                <w:sz w:val="18"/>
                <w:szCs w:val="18"/>
              </w:rPr>
            </w:pPr>
            <w:r>
              <w:rPr>
                <w:bCs/>
                <w:sz w:val="18"/>
                <w:szCs w:val="18"/>
              </w:rPr>
              <w:t>Kurze</w:t>
            </w:r>
            <w:r w:rsidRPr="00656859">
              <w:rPr>
                <w:bCs/>
                <w:sz w:val="18"/>
                <w:szCs w:val="18"/>
              </w:rPr>
              <w:t xml:space="preserve"> Beschreibung der Maßnahme</w:t>
            </w:r>
          </w:p>
          <w:p w14:paraId="66FADDEE" w14:textId="77777777" w:rsidR="000D1164" w:rsidRPr="00656859" w:rsidRDefault="000D1164" w:rsidP="00767CA0">
            <w:pPr>
              <w:rPr>
                <w:bCs/>
                <w:sz w:val="18"/>
                <w:szCs w:val="18"/>
              </w:rPr>
            </w:pPr>
          </w:p>
        </w:tc>
      </w:tr>
      <w:tr w:rsidR="00767CA0" w:rsidRPr="00656859" w14:paraId="61B4C021" w14:textId="77777777" w:rsidTr="00733464">
        <w:tc>
          <w:tcPr>
            <w:tcW w:w="993" w:type="dxa"/>
            <w:shd w:val="clear" w:color="auto" w:fill="F2F2F2"/>
            <w:vAlign w:val="center"/>
          </w:tcPr>
          <w:p w14:paraId="0015D4AF" w14:textId="29F06C36" w:rsidR="00767CA0" w:rsidRPr="00656859" w:rsidRDefault="008B2227" w:rsidP="00733464">
            <w:pPr>
              <w:spacing w:before="60" w:after="60" w:line="276" w:lineRule="auto"/>
              <w:jc w:val="center"/>
              <w:rPr>
                <w:rFonts w:cs="Arial"/>
                <w:b/>
                <w:sz w:val="18"/>
                <w:szCs w:val="18"/>
              </w:rPr>
            </w:pPr>
            <w:r>
              <w:rPr>
                <w:rFonts w:cs="Arial"/>
                <w:b/>
                <w:sz w:val="18"/>
                <w:szCs w:val="18"/>
              </w:rPr>
              <w:t>7</w:t>
            </w:r>
          </w:p>
        </w:tc>
        <w:tc>
          <w:tcPr>
            <w:tcW w:w="2126" w:type="dxa"/>
            <w:shd w:val="clear" w:color="auto" w:fill="auto"/>
            <w:vAlign w:val="center"/>
          </w:tcPr>
          <w:p w14:paraId="608CF133" w14:textId="77777777" w:rsidR="00767CA0" w:rsidRDefault="00767CA0" w:rsidP="00733464">
            <w:pPr>
              <w:spacing w:before="120" w:line="276" w:lineRule="auto"/>
              <w:jc w:val="center"/>
              <w:rPr>
                <w:b/>
                <w:color w:val="365F91"/>
                <w:sz w:val="18"/>
                <w:szCs w:val="18"/>
              </w:rPr>
            </w:pPr>
            <w:r w:rsidRPr="00656859">
              <w:rPr>
                <w:b/>
                <w:color w:val="365F91"/>
                <w:sz w:val="18"/>
                <w:szCs w:val="18"/>
              </w:rPr>
              <w:t>z.B. Strukturdaten</w:t>
            </w:r>
          </w:p>
          <w:p w14:paraId="1A0E1124" w14:textId="77777777" w:rsidR="00767CA0" w:rsidRPr="00656859" w:rsidRDefault="00767CA0" w:rsidP="00733464">
            <w:pPr>
              <w:spacing w:before="120" w:line="276" w:lineRule="auto"/>
              <w:jc w:val="center"/>
              <w:rPr>
                <w:b/>
                <w:color w:val="365F91"/>
                <w:sz w:val="18"/>
                <w:szCs w:val="18"/>
              </w:rPr>
            </w:pPr>
            <w:r>
              <w:rPr>
                <w:b/>
                <w:color w:val="365F91"/>
                <w:sz w:val="18"/>
                <w:szCs w:val="18"/>
              </w:rPr>
              <w:t>(2.1)</w:t>
            </w:r>
          </w:p>
        </w:tc>
        <w:tc>
          <w:tcPr>
            <w:tcW w:w="6357" w:type="dxa"/>
            <w:shd w:val="clear" w:color="auto" w:fill="FFFFFF"/>
          </w:tcPr>
          <w:p w14:paraId="28B44A80" w14:textId="77777777" w:rsidR="00767CA0" w:rsidRDefault="00767CA0" w:rsidP="00733464">
            <w:pPr>
              <w:rPr>
                <w:b/>
                <w:bCs/>
                <w:sz w:val="18"/>
                <w:szCs w:val="18"/>
              </w:rPr>
            </w:pPr>
          </w:p>
          <w:p w14:paraId="279AE1B9" w14:textId="77777777" w:rsidR="00767CA0" w:rsidRPr="00656859" w:rsidRDefault="00767CA0" w:rsidP="00733464">
            <w:pPr>
              <w:spacing w:line="276" w:lineRule="auto"/>
              <w:rPr>
                <w:b/>
                <w:bCs/>
                <w:sz w:val="18"/>
                <w:szCs w:val="18"/>
              </w:rPr>
            </w:pPr>
            <w:r w:rsidRPr="00656859">
              <w:rPr>
                <w:b/>
                <w:bCs/>
                <w:sz w:val="18"/>
                <w:szCs w:val="18"/>
              </w:rPr>
              <w:t>Stichpunkt aus den entsprechenden Handlungserfordernissen</w:t>
            </w:r>
          </w:p>
          <w:p w14:paraId="7BD24C25" w14:textId="77777777" w:rsidR="00767CA0" w:rsidRDefault="00767CA0" w:rsidP="00733464">
            <w:pPr>
              <w:spacing w:before="120" w:line="360" w:lineRule="auto"/>
              <w:rPr>
                <w:bCs/>
                <w:sz w:val="18"/>
                <w:szCs w:val="18"/>
              </w:rPr>
            </w:pPr>
            <w:r>
              <w:rPr>
                <w:bCs/>
                <w:sz w:val="18"/>
                <w:szCs w:val="18"/>
              </w:rPr>
              <w:t>Kurze</w:t>
            </w:r>
            <w:r w:rsidRPr="00656859">
              <w:rPr>
                <w:bCs/>
                <w:sz w:val="18"/>
                <w:szCs w:val="18"/>
              </w:rPr>
              <w:t xml:space="preserve"> Beschreibung der Maßnahme</w:t>
            </w:r>
          </w:p>
          <w:p w14:paraId="4DC034C1" w14:textId="77777777" w:rsidR="00767CA0" w:rsidRPr="00656859" w:rsidRDefault="00767CA0" w:rsidP="00733464">
            <w:pPr>
              <w:rPr>
                <w:bCs/>
                <w:sz w:val="18"/>
                <w:szCs w:val="18"/>
              </w:rPr>
            </w:pPr>
          </w:p>
        </w:tc>
      </w:tr>
    </w:tbl>
    <w:p w14:paraId="520E36B7" w14:textId="5046B031" w:rsidR="008B2227" w:rsidRDefault="008B2227"/>
    <w:p w14:paraId="0F0F1288" w14:textId="76BBB30F" w:rsidR="000D1164" w:rsidRDefault="008B2227">
      <w:r>
        <w:br w:type="page"/>
      </w: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0D1164" w:rsidRPr="00656859" w14:paraId="3D7EB727" w14:textId="77777777" w:rsidTr="002C7E2A">
        <w:tc>
          <w:tcPr>
            <w:tcW w:w="9476" w:type="dxa"/>
            <w:gridSpan w:val="3"/>
            <w:shd w:val="clear" w:color="auto" w:fill="B8CCE4"/>
            <w:vAlign w:val="center"/>
          </w:tcPr>
          <w:p w14:paraId="0655EDFD" w14:textId="77777777" w:rsidR="000D1164" w:rsidRDefault="000D1164" w:rsidP="002C7E2A">
            <w:pPr>
              <w:spacing w:before="120" w:line="276" w:lineRule="auto"/>
              <w:jc w:val="center"/>
              <w:rPr>
                <w:b/>
                <w:color w:val="000000"/>
                <w:szCs w:val="22"/>
              </w:rPr>
            </w:pPr>
            <w:r>
              <w:rPr>
                <w:b/>
                <w:color w:val="000000"/>
                <w:szCs w:val="22"/>
              </w:rPr>
              <w:lastRenderedPageBreak/>
              <w:t>Langfristige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w:t>
            </w:r>
          </w:p>
          <w:p w14:paraId="2997BEC8" w14:textId="47A6A4F0" w:rsidR="007B2730" w:rsidRPr="00656859" w:rsidRDefault="007B2730" w:rsidP="00084241">
            <w:pPr>
              <w:spacing w:before="120" w:line="276" w:lineRule="auto"/>
              <w:jc w:val="center"/>
              <w:rPr>
                <w:b/>
                <w:szCs w:val="22"/>
              </w:rPr>
            </w:pPr>
            <w:r w:rsidRPr="00656859">
              <w:rPr>
                <w:b/>
                <w:color w:val="000000"/>
                <w:szCs w:val="22"/>
              </w:rPr>
              <w:t xml:space="preserve">(bis Ende </w:t>
            </w:r>
            <w:r w:rsidR="00084241">
              <w:rPr>
                <w:b/>
                <w:color w:val="000000"/>
                <w:szCs w:val="22"/>
              </w:rPr>
              <w:t>2031</w:t>
            </w:r>
            <w:bookmarkStart w:id="34" w:name="_GoBack"/>
            <w:bookmarkEnd w:id="34"/>
            <w:r>
              <w:rPr>
                <w:b/>
                <w:color w:val="000000"/>
                <w:szCs w:val="22"/>
              </w:rPr>
              <w:t xml:space="preserve"> und darüber hinaus</w:t>
            </w:r>
            <w:r w:rsidRPr="00656859">
              <w:rPr>
                <w:b/>
                <w:color w:val="000000"/>
                <w:szCs w:val="22"/>
              </w:rPr>
              <w:t>)</w:t>
            </w:r>
          </w:p>
        </w:tc>
      </w:tr>
      <w:tr w:rsidR="000D1164" w:rsidRPr="00656859" w14:paraId="0FC7C82E" w14:textId="77777777" w:rsidTr="002C7E2A">
        <w:tc>
          <w:tcPr>
            <w:tcW w:w="993" w:type="dxa"/>
            <w:shd w:val="clear" w:color="auto" w:fill="B8CCE4"/>
            <w:vAlign w:val="center"/>
          </w:tcPr>
          <w:p w14:paraId="41452B5C" w14:textId="77777777" w:rsidR="000D1164" w:rsidRPr="00656859" w:rsidRDefault="000D1164" w:rsidP="002C7E2A">
            <w:pPr>
              <w:spacing w:before="120" w:line="276" w:lineRule="auto"/>
              <w:jc w:val="center"/>
              <w:rPr>
                <w:b/>
                <w:sz w:val="18"/>
                <w:szCs w:val="18"/>
              </w:rPr>
            </w:pPr>
            <w:r>
              <w:rPr>
                <w:b/>
                <w:sz w:val="18"/>
                <w:szCs w:val="18"/>
              </w:rPr>
              <w:t>Lfd.-Nr.</w:t>
            </w:r>
          </w:p>
        </w:tc>
        <w:tc>
          <w:tcPr>
            <w:tcW w:w="2126" w:type="dxa"/>
            <w:shd w:val="clear" w:color="auto" w:fill="B8CCE4"/>
            <w:vAlign w:val="center"/>
          </w:tcPr>
          <w:p w14:paraId="159D3A3F" w14:textId="77777777" w:rsidR="000D1164" w:rsidRPr="00656859" w:rsidRDefault="000D1164" w:rsidP="002C7E2A">
            <w:pPr>
              <w:spacing w:before="120" w:line="276" w:lineRule="auto"/>
              <w:jc w:val="center"/>
              <w:rPr>
                <w:b/>
                <w:sz w:val="18"/>
                <w:szCs w:val="18"/>
              </w:rPr>
            </w:pPr>
            <w:r w:rsidRPr="00656859">
              <w:rPr>
                <w:b/>
                <w:sz w:val="18"/>
                <w:szCs w:val="18"/>
              </w:rPr>
              <w:t>Maßnahmenfeld</w:t>
            </w:r>
          </w:p>
        </w:tc>
        <w:tc>
          <w:tcPr>
            <w:tcW w:w="6357" w:type="dxa"/>
            <w:shd w:val="clear" w:color="auto" w:fill="B8CCE4"/>
            <w:vAlign w:val="center"/>
          </w:tcPr>
          <w:p w14:paraId="4BD043D9" w14:textId="77777777" w:rsidR="000D1164" w:rsidRPr="00656859" w:rsidRDefault="000D1164" w:rsidP="002C7E2A">
            <w:pPr>
              <w:spacing w:before="120" w:line="276" w:lineRule="auto"/>
              <w:jc w:val="center"/>
              <w:rPr>
                <w:b/>
                <w:sz w:val="18"/>
                <w:szCs w:val="18"/>
              </w:rPr>
            </w:pPr>
            <w:r w:rsidRPr="00656859">
              <w:rPr>
                <w:b/>
                <w:sz w:val="18"/>
                <w:szCs w:val="18"/>
              </w:rPr>
              <w:t>Maßnahme &amp; Maßnahmenbeschreibung</w:t>
            </w:r>
          </w:p>
        </w:tc>
      </w:tr>
      <w:tr w:rsidR="00767CA0" w:rsidRPr="00656859" w14:paraId="257C2F58" w14:textId="77777777" w:rsidTr="00733464">
        <w:tc>
          <w:tcPr>
            <w:tcW w:w="993" w:type="dxa"/>
            <w:shd w:val="clear" w:color="auto" w:fill="F2F2F2"/>
            <w:vAlign w:val="center"/>
          </w:tcPr>
          <w:p w14:paraId="37D3E976" w14:textId="0C4B4986" w:rsidR="00767CA0" w:rsidRPr="00656859" w:rsidRDefault="008B2227" w:rsidP="00733464">
            <w:pPr>
              <w:spacing w:before="60" w:after="60" w:line="276" w:lineRule="auto"/>
              <w:jc w:val="center"/>
              <w:rPr>
                <w:rFonts w:cs="Arial"/>
                <w:b/>
                <w:sz w:val="18"/>
                <w:szCs w:val="18"/>
              </w:rPr>
            </w:pPr>
            <w:r>
              <w:rPr>
                <w:rFonts w:cs="Arial"/>
                <w:b/>
                <w:sz w:val="18"/>
                <w:szCs w:val="18"/>
              </w:rPr>
              <w:t>8</w:t>
            </w:r>
          </w:p>
        </w:tc>
        <w:tc>
          <w:tcPr>
            <w:tcW w:w="2126" w:type="dxa"/>
            <w:shd w:val="clear" w:color="auto" w:fill="auto"/>
            <w:vAlign w:val="center"/>
          </w:tcPr>
          <w:p w14:paraId="57B01FFF" w14:textId="77777777" w:rsidR="00767CA0" w:rsidRDefault="00767CA0" w:rsidP="00733464">
            <w:pPr>
              <w:spacing w:before="120" w:line="276" w:lineRule="auto"/>
              <w:jc w:val="center"/>
              <w:rPr>
                <w:b/>
                <w:color w:val="365F91"/>
                <w:sz w:val="18"/>
                <w:szCs w:val="18"/>
              </w:rPr>
            </w:pPr>
            <w:r w:rsidRPr="00656859">
              <w:rPr>
                <w:b/>
                <w:color w:val="365F91"/>
                <w:sz w:val="18"/>
                <w:szCs w:val="18"/>
              </w:rPr>
              <w:t>z.B. Strukturdaten</w:t>
            </w:r>
          </w:p>
          <w:p w14:paraId="1AC84D8F" w14:textId="77777777" w:rsidR="00767CA0" w:rsidRPr="00656859" w:rsidRDefault="00767CA0" w:rsidP="00733464">
            <w:pPr>
              <w:spacing w:before="120" w:line="276" w:lineRule="auto"/>
              <w:jc w:val="center"/>
              <w:rPr>
                <w:b/>
                <w:color w:val="365F91"/>
                <w:sz w:val="18"/>
                <w:szCs w:val="18"/>
              </w:rPr>
            </w:pPr>
            <w:r>
              <w:rPr>
                <w:b/>
                <w:color w:val="365F91"/>
                <w:sz w:val="18"/>
                <w:szCs w:val="18"/>
              </w:rPr>
              <w:t>(2.1)</w:t>
            </w:r>
          </w:p>
        </w:tc>
        <w:tc>
          <w:tcPr>
            <w:tcW w:w="6357" w:type="dxa"/>
            <w:shd w:val="clear" w:color="auto" w:fill="FFFFFF"/>
          </w:tcPr>
          <w:p w14:paraId="11542B36" w14:textId="77777777" w:rsidR="00767CA0" w:rsidRDefault="00767CA0" w:rsidP="00733464">
            <w:pPr>
              <w:rPr>
                <w:b/>
                <w:bCs/>
                <w:sz w:val="18"/>
                <w:szCs w:val="18"/>
              </w:rPr>
            </w:pPr>
          </w:p>
          <w:p w14:paraId="650A7C4C" w14:textId="77777777" w:rsidR="00767CA0" w:rsidRPr="00656859" w:rsidRDefault="00767CA0" w:rsidP="00733464">
            <w:pPr>
              <w:spacing w:line="276" w:lineRule="auto"/>
              <w:rPr>
                <w:b/>
                <w:bCs/>
                <w:sz w:val="18"/>
                <w:szCs w:val="18"/>
              </w:rPr>
            </w:pPr>
            <w:r w:rsidRPr="00656859">
              <w:rPr>
                <w:b/>
                <w:bCs/>
                <w:sz w:val="18"/>
                <w:szCs w:val="18"/>
              </w:rPr>
              <w:t>Stichpunkt aus den entsprechenden Handlungserfordernissen</w:t>
            </w:r>
          </w:p>
          <w:p w14:paraId="5E4F6CF6" w14:textId="77777777" w:rsidR="00767CA0" w:rsidRDefault="00767CA0" w:rsidP="00733464">
            <w:pPr>
              <w:spacing w:before="120" w:line="360" w:lineRule="auto"/>
              <w:rPr>
                <w:bCs/>
                <w:sz w:val="18"/>
                <w:szCs w:val="18"/>
              </w:rPr>
            </w:pPr>
            <w:r>
              <w:rPr>
                <w:bCs/>
                <w:sz w:val="18"/>
                <w:szCs w:val="18"/>
              </w:rPr>
              <w:t>Kurze</w:t>
            </w:r>
            <w:r w:rsidRPr="00656859">
              <w:rPr>
                <w:bCs/>
                <w:sz w:val="18"/>
                <w:szCs w:val="18"/>
              </w:rPr>
              <w:t xml:space="preserve"> Beschreibung der Maßnahme</w:t>
            </w:r>
          </w:p>
          <w:p w14:paraId="28141527" w14:textId="77777777" w:rsidR="00767CA0" w:rsidRPr="00656859" w:rsidRDefault="00767CA0" w:rsidP="00733464">
            <w:pPr>
              <w:rPr>
                <w:bCs/>
                <w:sz w:val="18"/>
                <w:szCs w:val="18"/>
              </w:rPr>
            </w:pPr>
          </w:p>
        </w:tc>
      </w:tr>
      <w:tr w:rsidR="00767CA0" w:rsidRPr="00656859" w14:paraId="10C834B3" w14:textId="77777777" w:rsidTr="00733464">
        <w:tc>
          <w:tcPr>
            <w:tcW w:w="993" w:type="dxa"/>
            <w:shd w:val="clear" w:color="auto" w:fill="F2F2F2"/>
            <w:vAlign w:val="center"/>
          </w:tcPr>
          <w:p w14:paraId="283102F6" w14:textId="0539F9E4" w:rsidR="00767CA0" w:rsidRPr="00656859" w:rsidRDefault="008B2227" w:rsidP="00733464">
            <w:pPr>
              <w:spacing w:before="60" w:after="60" w:line="276" w:lineRule="auto"/>
              <w:jc w:val="center"/>
              <w:rPr>
                <w:rFonts w:cs="Arial"/>
                <w:b/>
                <w:sz w:val="18"/>
                <w:szCs w:val="18"/>
              </w:rPr>
            </w:pPr>
            <w:r>
              <w:rPr>
                <w:rFonts w:cs="Arial"/>
                <w:b/>
                <w:sz w:val="18"/>
                <w:szCs w:val="18"/>
              </w:rPr>
              <w:t>9</w:t>
            </w:r>
          </w:p>
        </w:tc>
        <w:tc>
          <w:tcPr>
            <w:tcW w:w="2126" w:type="dxa"/>
            <w:shd w:val="clear" w:color="auto" w:fill="auto"/>
            <w:vAlign w:val="center"/>
          </w:tcPr>
          <w:p w14:paraId="7B4B4F7C" w14:textId="77777777" w:rsidR="00767CA0" w:rsidRDefault="00767CA0" w:rsidP="00733464">
            <w:pPr>
              <w:spacing w:before="120" w:line="276" w:lineRule="auto"/>
              <w:jc w:val="center"/>
              <w:rPr>
                <w:b/>
                <w:color w:val="365F91"/>
                <w:sz w:val="18"/>
                <w:szCs w:val="18"/>
              </w:rPr>
            </w:pPr>
            <w:r w:rsidRPr="00656859">
              <w:rPr>
                <w:b/>
                <w:color w:val="365F91"/>
                <w:sz w:val="18"/>
                <w:szCs w:val="18"/>
              </w:rPr>
              <w:t>z.B. Strukturdaten</w:t>
            </w:r>
          </w:p>
          <w:p w14:paraId="13354A20" w14:textId="77777777" w:rsidR="00767CA0" w:rsidRPr="00656859" w:rsidRDefault="00767CA0" w:rsidP="00733464">
            <w:pPr>
              <w:spacing w:before="120" w:line="276" w:lineRule="auto"/>
              <w:jc w:val="center"/>
              <w:rPr>
                <w:b/>
                <w:color w:val="365F91"/>
                <w:sz w:val="18"/>
                <w:szCs w:val="18"/>
              </w:rPr>
            </w:pPr>
            <w:r>
              <w:rPr>
                <w:b/>
                <w:color w:val="365F91"/>
                <w:sz w:val="18"/>
                <w:szCs w:val="18"/>
              </w:rPr>
              <w:t>(2.1)</w:t>
            </w:r>
          </w:p>
        </w:tc>
        <w:tc>
          <w:tcPr>
            <w:tcW w:w="6357" w:type="dxa"/>
            <w:shd w:val="clear" w:color="auto" w:fill="FFFFFF"/>
          </w:tcPr>
          <w:p w14:paraId="7E696DAF" w14:textId="77777777" w:rsidR="00767CA0" w:rsidRDefault="00767CA0" w:rsidP="00733464">
            <w:pPr>
              <w:rPr>
                <w:b/>
                <w:bCs/>
                <w:sz w:val="18"/>
                <w:szCs w:val="18"/>
              </w:rPr>
            </w:pPr>
          </w:p>
          <w:p w14:paraId="2DA1DE64" w14:textId="77777777" w:rsidR="00767CA0" w:rsidRPr="00656859" w:rsidRDefault="00767CA0" w:rsidP="00733464">
            <w:pPr>
              <w:spacing w:line="276" w:lineRule="auto"/>
              <w:rPr>
                <w:b/>
                <w:bCs/>
                <w:sz w:val="18"/>
                <w:szCs w:val="18"/>
              </w:rPr>
            </w:pPr>
            <w:r w:rsidRPr="00656859">
              <w:rPr>
                <w:b/>
                <w:bCs/>
                <w:sz w:val="18"/>
                <w:szCs w:val="18"/>
              </w:rPr>
              <w:t>Stichpunkt aus den entsprechenden Handlungserfordernissen</w:t>
            </w:r>
          </w:p>
          <w:p w14:paraId="35DD7A12" w14:textId="77777777" w:rsidR="00767CA0" w:rsidRDefault="00767CA0" w:rsidP="00733464">
            <w:pPr>
              <w:spacing w:before="120" w:line="360" w:lineRule="auto"/>
              <w:rPr>
                <w:bCs/>
                <w:sz w:val="18"/>
                <w:szCs w:val="18"/>
              </w:rPr>
            </w:pPr>
            <w:r>
              <w:rPr>
                <w:bCs/>
                <w:sz w:val="18"/>
                <w:szCs w:val="18"/>
              </w:rPr>
              <w:t>Kurze</w:t>
            </w:r>
            <w:r w:rsidRPr="00656859">
              <w:rPr>
                <w:bCs/>
                <w:sz w:val="18"/>
                <w:szCs w:val="18"/>
              </w:rPr>
              <w:t xml:space="preserve"> Beschreibung der Maßnahme</w:t>
            </w:r>
          </w:p>
          <w:p w14:paraId="0CA0D2EB" w14:textId="77777777" w:rsidR="00767CA0" w:rsidRPr="00656859" w:rsidRDefault="00767CA0" w:rsidP="00733464">
            <w:pPr>
              <w:rPr>
                <w:bCs/>
                <w:sz w:val="18"/>
                <w:szCs w:val="18"/>
              </w:rPr>
            </w:pPr>
          </w:p>
        </w:tc>
      </w:tr>
    </w:tbl>
    <w:p w14:paraId="46BE9D95" w14:textId="77777777" w:rsidR="000D1164" w:rsidRDefault="000D1164"/>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0D1164" w:rsidRPr="00656859" w14:paraId="1961AC73" w14:textId="77777777" w:rsidTr="002C7E2A">
        <w:tc>
          <w:tcPr>
            <w:tcW w:w="9476" w:type="dxa"/>
            <w:gridSpan w:val="3"/>
            <w:shd w:val="clear" w:color="auto" w:fill="B8CCE4"/>
            <w:vAlign w:val="center"/>
          </w:tcPr>
          <w:p w14:paraId="19B03EB0" w14:textId="77777777" w:rsidR="000D1164" w:rsidRPr="00656859" w:rsidRDefault="000D1164" w:rsidP="000D1164">
            <w:pPr>
              <w:spacing w:before="120" w:line="276" w:lineRule="auto"/>
              <w:jc w:val="center"/>
              <w:rPr>
                <w:b/>
                <w:szCs w:val="22"/>
              </w:rPr>
            </w:pPr>
            <w:r>
              <w:rPr>
                <w:b/>
                <w:color w:val="000000"/>
                <w:szCs w:val="22"/>
              </w:rPr>
              <w:t>Dauerhafte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w:t>
            </w:r>
          </w:p>
        </w:tc>
      </w:tr>
      <w:tr w:rsidR="000D1164" w:rsidRPr="00656859" w14:paraId="0391E3F7" w14:textId="77777777" w:rsidTr="002C7E2A">
        <w:tc>
          <w:tcPr>
            <w:tcW w:w="993" w:type="dxa"/>
            <w:shd w:val="clear" w:color="auto" w:fill="B8CCE4"/>
            <w:vAlign w:val="center"/>
          </w:tcPr>
          <w:p w14:paraId="53216854" w14:textId="77777777" w:rsidR="000D1164" w:rsidRPr="00656859" w:rsidRDefault="000D1164" w:rsidP="002C7E2A">
            <w:pPr>
              <w:spacing w:before="120" w:line="276" w:lineRule="auto"/>
              <w:jc w:val="center"/>
              <w:rPr>
                <w:b/>
                <w:sz w:val="18"/>
                <w:szCs w:val="18"/>
              </w:rPr>
            </w:pPr>
            <w:r>
              <w:rPr>
                <w:b/>
                <w:sz w:val="18"/>
                <w:szCs w:val="18"/>
              </w:rPr>
              <w:t>Lfd.-Nr.</w:t>
            </w:r>
          </w:p>
        </w:tc>
        <w:tc>
          <w:tcPr>
            <w:tcW w:w="2126" w:type="dxa"/>
            <w:shd w:val="clear" w:color="auto" w:fill="B8CCE4"/>
            <w:vAlign w:val="center"/>
          </w:tcPr>
          <w:p w14:paraId="43AC5354" w14:textId="77777777" w:rsidR="000D1164" w:rsidRPr="00656859" w:rsidRDefault="000D1164" w:rsidP="002C7E2A">
            <w:pPr>
              <w:spacing w:before="120" w:line="276" w:lineRule="auto"/>
              <w:jc w:val="center"/>
              <w:rPr>
                <w:b/>
                <w:sz w:val="18"/>
                <w:szCs w:val="18"/>
              </w:rPr>
            </w:pPr>
            <w:r w:rsidRPr="00656859">
              <w:rPr>
                <w:b/>
                <w:sz w:val="18"/>
                <w:szCs w:val="18"/>
              </w:rPr>
              <w:t>Maßnahmenfeld</w:t>
            </w:r>
          </w:p>
        </w:tc>
        <w:tc>
          <w:tcPr>
            <w:tcW w:w="6357" w:type="dxa"/>
            <w:shd w:val="clear" w:color="auto" w:fill="B8CCE4"/>
            <w:vAlign w:val="center"/>
          </w:tcPr>
          <w:p w14:paraId="45059E2C" w14:textId="77777777" w:rsidR="000D1164" w:rsidRPr="00656859" w:rsidRDefault="000D1164" w:rsidP="002C7E2A">
            <w:pPr>
              <w:spacing w:before="120" w:line="276" w:lineRule="auto"/>
              <w:jc w:val="center"/>
              <w:rPr>
                <w:b/>
                <w:sz w:val="18"/>
                <w:szCs w:val="18"/>
              </w:rPr>
            </w:pPr>
            <w:r w:rsidRPr="00656859">
              <w:rPr>
                <w:b/>
                <w:sz w:val="18"/>
                <w:szCs w:val="18"/>
              </w:rPr>
              <w:t>Maßnahme &amp; Maßnahmenbeschreibung</w:t>
            </w:r>
          </w:p>
        </w:tc>
      </w:tr>
      <w:tr w:rsidR="00767CA0" w:rsidRPr="00656859" w14:paraId="2B69B552" w14:textId="77777777" w:rsidTr="00733464">
        <w:tc>
          <w:tcPr>
            <w:tcW w:w="993" w:type="dxa"/>
            <w:shd w:val="clear" w:color="auto" w:fill="F2F2F2"/>
            <w:vAlign w:val="center"/>
          </w:tcPr>
          <w:p w14:paraId="4F7C21FA" w14:textId="1D89933A" w:rsidR="00767CA0" w:rsidRPr="00656859" w:rsidRDefault="008B2227" w:rsidP="00733464">
            <w:pPr>
              <w:spacing w:before="60" w:after="60" w:line="276" w:lineRule="auto"/>
              <w:jc w:val="center"/>
              <w:rPr>
                <w:rFonts w:cs="Arial"/>
                <w:b/>
                <w:sz w:val="18"/>
                <w:szCs w:val="18"/>
              </w:rPr>
            </w:pPr>
            <w:r>
              <w:rPr>
                <w:rFonts w:cs="Arial"/>
                <w:b/>
                <w:sz w:val="18"/>
                <w:szCs w:val="18"/>
              </w:rPr>
              <w:t>10</w:t>
            </w:r>
          </w:p>
        </w:tc>
        <w:tc>
          <w:tcPr>
            <w:tcW w:w="2126" w:type="dxa"/>
            <w:shd w:val="clear" w:color="auto" w:fill="auto"/>
            <w:vAlign w:val="center"/>
          </w:tcPr>
          <w:p w14:paraId="68305154" w14:textId="77777777" w:rsidR="00767CA0" w:rsidRDefault="00767CA0" w:rsidP="00733464">
            <w:pPr>
              <w:spacing w:before="120" w:line="276" w:lineRule="auto"/>
              <w:jc w:val="center"/>
              <w:rPr>
                <w:b/>
                <w:color w:val="365F91"/>
                <w:sz w:val="18"/>
                <w:szCs w:val="18"/>
              </w:rPr>
            </w:pPr>
            <w:r w:rsidRPr="00656859">
              <w:rPr>
                <w:b/>
                <w:color w:val="365F91"/>
                <w:sz w:val="18"/>
                <w:szCs w:val="18"/>
              </w:rPr>
              <w:t>z.B. Strukturdaten</w:t>
            </w:r>
          </w:p>
          <w:p w14:paraId="20ACF7BB" w14:textId="77777777" w:rsidR="00767CA0" w:rsidRPr="00656859" w:rsidRDefault="00767CA0" w:rsidP="00733464">
            <w:pPr>
              <w:spacing w:before="120" w:line="276" w:lineRule="auto"/>
              <w:jc w:val="center"/>
              <w:rPr>
                <w:b/>
                <w:color w:val="365F91"/>
                <w:sz w:val="18"/>
                <w:szCs w:val="18"/>
              </w:rPr>
            </w:pPr>
            <w:r>
              <w:rPr>
                <w:b/>
                <w:color w:val="365F91"/>
                <w:sz w:val="18"/>
                <w:szCs w:val="18"/>
              </w:rPr>
              <w:t>(2.1)</w:t>
            </w:r>
          </w:p>
        </w:tc>
        <w:tc>
          <w:tcPr>
            <w:tcW w:w="6357" w:type="dxa"/>
            <w:shd w:val="clear" w:color="auto" w:fill="FFFFFF"/>
          </w:tcPr>
          <w:p w14:paraId="26A89036" w14:textId="77777777" w:rsidR="00767CA0" w:rsidRDefault="00767CA0" w:rsidP="00733464">
            <w:pPr>
              <w:rPr>
                <w:b/>
                <w:bCs/>
                <w:sz w:val="18"/>
                <w:szCs w:val="18"/>
              </w:rPr>
            </w:pPr>
          </w:p>
          <w:p w14:paraId="2BB121D7" w14:textId="77777777" w:rsidR="00767CA0" w:rsidRPr="00656859" w:rsidRDefault="00767CA0" w:rsidP="00733464">
            <w:pPr>
              <w:spacing w:line="276" w:lineRule="auto"/>
              <w:rPr>
                <w:b/>
                <w:bCs/>
                <w:sz w:val="18"/>
                <w:szCs w:val="18"/>
              </w:rPr>
            </w:pPr>
            <w:r w:rsidRPr="00656859">
              <w:rPr>
                <w:b/>
                <w:bCs/>
                <w:sz w:val="18"/>
                <w:szCs w:val="18"/>
              </w:rPr>
              <w:t>Stichpunkt aus den entsprechenden Handlungserfordernissen</w:t>
            </w:r>
          </w:p>
          <w:p w14:paraId="456BEDC0" w14:textId="77777777" w:rsidR="00767CA0" w:rsidRDefault="00767CA0" w:rsidP="00733464">
            <w:pPr>
              <w:spacing w:before="120" w:line="360" w:lineRule="auto"/>
              <w:rPr>
                <w:bCs/>
                <w:sz w:val="18"/>
                <w:szCs w:val="18"/>
              </w:rPr>
            </w:pPr>
            <w:r>
              <w:rPr>
                <w:bCs/>
                <w:sz w:val="18"/>
                <w:szCs w:val="18"/>
              </w:rPr>
              <w:t>Kurze</w:t>
            </w:r>
            <w:r w:rsidRPr="00656859">
              <w:rPr>
                <w:bCs/>
                <w:sz w:val="18"/>
                <w:szCs w:val="18"/>
              </w:rPr>
              <w:t xml:space="preserve"> Beschreibung der Maßnahme</w:t>
            </w:r>
          </w:p>
          <w:p w14:paraId="588CC4E0" w14:textId="77777777" w:rsidR="00767CA0" w:rsidRPr="00656859" w:rsidRDefault="00767CA0" w:rsidP="00733464">
            <w:pPr>
              <w:rPr>
                <w:bCs/>
                <w:sz w:val="18"/>
                <w:szCs w:val="18"/>
              </w:rPr>
            </w:pPr>
          </w:p>
        </w:tc>
      </w:tr>
      <w:tr w:rsidR="00767CA0" w:rsidRPr="00656859" w14:paraId="6FFA1C5F" w14:textId="77777777" w:rsidTr="00733464">
        <w:tc>
          <w:tcPr>
            <w:tcW w:w="993" w:type="dxa"/>
            <w:shd w:val="clear" w:color="auto" w:fill="F2F2F2"/>
            <w:vAlign w:val="center"/>
          </w:tcPr>
          <w:p w14:paraId="115DCC81" w14:textId="11050C1C" w:rsidR="00767CA0" w:rsidRPr="00656859" w:rsidRDefault="008B2227" w:rsidP="00733464">
            <w:pPr>
              <w:spacing w:before="60" w:after="60" w:line="276" w:lineRule="auto"/>
              <w:jc w:val="center"/>
              <w:rPr>
                <w:rFonts w:cs="Arial"/>
                <w:b/>
                <w:sz w:val="18"/>
                <w:szCs w:val="18"/>
              </w:rPr>
            </w:pPr>
            <w:r>
              <w:rPr>
                <w:rFonts w:cs="Arial"/>
                <w:b/>
                <w:sz w:val="18"/>
                <w:szCs w:val="18"/>
              </w:rPr>
              <w:t>11</w:t>
            </w:r>
          </w:p>
        </w:tc>
        <w:tc>
          <w:tcPr>
            <w:tcW w:w="2126" w:type="dxa"/>
            <w:shd w:val="clear" w:color="auto" w:fill="auto"/>
            <w:vAlign w:val="center"/>
          </w:tcPr>
          <w:p w14:paraId="567B2FCD" w14:textId="77777777" w:rsidR="00767CA0" w:rsidRDefault="00767CA0" w:rsidP="00733464">
            <w:pPr>
              <w:spacing w:before="120" w:line="276" w:lineRule="auto"/>
              <w:jc w:val="center"/>
              <w:rPr>
                <w:b/>
                <w:color w:val="365F91"/>
                <w:sz w:val="18"/>
                <w:szCs w:val="18"/>
              </w:rPr>
            </w:pPr>
            <w:r w:rsidRPr="00656859">
              <w:rPr>
                <w:b/>
                <w:color w:val="365F91"/>
                <w:sz w:val="18"/>
                <w:szCs w:val="18"/>
              </w:rPr>
              <w:t>z.B. Strukturdaten</w:t>
            </w:r>
          </w:p>
          <w:p w14:paraId="4EE5BB7D" w14:textId="77777777" w:rsidR="00767CA0" w:rsidRPr="00656859" w:rsidRDefault="00767CA0" w:rsidP="00733464">
            <w:pPr>
              <w:spacing w:before="120" w:line="276" w:lineRule="auto"/>
              <w:jc w:val="center"/>
              <w:rPr>
                <w:b/>
                <w:color w:val="365F91"/>
                <w:sz w:val="18"/>
                <w:szCs w:val="18"/>
              </w:rPr>
            </w:pPr>
            <w:r>
              <w:rPr>
                <w:b/>
                <w:color w:val="365F91"/>
                <w:sz w:val="18"/>
                <w:szCs w:val="18"/>
              </w:rPr>
              <w:t>(2.1)</w:t>
            </w:r>
          </w:p>
        </w:tc>
        <w:tc>
          <w:tcPr>
            <w:tcW w:w="6357" w:type="dxa"/>
            <w:shd w:val="clear" w:color="auto" w:fill="FFFFFF"/>
          </w:tcPr>
          <w:p w14:paraId="5E569974" w14:textId="77777777" w:rsidR="00767CA0" w:rsidRDefault="00767CA0" w:rsidP="00733464">
            <w:pPr>
              <w:rPr>
                <w:b/>
                <w:bCs/>
                <w:sz w:val="18"/>
                <w:szCs w:val="18"/>
              </w:rPr>
            </w:pPr>
          </w:p>
          <w:p w14:paraId="3B49D853" w14:textId="77777777" w:rsidR="00767CA0" w:rsidRPr="00656859" w:rsidRDefault="00767CA0" w:rsidP="00733464">
            <w:pPr>
              <w:spacing w:line="276" w:lineRule="auto"/>
              <w:rPr>
                <w:b/>
                <w:bCs/>
                <w:sz w:val="18"/>
                <w:szCs w:val="18"/>
              </w:rPr>
            </w:pPr>
            <w:r w:rsidRPr="00656859">
              <w:rPr>
                <w:b/>
                <w:bCs/>
                <w:sz w:val="18"/>
                <w:szCs w:val="18"/>
              </w:rPr>
              <w:t>Stichpunkt aus den entsprechenden Handlungserfordernissen</w:t>
            </w:r>
          </w:p>
          <w:p w14:paraId="1AFCB22F" w14:textId="77777777" w:rsidR="00767CA0" w:rsidRDefault="00767CA0" w:rsidP="00733464">
            <w:pPr>
              <w:spacing w:before="120" w:line="360" w:lineRule="auto"/>
              <w:rPr>
                <w:bCs/>
                <w:sz w:val="18"/>
                <w:szCs w:val="18"/>
              </w:rPr>
            </w:pPr>
            <w:r>
              <w:rPr>
                <w:bCs/>
                <w:sz w:val="18"/>
                <w:szCs w:val="18"/>
              </w:rPr>
              <w:t>Kurze</w:t>
            </w:r>
            <w:r w:rsidRPr="00656859">
              <w:rPr>
                <w:bCs/>
                <w:sz w:val="18"/>
                <w:szCs w:val="18"/>
              </w:rPr>
              <w:t xml:space="preserve"> Beschreibung der Maßnahme</w:t>
            </w:r>
          </w:p>
          <w:p w14:paraId="6B4C7A3B" w14:textId="77777777" w:rsidR="00767CA0" w:rsidRPr="00656859" w:rsidRDefault="00767CA0" w:rsidP="00733464">
            <w:pPr>
              <w:rPr>
                <w:bCs/>
                <w:sz w:val="18"/>
                <w:szCs w:val="18"/>
              </w:rPr>
            </w:pPr>
          </w:p>
        </w:tc>
      </w:tr>
    </w:tbl>
    <w:p w14:paraId="2E9420E2" w14:textId="77777777" w:rsidR="000D1164" w:rsidRPr="00656859" w:rsidRDefault="000D1164"/>
    <w:p w14:paraId="03BE4DFB" w14:textId="77777777" w:rsidR="00EC5368" w:rsidRPr="00656859" w:rsidRDefault="00EC5368"/>
    <w:p w14:paraId="36C23B6D" w14:textId="77777777" w:rsidR="004E2DCD" w:rsidRPr="00656859" w:rsidRDefault="004E2DCD"/>
    <w:p w14:paraId="546E82A3" w14:textId="77777777" w:rsidR="00973D98" w:rsidRPr="00656859" w:rsidRDefault="00973D98" w:rsidP="00652842">
      <w:pPr>
        <w:rPr>
          <w:rFonts w:cs="Arial"/>
          <w:szCs w:val="22"/>
        </w:rPr>
      </w:pPr>
    </w:p>
    <w:p w14:paraId="2E969057" w14:textId="77777777" w:rsidR="00973D98" w:rsidRPr="00656859" w:rsidRDefault="00973D98" w:rsidP="00973D98"/>
    <w:p w14:paraId="612C2D60" w14:textId="77777777" w:rsidR="00973D98" w:rsidRPr="0051634C" w:rsidRDefault="00973D98" w:rsidP="00A85F2F">
      <w:pPr>
        <w:pStyle w:val="Flietext"/>
        <w:rPr>
          <w:rFonts w:cs="Arial"/>
          <w:color w:val="000000"/>
          <w:lang w:val="de-DE"/>
        </w:rPr>
      </w:pPr>
    </w:p>
    <w:p w14:paraId="76D5988F" w14:textId="77777777" w:rsidR="00A85F2F" w:rsidRPr="0051634C" w:rsidRDefault="00A85F2F" w:rsidP="00A85F2F">
      <w:pPr>
        <w:pStyle w:val="Flietext"/>
        <w:rPr>
          <w:rFonts w:cs="Arial"/>
          <w:color w:val="000000"/>
          <w:lang w:val="de-DE"/>
        </w:rPr>
      </w:pPr>
    </w:p>
    <w:p w14:paraId="7B4A9A3C" w14:textId="77777777" w:rsidR="00A85F2F" w:rsidRPr="0051634C" w:rsidRDefault="00A85F2F" w:rsidP="00A85F2F">
      <w:pPr>
        <w:pStyle w:val="Flietext"/>
        <w:rPr>
          <w:rFonts w:cs="Arial"/>
          <w:color w:val="000000"/>
          <w:lang w:val="de-DE"/>
        </w:rPr>
      </w:pPr>
    </w:p>
    <w:p w14:paraId="21E32BB5" w14:textId="16C5E505" w:rsidR="0078399E" w:rsidRDefault="003D372F" w:rsidP="009F5C1F">
      <w:pPr>
        <w:pStyle w:val="berschrift1"/>
        <w:numPr>
          <w:ilvl w:val="0"/>
          <w:numId w:val="4"/>
        </w:numPr>
        <w:pBdr>
          <w:bottom w:val="single" w:sz="4" w:space="1" w:color="auto"/>
        </w:pBdr>
        <w:tabs>
          <w:tab w:val="clear" w:pos="851"/>
          <w:tab w:val="left" w:pos="426"/>
        </w:tabs>
        <w:spacing w:before="0"/>
        <w:ind w:left="0" w:firstLine="0"/>
        <w:rPr>
          <w:lang w:val="de-DE"/>
        </w:rPr>
      </w:pPr>
      <w:r w:rsidRPr="00656859">
        <w:rPr>
          <w:rFonts w:cs="Arial"/>
          <w:szCs w:val="22"/>
          <w:lang w:val="de-DE"/>
        </w:rPr>
        <w:br w:type="page"/>
      </w:r>
      <w:bookmarkStart w:id="35" w:name="_Toc159574262"/>
      <w:r w:rsidRPr="00656859">
        <w:rPr>
          <w:lang w:val="de-DE"/>
        </w:rPr>
        <w:lastRenderedPageBreak/>
        <w:t>Anhang</w:t>
      </w:r>
      <w:bookmarkEnd w:id="35"/>
    </w:p>
    <w:p w14:paraId="40EFAE1C" w14:textId="77777777" w:rsidR="00C35C61" w:rsidRPr="00C35C61" w:rsidRDefault="00C35C61" w:rsidP="00C35C61">
      <w:pPr>
        <w:rPr>
          <w:lang w:eastAsia="x-none"/>
        </w:rPr>
      </w:pPr>
    </w:p>
    <w:p w14:paraId="17355ABC" w14:textId="77777777" w:rsidR="00C35C61" w:rsidRPr="004D3E39" w:rsidRDefault="00C35C61" w:rsidP="00C35C61">
      <w:pPr>
        <w:pStyle w:val="Listenabsatz"/>
        <w:numPr>
          <w:ilvl w:val="0"/>
          <w:numId w:val="33"/>
        </w:numPr>
        <w:spacing w:line="360" w:lineRule="auto"/>
        <w:rPr>
          <w:szCs w:val="22"/>
        </w:rPr>
      </w:pPr>
      <w:r w:rsidRPr="004D3E39">
        <w:rPr>
          <w:szCs w:val="22"/>
        </w:rPr>
        <w:t>Beschluss des Gemeinderates zur Teilnahme am „Zukunfts-Check Dorf“</w:t>
      </w:r>
    </w:p>
    <w:p w14:paraId="74E68EC6" w14:textId="77777777" w:rsidR="00C35C61" w:rsidRPr="00656859" w:rsidRDefault="00C35C61" w:rsidP="00C35C61">
      <w:pPr>
        <w:spacing w:line="360" w:lineRule="auto"/>
        <w:rPr>
          <w:szCs w:val="22"/>
        </w:rPr>
      </w:pPr>
    </w:p>
    <w:p w14:paraId="4C002FC6" w14:textId="77777777" w:rsidR="00C35C61" w:rsidRPr="004D3E39" w:rsidRDefault="00C35C61" w:rsidP="00C35C61">
      <w:pPr>
        <w:pStyle w:val="Listenabsatz"/>
        <w:numPr>
          <w:ilvl w:val="0"/>
          <w:numId w:val="33"/>
        </w:numPr>
        <w:spacing w:line="360" w:lineRule="auto"/>
        <w:rPr>
          <w:szCs w:val="22"/>
        </w:rPr>
      </w:pPr>
      <w:r w:rsidRPr="004D3E39">
        <w:rPr>
          <w:szCs w:val="22"/>
        </w:rPr>
        <w:t xml:space="preserve">Dokumentation zur Auftaktveranstaltung am </w:t>
      </w:r>
      <w:r w:rsidRPr="004D3E39">
        <w:rPr>
          <w:color w:val="FF0000"/>
          <w:szCs w:val="22"/>
        </w:rPr>
        <w:t>xx. Monat 20xx</w:t>
      </w:r>
    </w:p>
    <w:p w14:paraId="3E35A3DC" w14:textId="77777777" w:rsidR="00C35C61" w:rsidRDefault="00C35C61" w:rsidP="00C35C61">
      <w:pPr>
        <w:pStyle w:val="Listenabsatz"/>
        <w:spacing w:line="360" w:lineRule="auto"/>
        <w:rPr>
          <w:szCs w:val="22"/>
        </w:rPr>
      </w:pPr>
    </w:p>
    <w:p w14:paraId="2ADBFC1A" w14:textId="77777777" w:rsidR="00C35C61" w:rsidRPr="004D3E39" w:rsidRDefault="00C35C61" w:rsidP="00C35C61">
      <w:pPr>
        <w:pStyle w:val="Listenabsatz"/>
        <w:numPr>
          <w:ilvl w:val="0"/>
          <w:numId w:val="33"/>
        </w:numPr>
        <w:spacing w:line="360" w:lineRule="auto"/>
        <w:rPr>
          <w:szCs w:val="22"/>
        </w:rPr>
      </w:pPr>
      <w:r w:rsidRPr="004D3E39">
        <w:rPr>
          <w:szCs w:val="22"/>
        </w:rPr>
        <w:t>Maßnahmenplan</w:t>
      </w:r>
    </w:p>
    <w:p w14:paraId="5463285E" w14:textId="77777777" w:rsidR="00C35C61" w:rsidRPr="00656859" w:rsidRDefault="00C35C61" w:rsidP="00C35C61">
      <w:pPr>
        <w:spacing w:line="360" w:lineRule="auto"/>
        <w:rPr>
          <w:szCs w:val="22"/>
        </w:rPr>
      </w:pPr>
    </w:p>
    <w:p w14:paraId="7B107D74" w14:textId="77777777" w:rsidR="00C35C61" w:rsidRPr="004D3E39" w:rsidRDefault="00C35C61" w:rsidP="00C35C61">
      <w:pPr>
        <w:pStyle w:val="Listenabsatz"/>
        <w:numPr>
          <w:ilvl w:val="0"/>
          <w:numId w:val="33"/>
        </w:numPr>
        <w:spacing w:line="360" w:lineRule="auto"/>
        <w:rPr>
          <w:szCs w:val="22"/>
        </w:rPr>
      </w:pPr>
      <w:r w:rsidRPr="004D3E39">
        <w:rPr>
          <w:szCs w:val="22"/>
        </w:rPr>
        <w:t xml:space="preserve">Thematische Karten zum Gebäudebestand </w:t>
      </w:r>
    </w:p>
    <w:p w14:paraId="42A9CD24" w14:textId="77777777" w:rsidR="00C35C61" w:rsidRPr="00656859" w:rsidRDefault="00C35C61" w:rsidP="00C35C61">
      <w:pPr>
        <w:numPr>
          <w:ilvl w:val="1"/>
          <w:numId w:val="33"/>
        </w:numPr>
        <w:autoSpaceDN w:val="0"/>
        <w:spacing w:line="360" w:lineRule="auto"/>
        <w:textAlignment w:val="baseline"/>
        <w:rPr>
          <w:szCs w:val="22"/>
        </w:rPr>
      </w:pPr>
      <w:r w:rsidRPr="00656859">
        <w:rPr>
          <w:szCs w:val="22"/>
        </w:rPr>
        <w:t xml:space="preserve">Themenkarte Gebäudenutzung </w:t>
      </w:r>
    </w:p>
    <w:p w14:paraId="072FBD9E" w14:textId="77777777" w:rsidR="00C35C61" w:rsidRPr="00656859" w:rsidRDefault="00C35C61" w:rsidP="00C35C61">
      <w:pPr>
        <w:numPr>
          <w:ilvl w:val="1"/>
          <w:numId w:val="33"/>
        </w:numPr>
        <w:autoSpaceDN w:val="0"/>
        <w:spacing w:line="360" w:lineRule="auto"/>
        <w:textAlignment w:val="baseline"/>
        <w:rPr>
          <w:szCs w:val="22"/>
        </w:rPr>
      </w:pPr>
      <w:r w:rsidRPr="00656859">
        <w:rPr>
          <w:szCs w:val="22"/>
        </w:rPr>
        <w:t xml:space="preserve">Themenkarte Gebäudezustand </w:t>
      </w:r>
    </w:p>
    <w:p w14:paraId="4D89FA37" w14:textId="77777777" w:rsidR="00C35C61" w:rsidRDefault="00C35C61" w:rsidP="00C35C61">
      <w:pPr>
        <w:numPr>
          <w:ilvl w:val="1"/>
          <w:numId w:val="33"/>
        </w:numPr>
        <w:autoSpaceDN w:val="0"/>
        <w:spacing w:line="360" w:lineRule="auto"/>
        <w:textAlignment w:val="baseline"/>
        <w:rPr>
          <w:szCs w:val="22"/>
        </w:rPr>
      </w:pPr>
      <w:r w:rsidRPr="00656859">
        <w:rPr>
          <w:szCs w:val="22"/>
        </w:rPr>
        <w:t>Themenkarte Leerstandsrisiko</w:t>
      </w:r>
    </w:p>
    <w:p w14:paraId="618C58DB" w14:textId="77777777" w:rsidR="00AB4674" w:rsidRPr="00656859" w:rsidRDefault="00AB4674" w:rsidP="00AB4674">
      <w:pPr>
        <w:rPr>
          <w:lang w:eastAsia="x-none"/>
        </w:rPr>
      </w:pPr>
    </w:p>
    <w:p w14:paraId="6039B00F" w14:textId="77777777" w:rsidR="00AB4674" w:rsidRPr="00656859" w:rsidRDefault="00AB4674" w:rsidP="00AB4674">
      <w:pPr>
        <w:rPr>
          <w:lang w:eastAsia="x-none"/>
        </w:rPr>
      </w:pPr>
    </w:p>
    <w:p w14:paraId="20241BDF" w14:textId="77777777" w:rsidR="00AB4674" w:rsidRPr="00656859" w:rsidRDefault="00AB4674" w:rsidP="00AB4674">
      <w:pPr>
        <w:rPr>
          <w:lang w:eastAsia="x-none"/>
        </w:rPr>
      </w:pPr>
    </w:p>
    <w:p w14:paraId="244E0D7C" w14:textId="77777777" w:rsidR="00AB4674" w:rsidRPr="00656859" w:rsidRDefault="00AB4674" w:rsidP="00AB4674">
      <w:pPr>
        <w:rPr>
          <w:lang w:eastAsia="x-none"/>
        </w:rPr>
        <w:sectPr w:rsidR="00AB4674" w:rsidRPr="00656859" w:rsidSect="00ED6A72">
          <w:headerReference w:type="even" r:id="rId23"/>
          <w:headerReference w:type="default" r:id="rId24"/>
          <w:footerReference w:type="even" r:id="rId25"/>
          <w:footerReference w:type="default" r:id="rId26"/>
          <w:headerReference w:type="first" r:id="rId27"/>
          <w:footerReference w:type="first" r:id="rId28"/>
          <w:pgSz w:w="11906" w:h="16838"/>
          <w:pgMar w:top="1701" w:right="1134" w:bottom="1304" w:left="1418" w:header="709" w:footer="709" w:gutter="0"/>
          <w:cols w:space="708"/>
          <w:titlePg/>
          <w:docGrid w:linePitch="360"/>
        </w:sectPr>
      </w:pPr>
    </w:p>
    <w:tbl>
      <w:tblPr>
        <w:tblpPr w:leftFromText="141" w:rightFromText="141" w:vertAnchor="text" w:horzAnchor="margin" w:tblpXSpec="right" w:tblpY="12976"/>
        <w:tblW w:w="8900" w:type="dxa"/>
        <w:tblLayout w:type="fixed"/>
        <w:tblLook w:val="04A0" w:firstRow="1" w:lastRow="0" w:firstColumn="1" w:lastColumn="0" w:noHBand="0" w:noVBand="1"/>
      </w:tblPr>
      <w:tblGrid>
        <w:gridCol w:w="1496"/>
        <w:gridCol w:w="4424"/>
        <w:gridCol w:w="2980"/>
      </w:tblGrid>
      <w:tr w:rsidR="00E24098" w:rsidRPr="00656859" w14:paraId="52E7B762" w14:textId="77777777" w:rsidTr="00704271">
        <w:tc>
          <w:tcPr>
            <w:tcW w:w="1496" w:type="dxa"/>
            <w:shd w:val="clear" w:color="auto" w:fill="auto"/>
          </w:tcPr>
          <w:p w14:paraId="61680EDC" w14:textId="77777777" w:rsidR="00E24098" w:rsidRPr="00656859" w:rsidRDefault="00E24098" w:rsidP="00E24098">
            <w:pPr>
              <w:pStyle w:val="Default"/>
              <w:spacing w:line="288" w:lineRule="auto"/>
              <w:jc w:val="right"/>
              <w:rPr>
                <w:rFonts w:ascii="Arial" w:hAnsi="Arial" w:cs="Times New Roman"/>
                <w:color w:val="auto"/>
                <w:sz w:val="16"/>
                <w:szCs w:val="16"/>
              </w:rPr>
            </w:pPr>
          </w:p>
        </w:tc>
        <w:tc>
          <w:tcPr>
            <w:tcW w:w="4424" w:type="dxa"/>
            <w:shd w:val="clear" w:color="auto" w:fill="auto"/>
          </w:tcPr>
          <w:p w14:paraId="700EEC54" w14:textId="77777777" w:rsidR="00E24098" w:rsidRPr="00656859" w:rsidRDefault="00E25684" w:rsidP="00E24098">
            <w:pPr>
              <w:pStyle w:val="Default"/>
              <w:spacing w:line="288" w:lineRule="auto"/>
              <w:jc w:val="right"/>
              <w:rPr>
                <w:rFonts w:ascii="Arial" w:hAnsi="Arial" w:cs="Times New Roman"/>
                <w:color w:val="auto"/>
                <w:sz w:val="16"/>
                <w:szCs w:val="16"/>
              </w:rPr>
            </w:pPr>
            <w:r>
              <w:rPr>
                <w:rFonts w:ascii="Arial" w:hAnsi="Arial" w:cs="Times New Roman"/>
                <w:noProof/>
                <w:color w:val="auto"/>
                <w:sz w:val="16"/>
                <w:szCs w:val="16"/>
              </w:rPr>
              <w:drawing>
                <wp:anchor distT="0" distB="0" distL="114300" distR="114300" simplePos="0" relativeHeight="251661312" behindDoc="1" locked="0" layoutInCell="1" allowOverlap="1" wp14:anchorId="495A9C52" wp14:editId="342BD70C">
                  <wp:simplePos x="0" y="0"/>
                  <wp:positionH relativeFrom="column">
                    <wp:posOffset>1239520</wp:posOffset>
                  </wp:positionH>
                  <wp:positionV relativeFrom="paragraph">
                    <wp:posOffset>4445</wp:posOffset>
                  </wp:positionV>
                  <wp:extent cx="1497965" cy="638175"/>
                  <wp:effectExtent l="0" t="0" r="6985" b="9525"/>
                  <wp:wrapTight wrapText="bothSides">
                    <wp:wrapPolygon edited="0">
                      <wp:start x="0" y="0"/>
                      <wp:lineTo x="0" y="21278"/>
                      <wp:lineTo x="21426" y="21278"/>
                      <wp:lineTo x="21426" y="0"/>
                      <wp:lineTo x="0" y="0"/>
                    </wp:wrapPolygon>
                  </wp:wrapTight>
                  <wp:docPr id="53" name="Bild 53" descr="6550_MdIuS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550_MdIuS_4C"/>
                          <pic:cNvPicPr>
                            <a:picLocks noChangeAspect="1" noChangeArrowheads="1"/>
                          </pic:cNvPicPr>
                        </pic:nvPicPr>
                        <pic:blipFill>
                          <a:blip r:embed="rId29">
                            <a:extLst>
                              <a:ext uri="{28A0092B-C50C-407E-A947-70E740481C1C}">
                                <a14:useLocalDpi xmlns:a14="http://schemas.microsoft.com/office/drawing/2010/main" val="0"/>
                              </a:ext>
                            </a:extLst>
                          </a:blip>
                          <a:srcRect l="17035" t="25471" r="13440" b="18633"/>
                          <a:stretch>
                            <a:fillRect/>
                          </a:stretch>
                        </pic:blipFill>
                        <pic:spPr bwMode="auto">
                          <a:xfrm>
                            <a:off x="0" y="0"/>
                            <a:ext cx="149796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0" w:type="dxa"/>
            <w:shd w:val="clear" w:color="auto" w:fill="auto"/>
          </w:tcPr>
          <w:p w14:paraId="078D4DA0" w14:textId="77777777" w:rsidR="00E24098" w:rsidRPr="00656859" w:rsidRDefault="00E24098" w:rsidP="004D44A4">
            <w:pPr>
              <w:pStyle w:val="Default"/>
              <w:spacing w:line="288" w:lineRule="auto"/>
              <w:jc w:val="right"/>
              <w:rPr>
                <w:rFonts w:ascii="Arial" w:hAnsi="Arial" w:cs="Times New Roman"/>
                <w:color w:val="auto"/>
                <w:sz w:val="16"/>
                <w:szCs w:val="16"/>
              </w:rPr>
            </w:pPr>
            <w:r w:rsidRPr="00656859">
              <w:rPr>
                <w:rFonts w:ascii="Arial" w:hAnsi="Arial" w:cs="Times New Roman"/>
                <w:color w:val="auto"/>
                <w:sz w:val="16"/>
                <w:szCs w:val="16"/>
              </w:rPr>
              <w:t>Der Zukunfts-Check Dorf wird vom Ministerium des Innern</w:t>
            </w:r>
            <w:r w:rsidR="004D44A4" w:rsidRPr="00656859">
              <w:rPr>
                <w:rFonts w:ascii="Arial" w:hAnsi="Arial" w:cs="Times New Roman"/>
                <w:color w:val="auto"/>
                <w:sz w:val="16"/>
                <w:szCs w:val="16"/>
              </w:rPr>
              <w:t xml:space="preserve"> und für Sport </w:t>
            </w:r>
            <w:r w:rsidRPr="00656859">
              <w:rPr>
                <w:rFonts w:ascii="Arial" w:hAnsi="Arial" w:cs="Times New Roman"/>
                <w:color w:val="auto"/>
                <w:sz w:val="16"/>
                <w:szCs w:val="16"/>
              </w:rPr>
              <w:t>im Rahmen der Kommunalentwicklung gefördert.</w:t>
            </w:r>
          </w:p>
        </w:tc>
      </w:tr>
    </w:tbl>
    <w:p w14:paraId="1E7316A7" w14:textId="77777777" w:rsidR="00F0597B" w:rsidRPr="00656859" w:rsidRDefault="00E25684">
      <w:pPr>
        <w:spacing w:line="288" w:lineRule="auto"/>
        <w:jc w:val="both"/>
        <w:rPr>
          <w:rFonts w:cs="Arial"/>
          <w:szCs w:val="22"/>
        </w:rPr>
      </w:pPr>
      <w:r>
        <w:rPr>
          <w:noProof/>
        </w:rPr>
        <mc:AlternateContent>
          <mc:Choice Requires="wps">
            <w:drawing>
              <wp:anchor distT="0" distB="0" distL="114300" distR="114300" simplePos="0" relativeHeight="251655168" behindDoc="0" locked="0" layoutInCell="1" allowOverlap="1" wp14:anchorId="10E5B85C" wp14:editId="57DE6275">
                <wp:simplePos x="0" y="0"/>
                <wp:positionH relativeFrom="column">
                  <wp:posOffset>-897255</wp:posOffset>
                </wp:positionH>
                <wp:positionV relativeFrom="paragraph">
                  <wp:posOffset>8042910</wp:posOffset>
                </wp:positionV>
                <wp:extent cx="7561580" cy="45085"/>
                <wp:effectExtent l="0" t="0" r="20320" b="12065"/>
                <wp:wrapNone/>
                <wp:docPr id="224" name="Rechteck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56E11" id="Rechteck 224" o:spid="_x0000_s1026" style="position:absolute;margin-left:-70.65pt;margin-top:633.3pt;width:595.4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u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kyln&#10;BjQV6U6KJkjxzOIbIdRZX5DivV25mKO3SxTPngTZG0lk/KCzq52OupQh2yW49y9wy11ggh7P8tNx&#10;fk5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" fillcolor="#7f7f7f" strokecolor="#7f7f7f" strokeweight="2pt">
                <v:path arrowok="t"/>
              </v:rect>
            </w:pict>
          </mc:Fallback>
        </mc:AlternateContent>
      </w:r>
    </w:p>
    <w:sectPr w:rsidR="00F0597B" w:rsidRPr="00656859" w:rsidSect="008979D9">
      <w:headerReference w:type="first" r:id="rId30"/>
      <w:footerReference w:type="first" r:id="rId31"/>
      <w:pgSz w:w="11906" w:h="16838"/>
      <w:pgMar w:top="1701" w:right="1134" w:bottom="1304" w:left="1418" w:header="709" w:footer="1986"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Rebmann Mathias" w:date="2024-02-22T13:29:00Z" w:initials="RM">
    <w:p w14:paraId="1C1477B5" w14:textId="77777777" w:rsidR="00BB64ED" w:rsidRPr="00B66C1A" w:rsidRDefault="00BB64ED">
      <w:pPr>
        <w:pStyle w:val="Kommentartext"/>
        <w:rPr>
          <w:lang w:val="de-DE"/>
        </w:rPr>
      </w:pPr>
      <w:r>
        <w:rPr>
          <w:rStyle w:val="Kommentarzeichen"/>
        </w:rPr>
        <w:annotationRef/>
      </w:r>
      <w:r>
        <w:rPr>
          <w:lang w:val="de-DE"/>
        </w:rPr>
        <w:t>Alle Punkte, die nicht zutreffend sind löschen und alle Punkte, die zutreffend sind in Schriftfarbe schwarz ändern</w:t>
      </w:r>
    </w:p>
  </w:comment>
  <w:comment w:id="8" w:author="Rebmann Mathias" w:date="2024-02-22T13:31:00Z" w:initials="RM">
    <w:p w14:paraId="56DF3029" w14:textId="77777777" w:rsidR="00BB64ED" w:rsidRPr="00B66C1A" w:rsidRDefault="00BB64ED" w:rsidP="00B66C1A">
      <w:pPr>
        <w:pStyle w:val="Kommentartext"/>
        <w:rPr>
          <w:lang w:val="de-DE"/>
        </w:rPr>
      </w:pPr>
      <w:r>
        <w:rPr>
          <w:rStyle w:val="Kommentarzeichen"/>
        </w:rPr>
        <w:annotationRef/>
      </w:r>
      <w:r>
        <w:rPr>
          <w:rStyle w:val="Kommentarzeichen"/>
        </w:rPr>
        <w:annotationRef/>
      </w:r>
      <w:r>
        <w:rPr>
          <w:lang w:val="de-DE"/>
        </w:rPr>
        <w:t>Alle Punkte, die nicht zutreffend sind löschen und alle Punkte, die zutreffend sind in Schriftfarbe schwarz ändern</w:t>
      </w:r>
    </w:p>
    <w:p w14:paraId="4B476E82" w14:textId="77777777" w:rsidR="00BB64ED" w:rsidRDefault="00BB64ED">
      <w:pPr>
        <w:pStyle w:val="Kommentartext"/>
      </w:pPr>
    </w:p>
  </w:comment>
  <w:comment w:id="12" w:author="Rebmann Mathias" w:date="2024-02-22T13:32:00Z" w:initials="RM">
    <w:p w14:paraId="0E67545C" w14:textId="77777777" w:rsidR="00BB64ED" w:rsidRDefault="00BB64ED">
      <w:pPr>
        <w:pStyle w:val="Kommentartext"/>
      </w:pPr>
      <w:r>
        <w:rPr>
          <w:rStyle w:val="Kommentarzeichen"/>
        </w:rPr>
        <w:annotationRef/>
      </w:r>
      <w:r>
        <w:rPr>
          <w:lang w:val="de-DE"/>
        </w:rPr>
        <w:t>Achtung: Nur ein Beispiel! Nicht automatisch 1:1 übernehmen!</w:t>
      </w:r>
    </w:p>
  </w:comment>
  <w:comment w:id="13" w:author="Rebmann Mathias" w:date="2024-02-22T13:31:00Z" w:initials="RM">
    <w:p w14:paraId="2D1C0CD0" w14:textId="77777777" w:rsidR="00BB64ED" w:rsidRPr="00B66C1A" w:rsidRDefault="00BB64ED">
      <w:pPr>
        <w:pStyle w:val="Kommentartext"/>
        <w:rPr>
          <w:lang w:val="de-DE"/>
        </w:rPr>
      </w:pPr>
      <w:r>
        <w:rPr>
          <w:rStyle w:val="Kommentarzeichen"/>
        </w:rPr>
        <w:annotationRef/>
      </w:r>
      <w:r>
        <w:rPr>
          <w:lang w:val="de-DE"/>
        </w:rPr>
        <w:t>Achtung: Nur ein Beispiel! Nicht automatisch 1:1 übernehmen!</w:t>
      </w:r>
    </w:p>
  </w:comment>
  <w:comment w:id="14" w:author="Rebmann Mathias" w:date="2024-02-22T13:32:00Z" w:initials="RM">
    <w:p w14:paraId="282454AA" w14:textId="77777777" w:rsidR="00BB64ED" w:rsidRDefault="00BB64ED">
      <w:pPr>
        <w:pStyle w:val="Kommentartext"/>
      </w:pPr>
      <w:r>
        <w:rPr>
          <w:rStyle w:val="Kommentarzeichen"/>
        </w:rPr>
        <w:annotationRef/>
      </w:r>
      <w:r>
        <w:rPr>
          <w:lang w:val="de-DE"/>
        </w:rPr>
        <w:t>Achtung: Nur Beispiele! Nicht automatisch 1:1 übernehmen!</w:t>
      </w:r>
    </w:p>
  </w:comment>
  <w:comment w:id="17" w:author="Rebmann Mathias" w:date="2024-02-22T13:34:00Z" w:initials="RM">
    <w:p w14:paraId="14D0D414" w14:textId="14B3C64E" w:rsidR="00BB64ED" w:rsidRPr="00B66C1A" w:rsidRDefault="00BB64ED">
      <w:pPr>
        <w:pStyle w:val="Kommentartext"/>
        <w:rPr>
          <w:lang w:val="de-DE"/>
        </w:rPr>
      </w:pPr>
      <w:r>
        <w:rPr>
          <w:rStyle w:val="Kommentarzeichen"/>
        </w:rPr>
        <w:annotationRef/>
      </w:r>
      <w:r>
        <w:rPr>
          <w:lang w:val="de-DE"/>
        </w:rPr>
        <w:t>Beispieltext</w:t>
      </w:r>
    </w:p>
  </w:comment>
  <w:comment w:id="23" w:author="Rebmann Mathias" w:date="2024-09-12T12:50:00Z" w:initials="RM">
    <w:p w14:paraId="18631EA1" w14:textId="4180A983" w:rsidR="00BB64ED" w:rsidRPr="00CC63A7" w:rsidRDefault="00BB64ED" w:rsidP="00CC63A7">
      <w:pPr>
        <w:spacing w:line="288" w:lineRule="auto"/>
        <w:ind w:right="150"/>
        <w:jc w:val="both"/>
        <w:rPr>
          <w:color w:val="FF0000"/>
        </w:rPr>
      </w:pPr>
      <w:r>
        <w:rPr>
          <w:rStyle w:val="Kommentarzeichen"/>
        </w:rPr>
        <w:annotationRef/>
      </w:r>
      <w:r>
        <w:rPr>
          <w:rStyle w:val="Kommentarzeichen"/>
          <w:lang w:val="x-none" w:eastAsia="x-none"/>
        </w:rPr>
        <w:annotationRef/>
      </w:r>
      <w:r w:rsidRPr="00656859">
        <w:rPr>
          <w:color w:val="FF0000"/>
        </w:rPr>
        <w:t xml:space="preserve">Die </w:t>
      </w:r>
      <w:r>
        <w:rPr>
          <w:color w:val="FF0000"/>
        </w:rPr>
        <w:t>Zahlen werden von der Kreisverwaltung ergänzt</w:t>
      </w:r>
      <w:r w:rsidRPr="00656859">
        <w:rPr>
          <w:color w:val="FF0000"/>
        </w:rPr>
        <w:t>.</w:t>
      </w:r>
      <w:r>
        <w:rPr>
          <w:rStyle w:val="Kommentarzeichen"/>
          <w:lang w:val="x-none" w:eastAsia="x-none"/>
        </w:rPr>
        <w:annotationRef/>
      </w:r>
    </w:p>
  </w:comment>
  <w:comment w:id="33" w:author="Rebmann Mathias" w:date="2024-02-23T09:06:00Z" w:initials="RM">
    <w:p w14:paraId="7FCCFD9C" w14:textId="70515C7C" w:rsidR="00BB64ED" w:rsidRPr="00584D2F" w:rsidRDefault="00BB64ED">
      <w:pPr>
        <w:pStyle w:val="Kommentartext"/>
        <w:rPr>
          <w:lang w:val="de-DE"/>
        </w:rPr>
      </w:pPr>
      <w:r>
        <w:rPr>
          <w:rStyle w:val="Kommentarzeichen"/>
        </w:rPr>
        <w:annotationRef/>
      </w:r>
      <w:r>
        <w:rPr>
          <w:lang w:val="de-DE"/>
        </w:rPr>
        <w:t>Jede Maßnahme sollte genauso beschrieben werden: Eine Überschrift und eine kurze inhaltliche Beschreibung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1477B5" w15:done="0"/>
  <w15:commentEx w15:paraId="4B476E82" w15:done="0"/>
  <w15:commentEx w15:paraId="0E67545C" w15:done="0"/>
  <w15:commentEx w15:paraId="2D1C0CD0" w15:done="0"/>
  <w15:commentEx w15:paraId="282454AA" w15:done="0"/>
  <w15:commentEx w15:paraId="14D0D414" w15:done="0"/>
  <w15:commentEx w15:paraId="18631EA1" w15:done="0"/>
  <w15:commentEx w15:paraId="7FCCFD9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4FF866" w14:textId="77777777" w:rsidR="00E94FDA" w:rsidRDefault="00E94FDA" w:rsidP="00643356">
      <w:r>
        <w:separator/>
      </w:r>
    </w:p>
  </w:endnote>
  <w:endnote w:type="continuationSeparator" w:id="0">
    <w:p w14:paraId="7BC6ABE5" w14:textId="77777777" w:rsidR="00E94FDA" w:rsidRDefault="00E94FDA" w:rsidP="0064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s Gothic LT CE">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2B986" w14:textId="77777777" w:rsidR="00963ACF" w:rsidRDefault="00963AC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F0539" w14:textId="77777777" w:rsidR="00BB64ED" w:rsidRPr="00ED6A72" w:rsidRDefault="00BB64ED">
    <w:pPr>
      <w:pStyle w:val="Fuzeile"/>
      <w:rPr>
        <w:i/>
      </w:rPr>
    </w:pPr>
    <w:r>
      <w:rPr>
        <w:noProof/>
        <w:lang w:val="de-DE" w:eastAsia="de-DE"/>
      </w:rPr>
      <mc:AlternateContent>
        <mc:Choice Requires="wpg">
          <w:drawing>
            <wp:anchor distT="0" distB="0" distL="114300" distR="114300" simplePos="0" relativeHeight="251661824" behindDoc="0" locked="0" layoutInCell="1" allowOverlap="1" wp14:anchorId="6D7F57E3" wp14:editId="495BA3F0">
              <wp:simplePos x="0" y="0"/>
              <wp:positionH relativeFrom="column">
                <wp:posOffset>1332230</wp:posOffset>
              </wp:positionH>
              <wp:positionV relativeFrom="paragraph">
                <wp:posOffset>-43180</wp:posOffset>
              </wp:positionV>
              <wp:extent cx="5385435" cy="587375"/>
              <wp:effectExtent l="0" t="0" r="24765" b="3175"/>
              <wp:wrapNone/>
              <wp:docPr id="1" name="Gruppieren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587375"/>
                        <a:chOff x="1382232" y="0"/>
                        <a:chExt cx="5385598" cy="587375"/>
                      </a:xfrm>
                    </wpg:grpSpPr>
                    <wpg:grpSp>
                      <wpg:cNvPr id="2" name="Gruppieren 230"/>
                      <wpg:cNvGrpSpPr>
                        <a:grpSpLocks/>
                      </wpg:cNvGrpSpPr>
                      <wpg:grpSpPr bwMode="auto">
                        <a:xfrm>
                          <a:off x="1382232" y="27296"/>
                          <a:ext cx="5385598" cy="499745"/>
                          <a:chOff x="1382232" y="35626"/>
                          <a:chExt cx="5385598" cy="499967"/>
                        </a:xfrm>
                      </wpg:grpSpPr>
                      <wps:wsp>
                        <wps:cNvPr id="3" name="Gerade Verbindung 231"/>
                        <wps:cNvCnPr>
                          <a:cxnSpLocks noChangeShapeType="1"/>
                        </wps:cNvCnPr>
                        <wps:spPr bwMode="auto">
                          <a:xfrm>
                            <a:off x="1382232" y="267195"/>
                            <a:ext cx="5385598"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4" name="Gerade Verbindung 239"/>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5" name="Textfeld 240"/>
                        <wps:cNvSpPr txBox="1">
                          <a:spLocks noChangeArrowheads="1"/>
                        </wps:cNvSpPr>
                        <wps:spPr bwMode="auto">
                          <a:xfrm>
                            <a:off x="6160295" y="35626"/>
                            <a:ext cx="400050" cy="438150"/>
                          </a:xfrm>
                          <a:prstGeom prst="rect">
                            <a:avLst/>
                          </a:prstGeom>
                          <a:solidFill>
                            <a:srgbClr val="365F91"/>
                          </a:solidFill>
                          <a:ln w="57150">
                            <a:solidFill>
                              <a:srgbClr val="FFFFFF"/>
                            </a:solidFill>
                            <a:miter lim="800000"/>
                            <a:headEnd/>
                            <a:tailEnd/>
                          </a:ln>
                        </wps:spPr>
                        <wps:txbx>
                          <w:txbxContent>
                            <w:p w14:paraId="79444FDA" w14:textId="77777777" w:rsidR="00BB64ED" w:rsidRPr="007F6A5A" w:rsidRDefault="00BB64ED" w:rsidP="00CE411E">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084241">
                                <w:rPr>
                                  <w:b/>
                                  <w:noProof/>
                                  <w:color w:val="FFFFFF"/>
                                  <w:szCs w:val="22"/>
                                </w:rPr>
                                <w:t>33</w:t>
                              </w:r>
                              <w:r w:rsidRPr="007F6A5A">
                                <w:rPr>
                                  <w:b/>
                                  <w:color w:val="FFFFFF"/>
                                  <w:szCs w:val="22"/>
                                </w:rPr>
                                <w:fldChar w:fldCharType="end"/>
                              </w:r>
                            </w:p>
                          </w:txbxContent>
                        </wps:txbx>
                        <wps:bodyPr rot="0" vert="horz" wrap="square" lIns="91440" tIns="45720" rIns="91440" bIns="45720" anchor="ctr" anchorCtr="0" upright="1">
                          <a:noAutofit/>
                        </wps:bodyPr>
                      </wps:wsp>
                    </wpg:grpSp>
                    <wps:wsp>
                      <wps:cNvPr id="6" name="Textfeld 242"/>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5808D2" w14:textId="77777777" w:rsidR="00BB64ED" w:rsidRPr="007F6A5A" w:rsidRDefault="00BB64ED" w:rsidP="00F0597B">
                            <w:pPr>
                              <w:spacing w:before="120"/>
                              <w:jc w:val="right"/>
                              <w:rPr>
                                <w:rFonts w:cs="Arial"/>
                                <w:b/>
                                <w:color w:val="404040"/>
                                <w:sz w:val="18"/>
                                <w:szCs w:val="18"/>
                              </w:rPr>
                            </w:pPr>
                            <w:r>
                              <w:rPr>
                                <w:rFonts w:cs="Arial"/>
                                <w:b/>
                                <w:color w:val="404040"/>
                                <w:sz w:val="18"/>
                                <w:szCs w:val="18"/>
                              </w:rPr>
                              <w:t>Initiative „Zukunfts-Check Dorf“</w:t>
                            </w:r>
                          </w:p>
                          <w:p w14:paraId="6757339B" w14:textId="220016F5" w:rsidR="00BB64ED" w:rsidRPr="000223CC" w:rsidRDefault="00BB64ED"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w:t>
                            </w:r>
                            <w:r w:rsidR="00963ACF">
                              <w:rPr>
                                <w:rFonts w:cs="Arial"/>
                                <w:b/>
                                <w:color w:val="365F91" w:themeColor="accent1" w:themeShade="BF"/>
                                <w:sz w:val="16"/>
                                <w:szCs w:val="16"/>
                              </w:rPr>
                              <w:t>5</w:t>
                            </w:r>
                            <w:r w:rsidRPr="000223CC">
                              <w:rPr>
                                <w:rFonts w:cs="Arial"/>
                                <w:b/>
                                <w:color w:val="365F91" w:themeColor="accent1" w:themeShade="BF"/>
                                <w:sz w:val="16"/>
                                <w:szCs w:val="16"/>
                              </w:rPr>
                              <w:t xml:space="preserve"> </w:t>
                            </w:r>
                          </w:p>
                          <w:p w14:paraId="1763C0EA" w14:textId="77777777" w:rsidR="00BB64ED" w:rsidRPr="007F6A5A" w:rsidRDefault="00BB64ED" w:rsidP="00F0597B">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F57E3" id="Gruppieren 42" o:spid="_x0000_s1040" style="position:absolute;margin-left:104.9pt;margin-top:-3.4pt;width:424.05pt;height:46.25pt;z-index:251661824" coordorigin="13822" coordsize="538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">
              <v:group id="Gruppieren 230" o:spid="_x0000_s1041" style="position:absolute;left:13822;top:272;width:53856;height:4998" coordorigin="13822,356" coordsize="53855,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Gerade Verbindung 231" o:spid="_x0000_s1042" style="position:absolute;visibility:visible;mso-wrap-style:square" from="13822,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wzcAAAADaAAAADwAAAGRycy9kb3ducmV2LnhtbESPzarCMBSE9xd8h3AEN6KpC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HcM3AAAAA2gAAAA8AAAAAAAAAAAAAAAAA&#10;oQIAAGRycy9kb3ducmV2LnhtbFBLBQYAAAAABAAEAPkAAACOAwAAAAA=&#10;" strokecolor="#a6a6a6" strokeweight="1.5pt"/>
                <v:line id="Gerade Verbindung 239" o:spid="_x0000_s1043"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7oucAAAADaAAAADwAAAGRycy9kb3ducmV2LnhtbESPzarCMBSE9xd8h3AEN6KpI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u6LnAAAAA2gAAAA8AAAAAAAAAAAAAAAAA&#10;oQIAAGRycy9kb3ducmV2LnhtbFBLBQYAAAAABAAEAPkAAACOAwAAAAA=&#10;" strokecolor="#a6a6a6" strokeweight="1.5pt"/>
                <v:shapetype id="_x0000_t202" coordsize="21600,21600" o:spt="202" path="m,l,21600r21600,l21600,xe">
                  <v:stroke joinstyle="miter"/>
                  <v:path gradientshapeok="t" o:connecttype="rect"/>
                </v:shapetype>
                <v:shape id="Textfeld 240" o:spid="_x0000_s1044"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vMQA&#10;AADaAAAADwAAAGRycy9kb3ducmV2LnhtbESPQWvCQBSE70L/w/KE3upGIdVGV6kBaQ5VMHro8ZF9&#10;Jmmzb0N2m6T/vlsoeBxm5htmsxtNI3rqXG1ZwXwWgSAurK65VHC9HJ5WIJxH1thYJgU/5GC3fZhs&#10;MNF24DP1uS9FgLBLUEHlfZtI6YqKDLqZbYmDd7OdQR9kV0rd4RDgppGLKHqWBmsOCxW2lFZUfOXf&#10;RsHn2/vL8uPU5Ok13utjxotBS6PU43R8XYPwNPp7+L+daQUx/F0JN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4bzEAAAA2gAAAA8AAAAAAAAAAAAAAAAAmAIAAGRycy9k&#10;b3ducmV2LnhtbFBLBQYAAAAABAAEAPUAAACJAwAAAAA=&#10;" fillcolor="#365f91" strokecolor="white" strokeweight="4.5pt">
                  <v:textbox>
                    <w:txbxContent>
                      <w:p w14:paraId="79444FDA" w14:textId="77777777" w:rsidR="00BB64ED" w:rsidRPr="007F6A5A" w:rsidRDefault="00BB64ED" w:rsidP="00CE411E">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084241">
                          <w:rPr>
                            <w:b/>
                            <w:noProof/>
                            <w:color w:val="FFFFFF"/>
                            <w:szCs w:val="22"/>
                          </w:rPr>
                          <w:t>33</w:t>
                        </w:r>
                        <w:r w:rsidRPr="007F6A5A">
                          <w:rPr>
                            <w:b/>
                            <w:color w:val="FFFFFF"/>
                            <w:szCs w:val="22"/>
                          </w:rPr>
                          <w:fldChar w:fldCharType="end"/>
                        </w:r>
                      </w:p>
                    </w:txbxContent>
                  </v:textbox>
                </v:shape>
              </v:group>
              <v:shape id="Textfeld 242" o:spid="_x0000_s1045"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14:paraId="575808D2" w14:textId="77777777" w:rsidR="00BB64ED" w:rsidRPr="007F6A5A" w:rsidRDefault="00BB64ED" w:rsidP="00F0597B">
                      <w:pPr>
                        <w:spacing w:before="120"/>
                        <w:jc w:val="right"/>
                        <w:rPr>
                          <w:rFonts w:cs="Arial"/>
                          <w:b/>
                          <w:color w:val="404040"/>
                          <w:sz w:val="18"/>
                          <w:szCs w:val="18"/>
                        </w:rPr>
                      </w:pPr>
                      <w:r>
                        <w:rPr>
                          <w:rFonts w:cs="Arial"/>
                          <w:b/>
                          <w:color w:val="404040"/>
                          <w:sz w:val="18"/>
                          <w:szCs w:val="18"/>
                        </w:rPr>
                        <w:t>Initiative „Zukunfts-Check Dorf“</w:t>
                      </w:r>
                    </w:p>
                    <w:p w14:paraId="6757339B" w14:textId="220016F5" w:rsidR="00BB64ED" w:rsidRPr="000223CC" w:rsidRDefault="00BB64ED"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w:t>
                      </w:r>
                      <w:r w:rsidR="00963ACF">
                        <w:rPr>
                          <w:rFonts w:cs="Arial"/>
                          <w:b/>
                          <w:color w:val="365F91" w:themeColor="accent1" w:themeShade="BF"/>
                          <w:sz w:val="16"/>
                          <w:szCs w:val="16"/>
                        </w:rPr>
                        <w:t>5</w:t>
                      </w:r>
                      <w:r w:rsidRPr="000223CC">
                        <w:rPr>
                          <w:rFonts w:cs="Arial"/>
                          <w:b/>
                          <w:color w:val="365F91" w:themeColor="accent1" w:themeShade="BF"/>
                          <w:sz w:val="16"/>
                          <w:szCs w:val="16"/>
                        </w:rPr>
                        <w:t xml:space="preserve"> </w:t>
                      </w:r>
                    </w:p>
                    <w:p w14:paraId="1763C0EA" w14:textId="77777777" w:rsidR="00BB64ED" w:rsidRPr="007F6A5A" w:rsidRDefault="00BB64ED" w:rsidP="00F0597B">
                      <w:pPr>
                        <w:spacing w:before="120"/>
                        <w:jc w:val="right"/>
                        <w:rPr>
                          <w:rFonts w:cs="Arial"/>
                          <w:b/>
                          <w:color w:val="404040"/>
                          <w:sz w:val="18"/>
                          <w:szCs w:val="18"/>
                        </w:rPr>
                      </w:pPr>
                    </w:p>
                  </w:txbxContent>
                </v:textbox>
              </v:shape>
            </v:group>
          </w:pict>
        </mc:Fallback>
      </mc:AlternateContent>
    </w:r>
    <w:r w:rsidRPr="00F35A2F">
      <w:rPr>
        <w:rFonts w:cs="Arial"/>
        <w:noProof/>
        <w:color w:val="000000"/>
        <w:szCs w:val="22"/>
        <w:lang w:val="de-DE" w:eastAsia="de-DE"/>
      </w:rPr>
      <w:drawing>
        <wp:inline distT="0" distB="0" distL="0" distR="0" wp14:anchorId="5BAD0D6C" wp14:editId="18E8BCE8">
          <wp:extent cx="1254642" cy="798308"/>
          <wp:effectExtent l="0" t="0" r="3175" b="1905"/>
          <wp:docPr id="225" name="Grafik 225"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632" cy="80466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D0EC3" w14:textId="77777777" w:rsidR="00963ACF" w:rsidRDefault="00963ACF">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62B4C" w14:textId="77777777" w:rsidR="00BB64ED" w:rsidRDefault="00BB64E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FEF4E1" w14:textId="77777777" w:rsidR="00E94FDA" w:rsidRDefault="00E94FDA" w:rsidP="00643356">
      <w:r>
        <w:separator/>
      </w:r>
    </w:p>
  </w:footnote>
  <w:footnote w:type="continuationSeparator" w:id="0">
    <w:p w14:paraId="58A11D17" w14:textId="77777777" w:rsidR="00E94FDA" w:rsidRDefault="00E94FDA" w:rsidP="006433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710BB" w14:textId="77777777" w:rsidR="00963ACF" w:rsidRDefault="00963AC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15C75" w14:textId="77777777" w:rsidR="00BB64ED" w:rsidRPr="00165B41" w:rsidRDefault="00BB64ED">
    <w:pPr>
      <w:pStyle w:val="Kopfzeile"/>
      <w:rPr>
        <w:lang w:val="de-DE"/>
      </w:rPr>
    </w:pPr>
    <w:r>
      <w:rPr>
        <w:noProof/>
        <w:lang w:val="de-DE" w:eastAsia="de-DE"/>
      </w:rPr>
      <mc:AlternateContent>
        <mc:Choice Requires="wps">
          <w:drawing>
            <wp:anchor distT="0" distB="0" distL="114300" distR="114300" simplePos="0" relativeHeight="251658752" behindDoc="0" locked="0" layoutInCell="1" allowOverlap="1" wp14:anchorId="7ADEF2E2" wp14:editId="5618C7EE">
              <wp:simplePos x="0" y="0"/>
              <wp:positionH relativeFrom="column">
                <wp:posOffset>6003290</wp:posOffset>
              </wp:positionH>
              <wp:positionV relativeFrom="paragraph">
                <wp:posOffset>5080</wp:posOffset>
              </wp:positionV>
              <wp:extent cx="544195" cy="480695"/>
              <wp:effectExtent l="254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D11BD" w14:textId="77777777" w:rsidR="00BB64ED" w:rsidRPr="000E7ED4" w:rsidRDefault="00BB64ED" w:rsidP="002360B3">
                          <w:pPr>
                            <w:rPr>
                              <w:b/>
                            </w:rPr>
                          </w:pPr>
                          <w:r>
                            <w:rPr>
                              <w:noProof/>
                            </w:rPr>
                            <w:drawing>
                              <wp:inline distT="0" distB="0" distL="0" distR="0" wp14:anchorId="42E4D989" wp14:editId="607A44B2">
                                <wp:extent cx="332432" cy="391795"/>
                                <wp:effectExtent l="0" t="0" r="0"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32432" cy="3917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ADEF2E2" id="_x0000_t202" coordsize="21600,21600" o:spt="202" path="m,l,21600r21600,l21600,xe">
              <v:stroke joinstyle="miter"/>
              <v:path gradientshapeok="t" o:connecttype="rect"/>
            </v:shapetype>
            <v:shape id="Textfeld 2" o:spid="_x0000_s1034" type="#_x0000_t202" style="position:absolute;margin-left:472.7pt;margin-top:.4pt;width:42.85pt;height:37.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INsQIAALc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" filled="f" stroked="f">
              <v:textbox style="mso-fit-shape-to-text:t">
                <w:txbxContent>
                  <w:p w14:paraId="12BD11BD" w14:textId="77777777" w:rsidR="00BB64ED" w:rsidRPr="000E7ED4" w:rsidRDefault="00BB64ED" w:rsidP="002360B3">
                    <w:pPr>
                      <w:rPr>
                        <w:b/>
                      </w:rPr>
                    </w:pPr>
                    <w:r>
                      <w:rPr>
                        <w:noProof/>
                      </w:rPr>
                      <w:drawing>
                        <wp:inline distT="0" distB="0" distL="0" distR="0" wp14:anchorId="42E4D989" wp14:editId="607A44B2">
                          <wp:extent cx="332432" cy="391795"/>
                          <wp:effectExtent l="0" t="0" r="0"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32432" cy="391795"/>
                                  </a:xfrm>
                                  <a:prstGeom prst="rect">
                                    <a:avLst/>
                                  </a:prstGeom>
                                  <a:noFill/>
                                  <a:ln>
                                    <a:noFill/>
                                  </a:ln>
                                </pic:spPr>
                              </pic:pic>
                            </a:graphicData>
                          </a:graphic>
                        </wp:inline>
                      </w:drawing>
                    </w:r>
                  </w:p>
                </w:txbxContent>
              </v:textbox>
            </v:shape>
          </w:pict>
        </mc:Fallback>
      </mc:AlternateContent>
    </w:r>
    <w:r>
      <w:rPr>
        <w:noProof/>
        <w:lang w:val="de-DE" w:eastAsia="de-DE"/>
      </w:rPr>
      <mc:AlternateContent>
        <mc:Choice Requires="wpg">
          <w:drawing>
            <wp:anchor distT="0" distB="0" distL="114300" distR="114300" simplePos="0" relativeHeight="251657728" behindDoc="0" locked="0" layoutInCell="1" allowOverlap="1" wp14:anchorId="0FBACACF" wp14:editId="0C031668">
              <wp:simplePos x="0" y="0"/>
              <wp:positionH relativeFrom="column">
                <wp:posOffset>-6985</wp:posOffset>
              </wp:positionH>
              <wp:positionV relativeFrom="paragraph">
                <wp:posOffset>-152400</wp:posOffset>
              </wp:positionV>
              <wp:extent cx="6780530" cy="638175"/>
              <wp:effectExtent l="12065" t="9525" r="17780" b="9525"/>
              <wp:wrapNone/>
              <wp:docPr id="7" name="Gruppieren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0530" cy="638175"/>
                        <a:chOff x="-7319" y="0"/>
                        <a:chExt cx="6780229" cy="638175"/>
                      </a:xfrm>
                    </wpg:grpSpPr>
                    <wps:wsp>
                      <wps:cNvPr id="8" name="Gerade Verbindung 451"/>
                      <wps:cNvCnPr>
                        <a:cxnSpLocks noChangeShapeType="1"/>
                      </wps:cNvCnPr>
                      <wps:spPr bwMode="auto">
                        <a:xfrm flipH="1">
                          <a:off x="-7319" y="450376"/>
                          <a:ext cx="606240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9" name="Gerade Verbindung 452"/>
                      <wps:cNvCnPr>
                        <a:cxnSpLocks noChangeShapeType="1"/>
                      </wps:cNvCnPr>
                      <wps:spPr bwMode="auto">
                        <a:xfrm>
                          <a:off x="6547104" y="450376"/>
                          <a:ext cx="225806"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0" name="Textfeld 453"/>
                      <wps:cNvSpPr txBox="1">
                        <a:spLocks noChangeArrowheads="1"/>
                      </wps:cNvSpPr>
                      <wps:spPr bwMode="auto">
                        <a:xfrm>
                          <a:off x="1519516" y="109182"/>
                          <a:ext cx="443680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3AF098" w14:textId="75A536F9" w:rsidR="00BB64ED" w:rsidRPr="00B574B4" w:rsidRDefault="00BB64ED" w:rsidP="00643356">
                            <w:pPr>
                              <w:jc w:val="right"/>
                              <w:rPr>
                                <w:rFonts w:cs="Arial"/>
                                <w:b/>
                                <w:color w:val="990033"/>
                              </w:rPr>
                            </w:pPr>
                            <w:r>
                              <w:rPr>
                                <w:rFonts w:cs="Arial"/>
                                <w:b/>
                                <w:color w:val="404040"/>
                                <w:sz w:val="18"/>
                                <w:szCs w:val="18"/>
                              </w:rPr>
                              <w:t xml:space="preserve">Ortsgemeinde </w:t>
                            </w:r>
                            <w:r w:rsidRPr="000D1164">
                              <w:rPr>
                                <w:rFonts w:cs="Arial"/>
                                <w:b/>
                                <w:color w:val="FF0000"/>
                                <w:sz w:val="18"/>
                                <w:szCs w:val="18"/>
                              </w:rPr>
                              <w:t>M</w:t>
                            </w:r>
                            <w:r>
                              <w:rPr>
                                <w:rFonts w:cs="Arial"/>
                                <w:b/>
                                <w:color w:val="FF0000"/>
                                <w:sz w:val="18"/>
                                <w:szCs w:val="18"/>
                              </w:rPr>
                              <w:t>usterhausen</w:t>
                            </w:r>
                            <w:r>
                              <w:rPr>
                                <w:rFonts w:cs="Arial"/>
                                <w:b/>
                                <w:color w:val="990033"/>
                              </w:rPr>
                              <w:br/>
                            </w:r>
                            <w:r w:rsidRPr="009E3DB7">
                              <w:rPr>
                                <w:rFonts w:cs="Arial"/>
                                <w:b/>
                                <w:color w:val="365F91" w:themeColor="accent1" w:themeShade="BF"/>
                                <w:sz w:val="18"/>
                                <w:szCs w:val="18"/>
                              </w:rPr>
                              <w:t xml:space="preserve">Landkreis Südwestpfalz | Verbandsgemeinde </w:t>
                            </w:r>
                            <w:r w:rsidRPr="000D1164">
                              <w:rPr>
                                <w:rFonts w:cs="Arial"/>
                                <w:b/>
                                <w:color w:val="FF0000"/>
                                <w:sz w:val="18"/>
                                <w:szCs w:val="18"/>
                              </w:rPr>
                              <w:t>Musterhausen</w:t>
                            </w:r>
                          </w:p>
                        </w:txbxContent>
                      </wps:txbx>
                      <wps:bodyPr rot="0" vert="horz" wrap="square" lIns="91440" tIns="45720" rIns="91440" bIns="45720" anchor="t" anchorCtr="0" upright="1">
                        <a:noAutofit/>
                      </wps:bodyPr>
                    </wps:wsp>
                    <wps:wsp>
                      <wps:cNvPr id="11" name="Gerade Verbindung 454"/>
                      <wps:cNvCnPr>
                        <a:cxnSpLocks noChangeShapeType="1"/>
                      </wps:cNvCnPr>
                      <wps:spPr bwMode="auto">
                        <a:xfrm>
                          <a:off x="5940266" y="0"/>
                          <a:ext cx="0" cy="638175"/>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BACACF" id="Gruppieren 450" o:spid="_x0000_s1035" style="position:absolute;margin-left:-.55pt;margin-top:-12pt;width:533.9pt;height:50.25pt;z-index:251657728" coordorigin="-73" coordsize="6780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">
              <v:line id="Gerade Verbindung 451" o:spid="_x0000_s1036" style="position:absolute;flip:x;visibility:visible;mso-wrap-style:square" from="-73,4503" to="60550,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tx7oAAADaAAAADwAAAGRycy9kb3ducmV2LnhtbERPSwrCMBDdC94hjOBOUxWkVqOIIoi4&#10;8bcfmrEtNpPSxLbe3iwEl4/3X206U4qGaldYVjAZRyCIU6sLzhTcb4dRDMJ5ZI2lZVLwIQebdb+3&#10;wkTbli/UXH0mQgi7BBXk3leJlC7NyaAb24o4cE9bG/QB1pnUNbYh3JRyGkVzabDg0JBjRbuc0tf1&#10;bRTM9rvFg+Lz6RWbNitujT5Uzis1HHTbJQhPnf+Lf+6jVhC2hivhBsj1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IgLce6AAAA2gAAAA8AAAAAAAAAAAAAAAAAoQIAAGRy&#10;cy9kb3ducmV2LnhtbFBLBQYAAAAABAAEAPkAAACIAwAAAAA=&#10;" strokecolor="#a6a6a6" strokeweight="1.5pt"/>
              <v:line id="Gerade Verbindung 452" o:spid="_x0000_s1037" style="position:absolute;visibility:visible;mso-wrap-style:square" from="65471,4503" to="67729,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9HJ8MAAADaAAAADwAAAGRycy9kb3ducmV2LnhtbESPzWrDMBCE74G+g9hCLiGRk4PTOpFN&#10;CRh6rRP6c1usrWxsrYylOu7bV4VAjsPMfMMci9n2YqLRt44VbDcJCOLa6ZaNgsu5XD+B8AFZY++Y&#10;FPyShyJ/WBwx0+7KbzRVwYgIYZ+hgiaEIZPS1w1Z9Bs3EEfv240WQ5SjkXrEa4TbXu6SJJUWW44L&#10;DQ50aqjuqh+r4KPt5lVtVhrLvXzfp5P5vHwZpZaP88sBRKA53MO39qtW8Az/V+IN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RyfDAAAA2gAAAA8AAAAAAAAAAAAA&#10;AAAAoQIAAGRycy9kb3ducmV2LnhtbFBLBQYAAAAABAAEAPkAAACRAwAAAAA=&#10;" strokecolor="#a6a6a6" strokeweight="1.5pt"/>
              <v:shape id="Textfeld 453" o:spid="_x0000_s1038" type="#_x0000_t202" style="position:absolute;left:15195;top:1091;width:4436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14:paraId="0E3AF098" w14:textId="75A536F9" w:rsidR="00BB64ED" w:rsidRPr="00B574B4" w:rsidRDefault="00BB64ED" w:rsidP="00643356">
                      <w:pPr>
                        <w:jc w:val="right"/>
                        <w:rPr>
                          <w:rFonts w:cs="Arial"/>
                          <w:b/>
                          <w:color w:val="990033"/>
                        </w:rPr>
                      </w:pPr>
                      <w:r>
                        <w:rPr>
                          <w:rFonts w:cs="Arial"/>
                          <w:b/>
                          <w:color w:val="404040"/>
                          <w:sz w:val="18"/>
                          <w:szCs w:val="18"/>
                        </w:rPr>
                        <w:t xml:space="preserve">Ortsgemeinde </w:t>
                      </w:r>
                      <w:r w:rsidRPr="000D1164">
                        <w:rPr>
                          <w:rFonts w:cs="Arial"/>
                          <w:b/>
                          <w:color w:val="FF0000"/>
                          <w:sz w:val="18"/>
                          <w:szCs w:val="18"/>
                        </w:rPr>
                        <w:t>M</w:t>
                      </w:r>
                      <w:r>
                        <w:rPr>
                          <w:rFonts w:cs="Arial"/>
                          <w:b/>
                          <w:color w:val="FF0000"/>
                          <w:sz w:val="18"/>
                          <w:szCs w:val="18"/>
                        </w:rPr>
                        <w:t>usterhausen</w:t>
                      </w:r>
                      <w:r>
                        <w:rPr>
                          <w:rFonts w:cs="Arial"/>
                          <w:b/>
                          <w:color w:val="990033"/>
                        </w:rPr>
                        <w:br/>
                      </w:r>
                      <w:r w:rsidRPr="009E3DB7">
                        <w:rPr>
                          <w:rFonts w:cs="Arial"/>
                          <w:b/>
                          <w:color w:val="365F91" w:themeColor="accent1" w:themeShade="BF"/>
                          <w:sz w:val="18"/>
                          <w:szCs w:val="18"/>
                        </w:rPr>
                        <w:t xml:space="preserve">Landkreis Südwestpfalz | Verbandsgemeinde </w:t>
                      </w:r>
                      <w:r w:rsidRPr="000D1164">
                        <w:rPr>
                          <w:rFonts w:cs="Arial"/>
                          <w:b/>
                          <w:color w:val="FF0000"/>
                          <w:sz w:val="18"/>
                          <w:szCs w:val="18"/>
                        </w:rPr>
                        <w:t>Musterhausen</w:t>
                      </w:r>
                    </w:p>
                  </w:txbxContent>
                </v:textbox>
              </v:shape>
              <v:line id="Gerade Verbindung 454" o:spid="_x0000_s1039" style="position:absolute;visibility:visible;mso-wrap-style:square" from="59402,0" to="59402,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9mP8EAAADbAAAADwAAAGRycy9kb3ducmV2LnhtbERPyWrDMBC9F/oPYgq9hEZOD3FxLZsS&#10;CPTaxHS5DdJUNrFGxlIc5++jQCC3ebx1ynp2vZhoDJ1nBatlBoJYe9OxVdDsty9vIEJENth7JgVn&#10;ClBXjw8lFsaf+IumXbQihXAoUEEb41BIGXRLDsPSD8SJ+/ejw5jgaKUZ8ZTCXS9fs2wtHXacGloc&#10;aNOSPuyOTsFPd5gX2i4MbnP5na8n+9v8WaWen+aPdxCR5ngX39yfJs1fwfWXdICsL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r2Y/wQAAANsAAAAPAAAAAAAAAAAAAAAA&#10;AKECAABkcnMvZG93bnJldi54bWxQSwUGAAAAAAQABAD5AAAAjwMAAAAA&#10;" strokecolor="#a6a6a6" strokeweight="1.5pt"/>
            </v:group>
          </w:pict>
        </mc:Fallback>
      </mc:AlternateContent>
    </w:r>
    <w:r>
      <w:rPr>
        <w:lang w:val="de-DE"/>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0BC7A" w14:textId="77777777" w:rsidR="00963ACF" w:rsidRDefault="00963ACF">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51E07" w14:textId="77777777" w:rsidR="00BB64ED" w:rsidRDefault="00BB64E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2196BF48"/>
    <w:name w:val="WW8Num6"/>
    <w:lvl w:ilvl="0">
      <w:start w:val="1"/>
      <w:numFmt w:val="bullet"/>
      <w:lvlText w:val=""/>
      <w:lvlJc w:val="left"/>
      <w:pPr>
        <w:tabs>
          <w:tab w:val="num" w:pos="0"/>
        </w:tabs>
        <w:ind w:left="720" w:hanging="360"/>
      </w:pPr>
      <w:rPr>
        <w:rFonts w:ascii="Wingdings" w:hAnsi="Wingdings" w:cs="Arial"/>
        <w:sz w:val="16"/>
        <w:szCs w:val="16"/>
      </w:rPr>
    </w:lvl>
  </w:abstractNum>
  <w:abstractNum w:abstractNumId="1" w15:restartNumberingAfterBreak="0">
    <w:nsid w:val="0B6F5BCE"/>
    <w:multiLevelType w:val="multilevel"/>
    <w:tmpl w:val="832241DA"/>
    <w:styleLink w:val="WW8Num12"/>
    <w:lvl w:ilvl="0">
      <w:numFmt w:val="bullet"/>
      <w:lvlText w:val=""/>
      <w:lvlJc w:val="left"/>
      <w:rPr>
        <w:rFonts w:ascii="Wingdings" w:hAnsi="Wingdings" w:cs="Wingdings"/>
        <w:b w:val="0"/>
        <w:i w:val="0"/>
        <w:color w:val="404040"/>
        <w:sz w:val="16"/>
        <w:szCs w:val="36"/>
        <w:u w:val="none"/>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3E744B0"/>
    <w:multiLevelType w:val="hybridMultilevel"/>
    <w:tmpl w:val="AAD8CBC2"/>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786654"/>
    <w:multiLevelType w:val="hybridMultilevel"/>
    <w:tmpl w:val="08E20A8E"/>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D92575"/>
    <w:multiLevelType w:val="multilevel"/>
    <w:tmpl w:val="26BAF79C"/>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4A1F1A"/>
    <w:multiLevelType w:val="hybridMultilevel"/>
    <w:tmpl w:val="B860D29C"/>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A71EC4"/>
    <w:multiLevelType w:val="hybridMultilevel"/>
    <w:tmpl w:val="603439FC"/>
    <w:lvl w:ilvl="0" w:tplc="145A43A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2A3CE7"/>
    <w:multiLevelType w:val="multilevel"/>
    <w:tmpl w:val="635EAB40"/>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9E63E69"/>
    <w:multiLevelType w:val="hybridMultilevel"/>
    <w:tmpl w:val="F67EEADE"/>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21D774B2"/>
    <w:multiLevelType w:val="hybridMultilevel"/>
    <w:tmpl w:val="CA465232"/>
    <w:lvl w:ilvl="0" w:tplc="D794C0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AFA74E5"/>
    <w:multiLevelType w:val="hybridMultilevel"/>
    <w:tmpl w:val="C3900DC4"/>
    <w:lvl w:ilvl="0" w:tplc="356CED9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D37566E"/>
    <w:multiLevelType w:val="multilevel"/>
    <w:tmpl w:val="F416B5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E3C6723"/>
    <w:multiLevelType w:val="multilevel"/>
    <w:tmpl w:val="E80E1D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0363320"/>
    <w:multiLevelType w:val="hybridMultilevel"/>
    <w:tmpl w:val="16FAF03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494555D"/>
    <w:multiLevelType w:val="hybridMultilevel"/>
    <w:tmpl w:val="A3D8016C"/>
    <w:lvl w:ilvl="0" w:tplc="C4FA65B8">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43415C01"/>
    <w:multiLevelType w:val="hybridMultilevel"/>
    <w:tmpl w:val="1E2CCA50"/>
    <w:lvl w:ilvl="0" w:tplc="0E16D81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C732B1D"/>
    <w:multiLevelType w:val="hybridMultilevel"/>
    <w:tmpl w:val="14D8260A"/>
    <w:lvl w:ilvl="0" w:tplc="349C92BE">
      <w:start w:val="1"/>
      <w:numFmt w:val="lowerLetter"/>
      <w:lvlText w:val="%1)"/>
      <w:lvlJc w:val="left"/>
      <w:pPr>
        <w:ind w:left="720" w:hanging="360"/>
      </w:pPr>
      <w:rPr>
        <w:rFonts w:asciiTheme="minorHAnsi" w:eastAsiaTheme="minorHAnsi" w:hAnsiTheme="minorHAnsi" w:cstheme="minorBidi"/>
      </w:rPr>
    </w:lvl>
    <w:lvl w:ilvl="1" w:tplc="349C92BE">
      <w:start w:val="1"/>
      <w:numFmt w:val="lowerLetter"/>
      <w:lvlText w:val="%2)"/>
      <w:lvlJc w:val="left"/>
      <w:pPr>
        <w:ind w:left="1440" w:hanging="360"/>
      </w:pPr>
      <w:rPr>
        <w:rFonts w:asciiTheme="minorHAnsi" w:eastAsiaTheme="minorHAnsi" w:hAnsiTheme="minorHAnsi" w:cstheme="minorBidi"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5514D7C"/>
    <w:multiLevelType w:val="hybridMultilevel"/>
    <w:tmpl w:val="97C83DDE"/>
    <w:lvl w:ilvl="0" w:tplc="F57AF69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A4D0849"/>
    <w:multiLevelType w:val="hybridMultilevel"/>
    <w:tmpl w:val="253480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CF85B60"/>
    <w:multiLevelType w:val="hybridMultilevel"/>
    <w:tmpl w:val="8AE622D8"/>
    <w:lvl w:ilvl="0" w:tplc="04070001">
      <w:start w:val="1"/>
      <w:numFmt w:val="bullet"/>
      <w:lvlText w:val=""/>
      <w:lvlJc w:val="left"/>
      <w:pPr>
        <w:ind w:left="720" w:hanging="360"/>
      </w:pPr>
      <w:rPr>
        <w:rFonts w:ascii="Symbol" w:hAnsi="Symbol"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E872606"/>
    <w:multiLevelType w:val="hybridMultilevel"/>
    <w:tmpl w:val="20C489BA"/>
    <w:lvl w:ilvl="0" w:tplc="2196BF48">
      <w:start w:val="1"/>
      <w:numFmt w:val="bullet"/>
      <w:lvlText w:val=""/>
      <w:lvlJc w:val="left"/>
      <w:pPr>
        <w:ind w:left="720" w:hanging="360"/>
      </w:pPr>
      <w:rPr>
        <w:rFonts w:ascii="Wingdings" w:hAnsi="Wingdings" w:cs="Arial"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27A2E28"/>
    <w:multiLevelType w:val="hybridMultilevel"/>
    <w:tmpl w:val="C1D46506"/>
    <w:lvl w:ilvl="0" w:tplc="11EC10FA">
      <w:start w:val="1"/>
      <w:numFmt w:val="bullet"/>
      <w:lvlText w:val=""/>
      <w:lvlJc w:val="left"/>
      <w:pPr>
        <w:ind w:left="108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2" w15:restartNumberingAfterBreak="0">
    <w:nsid w:val="65413F99"/>
    <w:multiLevelType w:val="multilevel"/>
    <w:tmpl w:val="34DA0D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7627231"/>
    <w:multiLevelType w:val="hybridMultilevel"/>
    <w:tmpl w:val="3D94A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85F46B4"/>
    <w:multiLevelType w:val="multilevel"/>
    <w:tmpl w:val="3F227AAA"/>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
      <w:lvlJc w:val="left"/>
      <w:pPr>
        <w:ind w:left="1440" w:hanging="36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69907C32"/>
    <w:multiLevelType w:val="hybridMultilevel"/>
    <w:tmpl w:val="D584C948"/>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9EE29AA"/>
    <w:multiLevelType w:val="hybridMultilevel"/>
    <w:tmpl w:val="40F69CF4"/>
    <w:lvl w:ilvl="0" w:tplc="059C9088">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A504D09"/>
    <w:multiLevelType w:val="hybridMultilevel"/>
    <w:tmpl w:val="160073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B5A1B3C"/>
    <w:multiLevelType w:val="hybridMultilevel"/>
    <w:tmpl w:val="853CCE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2BC69C7"/>
    <w:multiLevelType w:val="hybridMultilevel"/>
    <w:tmpl w:val="D02CA698"/>
    <w:lvl w:ilvl="0" w:tplc="323EFC04">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2EC09A0"/>
    <w:multiLevelType w:val="multilevel"/>
    <w:tmpl w:val="F860FE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791142F0"/>
    <w:multiLevelType w:val="hybridMultilevel"/>
    <w:tmpl w:val="8D52E88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BA425F9"/>
    <w:multiLevelType w:val="multilevel"/>
    <w:tmpl w:val="D3EA53B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3"/>
  </w:num>
  <w:num w:numId="2">
    <w:abstractNumId w:val="22"/>
  </w:num>
  <w:num w:numId="3">
    <w:abstractNumId w:val="25"/>
  </w:num>
  <w:num w:numId="4">
    <w:abstractNumId w:val="4"/>
  </w:num>
  <w:num w:numId="5">
    <w:abstractNumId w:val="17"/>
  </w:num>
  <w:num w:numId="6">
    <w:abstractNumId w:val="14"/>
  </w:num>
  <w:num w:numId="7">
    <w:abstractNumId w:val="19"/>
  </w:num>
  <w:num w:numId="8">
    <w:abstractNumId w:val="8"/>
  </w:num>
  <w:num w:numId="9">
    <w:abstractNumId w:val="21"/>
  </w:num>
  <w:num w:numId="10">
    <w:abstractNumId w:val="23"/>
  </w:num>
  <w:num w:numId="11">
    <w:abstractNumId w:val="9"/>
  </w:num>
  <w:num w:numId="12">
    <w:abstractNumId w:val="11"/>
  </w:num>
  <w:num w:numId="13">
    <w:abstractNumId w:val="32"/>
  </w:num>
  <w:num w:numId="14">
    <w:abstractNumId w:val="29"/>
  </w:num>
  <w:num w:numId="15">
    <w:abstractNumId w:val="12"/>
  </w:num>
  <w:num w:numId="16">
    <w:abstractNumId w:val="24"/>
  </w:num>
  <w:num w:numId="17">
    <w:abstractNumId w:val="30"/>
  </w:num>
  <w:num w:numId="18">
    <w:abstractNumId w:val="7"/>
  </w:num>
  <w:num w:numId="19">
    <w:abstractNumId w:val="10"/>
  </w:num>
  <w:num w:numId="20">
    <w:abstractNumId w:val="15"/>
  </w:num>
  <w:num w:numId="21">
    <w:abstractNumId w:val="10"/>
  </w:num>
  <w:num w:numId="22">
    <w:abstractNumId w:val="0"/>
  </w:num>
  <w:num w:numId="23">
    <w:abstractNumId w:val="1"/>
  </w:num>
  <w:num w:numId="24">
    <w:abstractNumId w:val="6"/>
  </w:num>
  <w:num w:numId="25">
    <w:abstractNumId w:val="5"/>
  </w:num>
  <w:num w:numId="26">
    <w:abstractNumId w:val="26"/>
  </w:num>
  <w:num w:numId="27">
    <w:abstractNumId w:val="27"/>
  </w:num>
  <w:num w:numId="28">
    <w:abstractNumId w:val="20"/>
  </w:num>
  <w:num w:numId="29">
    <w:abstractNumId w:val="16"/>
  </w:num>
  <w:num w:numId="30">
    <w:abstractNumId w:val="28"/>
  </w:num>
  <w:num w:numId="31">
    <w:abstractNumId w:val="13"/>
  </w:num>
  <w:num w:numId="32">
    <w:abstractNumId w:val="18"/>
  </w:num>
  <w:num w:numId="33">
    <w:abstractNumId w:val="31"/>
  </w:num>
  <w:num w:numId="34">
    <w:abstractNumId w:val="2"/>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bmann Mathias">
    <w15:presenceInfo w15:providerId="AD" w15:userId="S-1-5-21-606747145-562591055-839522115-207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C15"/>
    <w:rsid w:val="00007DCF"/>
    <w:rsid w:val="00012C33"/>
    <w:rsid w:val="00015BC9"/>
    <w:rsid w:val="00016CCC"/>
    <w:rsid w:val="0001753C"/>
    <w:rsid w:val="0002054A"/>
    <w:rsid w:val="0002186A"/>
    <w:rsid w:val="000223CC"/>
    <w:rsid w:val="00023401"/>
    <w:rsid w:val="0002744B"/>
    <w:rsid w:val="00027787"/>
    <w:rsid w:val="00027DC4"/>
    <w:rsid w:val="00030CBB"/>
    <w:rsid w:val="00030E26"/>
    <w:rsid w:val="00034D0C"/>
    <w:rsid w:val="000366FA"/>
    <w:rsid w:val="000367C3"/>
    <w:rsid w:val="00041870"/>
    <w:rsid w:val="00043602"/>
    <w:rsid w:val="000440E6"/>
    <w:rsid w:val="00044593"/>
    <w:rsid w:val="00045216"/>
    <w:rsid w:val="00052209"/>
    <w:rsid w:val="0005646C"/>
    <w:rsid w:val="00056976"/>
    <w:rsid w:val="00060C75"/>
    <w:rsid w:val="00063570"/>
    <w:rsid w:val="00064FE2"/>
    <w:rsid w:val="000656C2"/>
    <w:rsid w:val="000678C8"/>
    <w:rsid w:val="00067C33"/>
    <w:rsid w:val="000708FB"/>
    <w:rsid w:val="00073B28"/>
    <w:rsid w:val="00074DC1"/>
    <w:rsid w:val="00081E3B"/>
    <w:rsid w:val="0008264F"/>
    <w:rsid w:val="0008322A"/>
    <w:rsid w:val="00083532"/>
    <w:rsid w:val="00084241"/>
    <w:rsid w:val="000844A9"/>
    <w:rsid w:val="0008673A"/>
    <w:rsid w:val="00086E7E"/>
    <w:rsid w:val="00096DFD"/>
    <w:rsid w:val="00097049"/>
    <w:rsid w:val="000972FC"/>
    <w:rsid w:val="000B05DB"/>
    <w:rsid w:val="000B153B"/>
    <w:rsid w:val="000B245D"/>
    <w:rsid w:val="000B45D8"/>
    <w:rsid w:val="000C0207"/>
    <w:rsid w:val="000C3675"/>
    <w:rsid w:val="000C6B33"/>
    <w:rsid w:val="000C6FC1"/>
    <w:rsid w:val="000D019C"/>
    <w:rsid w:val="000D1164"/>
    <w:rsid w:val="000D1EC0"/>
    <w:rsid w:val="000D5E06"/>
    <w:rsid w:val="000E4ADE"/>
    <w:rsid w:val="000E521A"/>
    <w:rsid w:val="000E5B4B"/>
    <w:rsid w:val="000E7ED4"/>
    <w:rsid w:val="000F02F2"/>
    <w:rsid w:val="000F0ECA"/>
    <w:rsid w:val="000F11F8"/>
    <w:rsid w:val="000F1585"/>
    <w:rsid w:val="000F347A"/>
    <w:rsid w:val="000F34DF"/>
    <w:rsid w:val="000F4CFE"/>
    <w:rsid w:val="000F65DE"/>
    <w:rsid w:val="000F7A70"/>
    <w:rsid w:val="000F7B57"/>
    <w:rsid w:val="000F7C4E"/>
    <w:rsid w:val="0010184B"/>
    <w:rsid w:val="0010254C"/>
    <w:rsid w:val="001035C0"/>
    <w:rsid w:val="00104B54"/>
    <w:rsid w:val="00105A2A"/>
    <w:rsid w:val="00106F89"/>
    <w:rsid w:val="00121B71"/>
    <w:rsid w:val="001231AF"/>
    <w:rsid w:val="00125034"/>
    <w:rsid w:val="00127FD6"/>
    <w:rsid w:val="00131E83"/>
    <w:rsid w:val="00132D46"/>
    <w:rsid w:val="00133424"/>
    <w:rsid w:val="00133B4B"/>
    <w:rsid w:val="00137113"/>
    <w:rsid w:val="00137B3A"/>
    <w:rsid w:val="00141F17"/>
    <w:rsid w:val="00144F56"/>
    <w:rsid w:val="001532A5"/>
    <w:rsid w:val="001540F6"/>
    <w:rsid w:val="001600AB"/>
    <w:rsid w:val="001606EB"/>
    <w:rsid w:val="001625EF"/>
    <w:rsid w:val="001631DC"/>
    <w:rsid w:val="00164637"/>
    <w:rsid w:val="00165A4C"/>
    <w:rsid w:val="00165B41"/>
    <w:rsid w:val="00166209"/>
    <w:rsid w:val="00167930"/>
    <w:rsid w:val="00171980"/>
    <w:rsid w:val="00172D8E"/>
    <w:rsid w:val="00173FFB"/>
    <w:rsid w:val="00175021"/>
    <w:rsid w:val="00180A01"/>
    <w:rsid w:val="00183013"/>
    <w:rsid w:val="0018594D"/>
    <w:rsid w:val="00185CEB"/>
    <w:rsid w:val="0018726A"/>
    <w:rsid w:val="00187620"/>
    <w:rsid w:val="00190714"/>
    <w:rsid w:val="00195315"/>
    <w:rsid w:val="001A02A5"/>
    <w:rsid w:val="001A1F32"/>
    <w:rsid w:val="001A36D4"/>
    <w:rsid w:val="001A5187"/>
    <w:rsid w:val="001A7A81"/>
    <w:rsid w:val="001A7CB9"/>
    <w:rsid w:val="001B0B3F"/>
    <w:rsid w:val="001B0EF3"/>
    <w:rsid w:val="001B2393"/>
    <w:rsid w:val="001B2E51"/>
    <w:rsid w:val="001B4D64"/>
    <w:rsid w:val="001B55E7"/>
    <w:rsid w:val="001B5FB5"/>
    <w:rsid w:val="001B6787"/>
    <w:rsid w:val="001C0F16"/>
    <w:rsid w:val="001C1A56"/>
    <w:rsid w:val="001C31E8"/>
    <w:rsid w:val="001C3AF9"/>
    <w:rsid w:val="001C7EEE"/>
    <w:rsid w:val="001D0B69"/>
    <w:rsid w:val="001D6066"/>
    <w:rsid w:val="001D7836"/>
    <w:rsid w:val="001E04B7"/>
    <w:rsid w:val="001E20AA"/>
    <w:rsid w:val="001E2317"/>
    <w:rsid w:val="001E3331"/>
    <w:rsid w:val="001E4367"/>
    <w:rsid w:val="001E6E65"/>
    <w:rsid w:val="001E7682"/>
    <w:rsid w:val="001F10C1"/>
    <w:rsid w:val="001F16D4"/>
    <w:rsid w:val="00200FEB"/>
    <w:rsid w:val="00203821"/>
    <w:rsid w:val="0020742B"/>
    <w:rsid w:val="00207ED9"/>
    <w:rsid w:val="00213B1A"/>
    <w:rsid w:val="00213BB7"/>
    <w:rsid w:val="00214393"/>
    <w:rsid w:val="00215D85"/>
    <w:rsid w:val="00223627"/>
    <w:rsid w:val="00223C1D"/>
    <w:rsid w:val="00226D9E"/>
    <w:rsid w:val="00227819"/>
    <w:rsid w:val="00231FC4"/>
    <w:rsid w:val="002340E4"/>
    <w:rsid w:val="002341A9"/>
    <w:rsid w:val="002360B3"/>
    <w:rsid w:val="00236538"/>
    <w:rsid w:val="00236ECF"/>
    <w:rsid w:val="0024431A"/>
    <w:rsid w:val="00244E73"/>
    <w:rsid w:val="00247764"/>
    <w:rsid w:val="00247F42"/>
    <w:rsid w:val="00253351"/>
    <w:rsid w:val="00255EAE"/>
    <w:rsid w:val="00257A3C"/>
    <w:rsid w:val="00257B2A"/>
    <w:rsid w:val="002615D7"/>
    <w:rsid w:val="002631DB"/>
    <w:rsid w:val="002636EC"/>
    <w:rsid w:val="0026424A"/>
    <w:rsid w:val="0026470F"/>
    <w:rsid w:val="00264FB5"/>
    <w:rsid w:val="00265059"/>
    <w:rsid w:val="00266860"/>
    <w:rsid w:val="002717A2"/>
    <w:rsid w:val="00276AA9"/>
    <w:rsid w:val="00276C8D"/>
    <w:rsid w:val="00277EA4"/>
    <w:rsid w:val="00280A52"/>
    <w:rsid w:val="00282A90"/>
    <w:rsid w:val="0028587B"/>
    <w:rsid w:val="00286F03"/>
    <w:rsid w:val="00291681"/>
    <w:rsid w:val="00293E40"/>
    <w:rsid w:val="00295477"/>
    <w:rsid w:val="00296526"/>
    <w:rsid w:val="00297006"/>
    <w:rsid w:val="002979DC"/>
    <w:rsid w:val="002A0B04"/>
    <w:rsid w:val="002A233B"/>
    <w:rsid w:val="002B0576"/>
    <w:rsid w:val="002B2326"/>
    <w:rsid w:val="002B447A"/>
    <w:rsid w:val="002B5351"/>
    <w:rsid w:val="002C00FA"/>
    <w:rsid w:val="002C0717"/>
    <w:rsid w:val="002C1C5D"/>
    <w:rsid w:val="002C632F"/>
    <w:rsid w:val="002C7E2A"/>
    <w:rsid w:val="002D3B5A"/>
    <w:rsid w:val="002D4CAD"/>
    <w:rsid w:val="002E26F1"/>
    <w:rsid w:val="002E34A4"/>
    <w:rsid w:val="002E6C15"/>
    <w:rsid w:val="002F3CC8"/>
    <w:rsid w:val="002F52BF"/>
    <w:rsid w:val="002F6285"/>
    <w:rsid w:val="002F7298"/>
    <w:rsid w:val="002F7B6C"/>
    <w:rsid w:val="0030108D"/>
    <w:rsid w:val="00302806"/>
    <w:rsid w:val="003028F2"/>
    <w:rsid w:val="00302CE6"/>
    <w:rsid w:val="003071FB"/>
    <w:rsid w:val="00310F48"/>
    <w:rsid w:val="00315A8A"/>
    <w:rsid w:val="00316E7E"/>
    <w:rsid w:val="00322AAA"/>
    <w:rsid w:val="00325B7C"/>
    <w:rsid w:val="0033000A"/>
    <w:rsid w:val="003326C0"/>
    <w:rsid w:val="00333221"/>
    <w:rsid w:val="00334BA1"/>
    <w:rsid w:val="00341B90"/>
    <w:rsid w:val="0034295B"/>
    <w:rsid w:val="00342E53"/>
    <w:rsid w:val="00343C21"/>
    <w:rsid w:val="00344A5E"/>
    <w:rsid w:val="00347373"/>
    <w:rsid w:val="00350350"/>
    <w:rsid w:val="0035215B"/>
    <w:rsid w:val="0035286D"/>
    <w:rsid w:val="00354E20"/>
    <w:rsid w:val="0035617D"/>
    <w:rsid w:val="00356CC9"/>
    <w:rsid w:val="00360DDB"/>
    <w:rsid w:val="0036220F"/>
    <w:rsid w:val="00363F08"/>
    <w:rsid w:val="003676B9"/>
    <w:rsid w:val="003708F9"/>
    <w:rsid w:val="00370B30"/>
    <w:rsid w:val="0037238F"/>
    <w:rsid w:val="00375349"/>
    <w:rsid w:val="00375B61"/>
    <w:rsid w:val="00376B0D"/>
    <w:rsid w:val="003816F2"/>
    <w:rsid w:val="00386313"/>
    <w:rsid w:val="00387A4A"/>
    <w:rsid w:val="00390CF4"/>
    <w:rsid w:val="0039199D"/>
    <w:rsid w:val="00394609"/>
    <w:rsid w:val="003948C8"/>
    <w:rsid w:val="0039611B"/>
    <w:rsid w:val="003A1709"/>
    <w:rsid w:val="003A7677"/>
    <w:rsid w:val="003B19DF"/>
    <w:rsid w:val="003B46D9"/>
    <w:rsid w:val="003B66F8"/>
    <w:rsid w:val="003C047F"/>
    <w:rsid w:val="003C2439"/>
    <w:rsid w:val="003C28CC"/>
    <w:rsid w:val="003C4FDB"/>
    <w:rsid w:val="003C5A48"/>
    <w:rsid w:val="003C74D1"/>
    <w:rsid w:val="003D17A9"/>
    <w:rsid w:val="003D268D"/>
    <w:rsid w:val="003D372F"/>
    <w:rsid w:val="003D77F3"/>
    <w:rsid w:val="003E1FA5"/>
    <w:rsid w:val="003E283F"/>
    <w:rsid w:val="003E31A2"/>
    <w:rsid w:val="003F0347"/>
    <w:rsid w:val="003F0A95"/>
    <w:rsid w:val="003F0BC2"/>
    <w:rsid w:val="003F17C5"/>
    <w:rsid w:val="004001F6"/>
    <w:rsid w:val="00401331"/>
    <w:rsid w:val="00401F40"/>
    <w:rsid w:val="00402A8E"/>
    <w:rsid w:val="004039E4"/>
    <w:rsid w:val="00404F1D"/>
    <w:rsid w:val="004073C2"/>
    <w:rsid w:val="00407616"/>
    <w:rsid w:val="00412A3F"/>
    <w:rsid w:val="0041423D"/>
    <w:rsid w:val="00414627"/>
    <w:rsid w:val="0041524B"/>
    <w:rsid w:val="00415E80"/>
    <w:rsid w:val="004164EF"/>
    <w:rsid w:val="00417516"/>
    <w:rsid w:val="0042085C"/>
    <w:rsid w:val="00420D91"/>
    <w:rsid w:val="004216C6"/>
    <w:rsid w:val="00422CD0"/>
    <w:rsid w:val="00423491"/>
    <w:rsid w:val="004236CF"/>
    <w:rsid w:val="00423FAD"/>
    <w:rsid w:val="00424259"/>
    <w:rsid w:val="004257CF"/>
    <w:rsid w:val="00427575"/>
    <w:rsid w:val="004322B6"/>
    <w:rsid w:val="00432A16"/>
    <w:rsid w:val="00436496"/>
    <w:rsid w:val="00437B9E"/>
    <w:rsid w:val="00442C00"/>
    <w:rsid w:val="00445D15"/>
    <w:rsid w:val="00445D85"/>
    <w:rsid w:val="00450B31"/>
    <w:rsid w:val="004518BA"/>
    <w:rsid w:val="0045350E"/>
    <w:rsid w:val="00453A59"/>
    <w:rsid w:val="00455116"/>
    <w:rsid w:val="00455F5E"/>
    <w:rsid w:val="00457220"/>
    <w:rsid w:val="00460B3D"/>
    <w:rsid w:val="004627E5"/>
    <w:rsid w:val="00463626"/>
    <w:rsid w:val="00464BF1"/>
    <w:rsid w:val="00465C46"/>
    <w:rsid w:val="00466B4B"/>
    <w:rsid w:val="004716D9"/>
    <w:rsid w:val="004724B0"/>
    <w:rsid w:val="00472C8C"/>
    <w:rsid w:val="00473363"/>
    <w:rsid w:val="00477D0C"/>
    <w:rsid w:val="00480A41"/>
    <w:rsid w:val="00482B06"/>
    <w:rsid w:val="0048317C"/>
    <w:rsid w:val="00484B15"/>
    <w:rsid w:val="004858CB"/>
    <w:rsid w:val="00485B31"/>
    <w:rsid w:val="00486420"/>
    <w:rsid w:val="00491913"/>
    <w:rsid w:val="00494B74"/>
    <w:rsid w:val="004A1172"/>
    <w:rsid w:val="004A34F2"/>
    <w:rsid w:val="004A4CE8"/>
    <w:rsid w:val="004A6D10"/>
    <w:rsid w:val="004A732D"/>
    <w:rsid w:val="004A7BC9"/>
    <w:rsid w:val="004B1F2C"/>
    <w:rsid w:val="004B2242"/>
    <w:rsid w:val="004B27A2"/>
    <w:rsid w:val="004B2974"/>
    <w:rsid w:val="004B4823"/>
    <w:rsid w:val="004B4893"/>
    <w:rsid w:val="004B490B"/>
    <w:rsid w:val="004B6960"/>
    <w:rsid w:val="004B6C07"/>
    <w:rsid w:val="004B73C6"/>
    <w:rsid w:val="004B7C0F"/>
    <w:rsid w:val="004C0C27"/>
    <w:rsid w:val="004C1BF2"/>
    <w:rsid w:val="004C4EDC"/>
    <w:rsid w:val="004C6407"/>
    <w:rsid w:val="004C66CE"/>
    <w:rsid w:val="004C69F9"/>
    <w:rsid w:val="004C7375"/>
    <w:rsid w:val="004C7A14"/>
    <w:rsid w:val="004D089B"/>
    <w:rsid w:val="004D1C18"/>
    <w:rsid w:val="004D4101"/>
    <w:rsid w:val="004D44A4"/>
    <w:rsid w:val="004D74EC"/>
    <w:rsid w:val="004E09D6"/>
    <w:rsid w:val="004E2DCD"/>
    <w:rsid w:val="004E69A5"/>
    <w:rsid w:val="004E70C6"/>
    <w:rsid w:val="004F0CB7"/>
    <w:rsid w:val="004F1652"/>
    <w:rsid w:val="004F3739"/>
    <w:rsid w:val="0050227C"/>
    <w:rsid w:val="005041D3"/>
    <w:rsid w:val="005046E0"/>
    <w:rsid w:val="00505798"/>
    <w:rsid w:val="005063E0"/>
    <w:rsid w:val="00507485"/>
    <w:rsid w:val="0051208E"/>
    <w:rsid w:val="00512CDC"/>
    <w:rsid w:val="005143AD"/>
    <w:rsid w:val="005151FB"/>
    <w:rsid w:val="00515CDA"/>
    <w:rsid w:val="005161AC"/>
    <w:rsid w:val="005161FA"/>
    <w:rsid w:val="0051634C"/>
    <w:rsid w:val="00523137"/>
    <w:rsid w:val="0052325E"/>
    <w:rsid w:val="0052411D"/>
    <w:rsid w:val="005267AC"/>
    <w:rsid w:val="00526B8C"/>
    <w:rsid w:val="0053041E"/>
    <w:rsid w:val="005305A1"/>
    <w:rsid w:val="005342DC"/>
    <w:rsid w:val="00534F1E"/>
    <w:rsid w:val="005373C5"/>
    <w:rsid w:val="005431C2"/>
    <w:rsid w:val="00544D9E"/>
    <w:rsid w:val="00545160"/>
    <w:rsid w:val="00547254"/>
    <w:rsid w:val="00547573"/>
    <w:rsid w:val="00547B8D"/>
    <w:rsid w:val="00551409"/>
    <w:rsid w:val="00551B13"/>
    <w:rsid w:val="00554F0D"/>
    <w:rsid w:val="00557E5E"/>
    <w:rsid w:val="00562746"/>
    <w:rsid w:val="00562F09"/>
    <w:rsid w:val="00567F4F"/>
    <w:rsid w:val="00572444"/>
    <w:rsid w:val="00572DC6"/>
    <w:rsid w:val="005768B2"/>
    <w:rsid w:val="00580C0A"/>
    <w:rsid w:val="00584577"/>
    <w:rsid w:val="00584D2F"/>
    <w:rsid w:val="00587082"/>
    <w:rsid w:val="005A04F0"/>
    <w:rsid w:val="005A093C"/>
    <w:rsid w:val="005A0C7A"/>
    <w:rsid w:val="005A0F6B"/>
    <w:rsid w:val="005A612E"/>
    <w:rsid w:val="005A6EAC"/>
    <w:rsid w:val="005A6EB4"/>
    <w:rsid w:val="005A6FA9"/>
    <w:rsid w:val="005A73B6"/>
    <w:rsid w:val="005B44AA"/>
    <w:rsid w:val="005B44B3"/>
    <w:rsid w:val="005C2693"/>
    <w:rsid w:val="005D1549"/>
    <w:rsid w:val="005D47B7"/>
    <w:rsid w:val="005E1E34"/>
    <w:rsid w:val="005E2E25"/>
    <w:rsid w:val="005E37FC"/>
    <w:rsid w:val="005E3C3B"/>
    <w:rsid w:val="005E52BB"/>
    <w:rsid w:val="005E5438"/>
    <w:rsid w:val="005E58C3"/>
    <w:rsid w:val="005F5368"/>
    <w:rsid w:val="005F6BD2"/>
    <w:rsid w:val="005F7567"/>
    <w:rsid w:val="006008AC"/>
    <w:rsid w:val="00602E4E"/>
    <w:rsid w:val="0060673B"/>
    <w:rsid w:val="00607090"/>
    <w:rsid w:val="006118CB"/>
    <w:rsid w:val="00614033"/>
    <w:rsid w:val="006150FC"/>
    <w:rsid w:val="006163A5"/>
    <w:rsid w:val="00620129"/>
    <w:rsid w:val="00620572"/>
    <w:rsid w:val="00623C4E"/>
    <w:rsid w:val="00625A18"/>
    <w:rsid w:val="00626DAE"/>
    <w:rsid w:val="00627294"/>
    <w:rsid w:val="006301F7"/>
    <w:rsid w:val="00630628"/>
    <w:rsid w:val="00633E70"/>
    <w:rsid w:val="00636217"/>
    <w:rsid w:val="00637D49"/>
    <w:rsid w:val="006403F9"/>
    <w:rsid w:val="00643356"/>
    <w:rsid w:val="00652842"/>
    <w:rsid w:val="00653A18"/>
    <w:rsid w:val="006564EA"/>
    <w:rsid w:val="00656859"/>
    <w:rsid w:val="0065713A"/>
    <w:rsid w:val="0066026E"/>
    <w:rsid w:val="0066077F"/>
    <w:rsid w:val="00663A74"/>
    <w:rsid w:val="00665EE0"/>
    <w:rsid w:val="006666C6"/>
    <w:rsid w:val="006751DB"/>
    <w:rsid w:val="0067714A"/>
    <w:rsid w:val="00677AFC"/>
    <w:rsid w:val="00677BE4"/>
    <w:rsid w:val="00684CE8"/>
    <w:rsid w:val="00685A2E"/>
    <w:rsid w:val="00686F35"/>
    <w:rsid w:val="00690120"/>
    <w:rsid w:val="00691777"/>
    <w:rsid w:val="00691B79"/>
    <w:rsid w:val="00692827"/>
    <w:rsid w:val="006A3ABE"/>
    <w:rsid w:val="006A4956"/>
    <w:rsid w:val="006A6C68"/>
    <w:rsid w:val="006A7A4A"/>
    <w:rsid w:val="006B0325"/>
    <w:rsid w:val="006B6441"/>
    <w:rsid w:val="006C0399"/>
    <w:rsid w:val="006C30F6"/>
    <w:rsid w:val="006C6163"/>
    <w:rsid w:val="006C7A6C"/>
    <w:rsid w:val="006D16A4"/>
    <w:rsid w:val="006D1A93"/>
    <w:rsid w:val="006D56F3"/>
    <w:rsid w:val="006D779C"/>
    <w:rsid w:val="006E59BF"/>
    <w:rsid w:val="006F0C02"/>
    <w:rsid w:val="006F2088"/>
    <w:rsid w:val="006F227F"/>
    <w:rsid w:val="006F6464"/>
    <w:rsid w:val="00700E11"/>
    <w:rsid w:val="00701123"/>
    <w:rsid w:val="00703714"/>
    <w:rsid w:val="00704271"/>
    <w:rsid w:val="00704D4F"/>
    <w:rsid w:val="007056EF"/>
    <w:rsid w:val="00707EF5"/>
    <w:rsid w:val="00710F1C"/>
    <w:rsid w:val="00713A59"/>
    <w:rsid w:val="00714513"/>
    <w:rsid w:val="0071659B"/>
    <w:rsid w:val="00717600"/>
    <w:rsid w:val="00722377"/>
    <w:rsid w:val="00722B8F"/>
    <w:rsid w:val="00723670"/>
    <w:rsid w:val="00732DC9"/>
    <w:rsid w:val="00733464"/>
    <w:rsid w:val="007343F1"/>
    <w:rsid w:val="0073532D"/>
    <w:rsid w:val="00736B2D"/>
    <w:rsid w:val="007426D5"/>
    <w:rsid w:val="00755EC1"/>
    <w:rsid w:val="00761A06"/>
    <w:rsid w:val="00762505"/>
    <w:rsid w:val="00765F43"/>
    <w:rsid w:val="007678A7"/>
    <w:rsid w:val="00767CA0"/>
    <w:rsid w:val="00770151"/>
    <w:rsid w:val="00770F98"/>
    <w:rsid w:val="0077446E"/>
    <w:rsid w:val="0077482A"/>
    <w:rsid w:val="00775375"/>
    <w:rsid w:val="00775C75"/>
    <w:rsid w:val="00777876"/>
    <w:rsid w:val="00777ED9"/>
    <w:rsid w:val="00777FD1"/>
    <w:rsid w:val="00780C88"/>
    <w:rsid w:val="00781D81"/>
    <w:rsid w:val="0078399E"/>
    <w:rsid w:val="00785E10"/>
    <w:rsid w:val="00786C7B"/>
    <w:rsid w:val="007904DE"/>
    <w:rsid w:val="00794817"/>
    <w:rsid w:val="007A0441"/>
    <w:rsid w:val="007A0F36"/>
    <w:rsid w:val="007A29CA"/>
    <w:rsid w:val="007A45FE"/>
    <w:rsid w:val="007A5E48"/>
    <w:rsid w:val="007B1EDA"/>
    <w:rsid w:val="007B22AE"/>
    <w:rsid w:val="007B2730"/>
    <w:rsid w:val="007B43BA"/>
    <w:rsid w:val="007B45B1"/>
    <w:rsid w:val="007B5074"/>
    <w:rsid w:val="007B5BB1"/>
    <w:rsid w:val="007C05F6"/>
    <w:rsid w:val="007C1A11"/>
    <w:rsid w:val="007C40DC"/>
    <w:rsid w:val="007C5014"/>
    <w:rsid w:val="007C605A"/>
    <w:rsid w:val="007C68C1"/>
    <w:rsid w:val="007C6BAC"/>
    <w:rsid w:val="007D05D1"/>
    <w:rsid w:val="007D32C1"/>
    <w:rsid w:val="007D3313"/>
    <w:rsid w:val="007D381F"/>
    <w:rsid w:val="007D3991"/>
    <w:rsid w:val="007D56A6"/>
    <w:rsid w:val="007D5F52"/>
    <w:rsid w:val="007E10DF"/>
    <w:rsid w:val="007E2F15"/>
    <w:rsid w:val="007F0E61"/>
    <w:rsid w:val="007F30E8"/>
    <w:rsid w:val="007F44F0"/>
    <w:rsid w:val="007F6A5A"/>
    <w:rsid w:val="007F6FE5"/>
    <w:rsid w:val="008001D3"/>
    <w:rsid w:val="0080312E"/>
    <w:rsid w:val="0080367C"/>
    <w:rsid w:val="008070AC"/>
    <w:rsid w:val="00811820"/>
    <w:rsid w:val="0081520F"/>
    <w:rsid w:val="00817BBD"/>
    <w:rsid w:val="00820503"/>
    <w:rsid w:val="00820A71"/>
    <w:rsid w:val="00823D87"/>
    <w:rsid w:val="00824029"/>
    <w:rsid w:val="00827DA5"/>
    <w:rsid w:val="00830156"/>
    <w:rsid w:val="0083089B"/>
    <w:rsid w:val="00831B54"/>
    <w:rsid w:val="00833E34"/>
    <w:rsid w:val="00834F08"/>
    <w:rsid w:val="00837D04"/>
    <w:rsid w:val="00837ED9"/>
    <w:rsid w:val="008420CA"/>
    <w:rsid w:val="00844143"/>
    <w:rsid w:val="00845293"/>
    <w:rsid w:val="00845E9C"/>
    <w:rsid w:val="00846F6C"/>
    <w:rsid w:val="008517D8"/>
    <w:rsid w:val="008536FC"/>
    <w:rsid w:val="008554C0"/>
    <w:rsid w:val="008607A9"/>
    <w:rsid w:val="0086237C"/>
    <w:rsid w:val="00864567"/>
    <w:rsid w:val="00867AC6"/>
    <w:rsid w:val="00870BCD"/>
    <w:rsid w:val="008714B2"/>
    <w:rsid w:val="00873C41"/>
    <w:rsid w:val="00874BDF"/>
    <w:rsid w:val="00881F71"/>
    <w:rsid w:val="00884FB5"/>
    <w:rsid w:val="00887C56"/>
    <w:rsid w:val="00892D77"/>
    <w:rsid w:val="00893155"/>
    <w:rsid w:val="0089490C"/>
    <w:rsid w:val="0089585C"/>
    <w:rsid w:val="00896E66"/>
    <w:rsid w:val="00896E6F"/>
    <w:rsid w:val="008975AF"/>
    <w:rsid w:val="008979D9"/>
    <w:rsid w:val="008A0228"/>
    <w:rsid w:val="008A35E1"/>
    <w:rsid w:val="008A4733"/>
    <w:rsid w:val="008A6166"/>
    <w:rsid w:val="008A6741"/>
    <w:rsid w:val="008B20A0"/>
    <w:rsid w:val="008B2227"/>
    <w:rsid w:val="008B2399"/>
    <w:rsid w:val="008B673C"/>
    <w:rsid w:val="008B69F7"/>
    <w:rsid w:val="008C2C36"/>
    <w:rsid w:val="008C4199"/>
    <w:rsid w:val="008C4A55"/>
    <w:rsid w:val="008C4F78"/>
    <w:rsid w:val="008C7F42"/>
    <w:rsid w:val="008D0688"/>
    <w:rsid w:val="008D53BB"/>
    <w:rsid w:val="008D5DC8"/>
    <w:rsid w:val="008D5FE4"/>
    <w:rsid w:val="008D608B"/>
    <w:rsid w:val="008D6F0A"/>
    <w:rsid w:val="008E11C7"/>
    <w:rsid w:val="008E5302"/>
    <w:rsid w:val="008E762E"/>
    <w:rsid w:val="008F0126"/>
    <w:rsid w:val="008F1BC4"/>
    <w:rsid w:val="008F1F6D"/>
    <w:rsid w:val="008F2342"/>
    <w:rsid w:val="008F3695"/>
    <w:rsid w:val="008F7D43"/>
    <w:rsid w:val="00900053"/>
    <w:rsid w:val="009064DD"/>
    <w:rsid w:val="00912E0A"/>
    <w:rsid w:val="0091329F"/>
    <w:rsid w:val="009134F2"/>
    <w:rsid w:val="00915788"/>
    <w:rsid w:val="009168A1"/>
    <w:rsid w:val="009176AB"/>
    <w:rsid w:val="009206BB"/>
    <w:rsid w:val="00925905"/>
    <w:rsid w:val="00927A3B"/>
    <w:rsid w:val="009318D3"/>
    <w:rsid w:val="00931EBE"/>
    <w:rsid w:val="00935550"/>
    <w:rsid w:val="00935B04"/>
    <w:rsid w:val="00937274"/>
    <w:rsid w:val="00937348"/>
    <w:rsid w:val="00947EB1"/>
    <w:rsid w:val="00953A79"/>
    <w:rsid w:val="009541F0"/>
    <w:rsid w:val="0095465F"/>
    <w:rsid w:val="00955F75"/>
    <w:rsid w:val="009575D2"/>
    <w:rsid w:val="00957B81"/>
    <w:rsid w:val="00961FDD"/>
    <w:rsid w:val="00962FEA"/>
    <w:rsid w:val="00963ACF"/>
    <w:rsid w:val="00966CFE"/>
    <w:rsid w:val="009706ED"/>
    <w:rsid w:val="00973111"/>
    <w:rsid w:val="00973D98"/>
    <w:rsid w:val="00975FA3"/>
    <w:rsid w:val="00976D9A"/>
    <w:rsid w:val="009776BF"/>
    <w:rsid w:val="009805F6"/>
    <w:rsid w:val="00983BAB"/>
    <w:rsid w:val="00985E09"/>
    <w:rsid w:val="00986981"/>
    <w:rsid w:val="00986FDC"/>
    <w:rsid w:val="009873E5"/>
    <w:rsid w:val="00991EB9"/>
    <w:rsid w:val="00993C11"/>
    <w:rsid w:val="009944BF"/>
    <w:rsid w:val="00994629"/>
    <w:rsid w:val="00996B0D"/>
    <w:rsid w:val="009A1228"/>
    <w:rsid w:val="009A1693"/>
    <w:rsid w:val="009A1A8B"/>
    <w:rsid w:val="009A200D"/>
    <w:rsid w:val="009A44B0"/>
    <w:rsid w:val="009A58E4"/>
    <w:rsid w:val="009B0F75"/>
    <w:rsid w:val="009B3157"/>
    <w:rsid w:val="009B42F3"/>
    <w:rsid w:val="009B4784"/>
    <w:rsid w:val="009B5353"/>
    <w:rsid w:val="009B54EE"/>
    <w:rsid w:val="009C5002"/>
    <w:rsid w:val="009D21D1"/>
    <w:rsid w:val="009D4163"/>
    <w:rsid w:val="009D6D14"/>
    <w:rsid w:val="009E0782"/>
    <w:rsid w:val="009E0BBC"/>
    <w:rsid w:val="009E1B29"/>
    <w:rsid w:val="009E3DB7"/>
    <w:rsid w:val="009E5996"/>
    <w:rsid w:val="009E6678"/>
    <w:rsid w:val="009E702D"/>
    <w:rsid w:val="009F3482"/>
    <w:rsid w:val="009F566C"/>
    <w:rsid w:val="009F5C1F"/>
    <w:rsid w:val="009F5D87"/>
    <w:rsid w:val="009F5F9E"/>
    <w:rsid w:val="009F6BB0"/>
    <w:rsid w:val="00A00ECD"/>
    <w:rsid w:val="00A03889"/>
    <w:rsid w:val="00A04308"/>
    <w:rsid w:val="00A1029D"/>
    <w:rsid w:val="00A12216"/>
    <w:rsid w:val="00A13FD8"/>
    <w:rsid w:val="00A16200"/>
    <w:rsid w:val="00A17D12"/>
    <w:rsid w:val="00A23848"/>
    <w:rsid w:val="00A2495A"/>
    <w:rsid w:val="00A25CEE"/>
    <w:rsid w:val="00A307D1"/>
    <w:rsid w:val="00A32E6E"/>
    <w:rsid w:val="00A362F6"/>
    <w:rsid w:val="00A375BC"/>
    <w:rsid w:val="00A45AD7"/>
    <w:rsid w:val="00A46ADB"/>
    <w:rsid w:val="00A46B41"/>
    <w:rsid w:val="00A50217"/>
    <w:rsid w:val="00A51751"/>
    <w:rsid w:val="00A527A4"/>
    <w:rsid w:val="00A53969"/>
    <w:rsid w:val="00A542EA"/>
    <w:rsid w:val="00A543AE"/>
    <w:rsid w:val="00A54EA5"/>
    <w:rsid w:val="00A54F76"/>
    <w:rsid w:val="00A55E4A"/>
    <w:rsid w:val="00A55E8F"/>
    <w:rsid w:val="00A563D1"/>
    <w:rsid w:val="00A56C40"/>
    <w:rsid w:val="00A572BB"/>
    <w:rsid w:val="00A61592"/>
    <w:rsid w:val="00A663EE"/>
    <w:rsid w:val="00A66BB5"/>
    <w:rsid w:val="00A7085E"/>
    <w:rsid w:val="00A72156"/>
    <w:rsid w:val="00A7788E"/>
    <w:rsid w:val="00A80389"/>
    <w:rsid w:val="00A81250"/>
    <w:rsid w:val="00A85F2F"/>
    <w:rsid w:val="00A86E3C"/>
    <w:rsid w:val="00A935D7"/>
    <w:rsid w:val="00A9403F"/>
    <w:rsid w:val="00AA3610"/>
    <w:rsid w:val="00AA39C0"/>
    <w:rsid w:val="00AA5F39"/>
    <w:rsid w:val="00AA7BE7"/>
    <w:rsid w:val="00AB007B"/>
    <w:rsid w:val="00AB2B61"/>
    <w:rsid w:val="00AB4674"/>
    <w:rsid w:val="00AB4A47"/>
    <w:rsid w:val="00AB72E9"/>
    <w:rsid w:val="00AB77E2"/>
    <w:rsid w:val="00AC0106"/>
    <w:rsid w:val="00AC0862"/>
    <w:rsid w:val="00AC136F"/>
    <w:rsid w:val="00AC1C63"/>
    <w:rsid w:val="00AC1EAF"/>
    <w:rsid w:val="00AC3EEB"/>
    <w:rsid w:val="00AC499F"/>
    <w:rsid w:val="00AC5D14"/>
    <w:rsid w:val="00AC60ED"/>
    <w:rsid w:val="00AC6847"/>
    <w:rsid w:val="00AD0C6B"/>
    <w:rsid w:val="00AD1A50"/>
    <w:rsid w:val="00AD2A8E"/>
    <w:rsid w:val="00AD3990"/>
    <w:rsid w:val="00AD4033"/>
    <w:rsid w:val="00AD5D7E"/>
    <w:rsid w:val="00AE0AB1"/>
    <w:rsid w:val="00AE0B13"/>
    <w:rsid w:val="00AE2B42"/>
    <w:rsid w:val="00AF22C8"/>
    <w:rsid w:val="00AF44C8"/>
    <w:rsid w:val="00AF4AE7"/>
    <w:rsid w:val="00B02030"/>
    <w:rsid w:val="00B02A49"/>
    <w:rsid w:val="00B04C61"/>
    <w:rsid w:val="00B078D5"/>
    <w:rsid w:val="00B07A61"/>
    <w:rsid w:val="00B11E20"/>
    <w:rsid w:val="00B163A0"/>
    <w:rsid w:val="00B165EB"/>
    <w:rsid w:val="00B20390"/>
    <w:rsid w:val="00B21802"/>
    <w:rsid w:val="00B24C0E"/>
    <w:rsid w:val="00B24E51"/>
    <w:rsid w:val="00B27045"/>
    <w:rsid w:val="00B35F80"/>
    <w:rsid w:val="00B36535"/>
    <w:rsid w:val="00B37BFC"/>
    <w:rsid w:val="00B40B0A"/>
    <w:rsid w:val="00B4134F"/>
    <w:rsid w:val="00B5235C"/>
    <w:rsid w:val="00B5325F"/>
    <w:rsid w:val="00B5334E"/>
    <w:rsid w:val="00B53EB9"/>
    <w:rsid w:val="00B542AD"/>
    <w:rsid w:val="00B56221"/>
    <w:rsid w:val="00B5643A"/>
    <w:rsid w:val="00B5699D"/>
    <w:rsid w:val="00B57659"/>
    <w:rsid w:val="00B6301A"/>
    <w:rsid w:val="00B652E9"/>
    <w:rsid w:val="00B66C1A"/>
    <w:rsid w:val="00B70C4D"/>
    <w:rsid w:val="00B71449"/>
    <w:rsid w:val="00B71CE2"/>
    <w:rsid w:val="00B71DAC"/>
    <w:rsid w:val="00B721A2"/>
    <w:rsid w:val="00B73778"/>
    <w:rsid w:val="00B74029"/>
    <w:rsid w:val="00B774E8"/>
    <w:rsid w:val="00B801F6"/>
    <w:rsid w:val="00B8042B"/>
    <w:rsid w:val="00B807F8"/>
    <w:rsid w:val="00B80B08"/>
    <w:rsid w:val="00B82037"/>
    <w:rsid w:val="00B82DA1"/>
    <w:rsid w:val="00B83043"/>
    <w:rsid w:val="00B852ED"/>
    <w:rsid w:val="00B8569F"/>
    <w:rsid w:val="00B96C11"/>
    <w:rsid w:val="00B973FD"/>
    <w:rsid w:val="00BA0FD1"/>
    <w:rsid w:val="00BA1D62"/>
    <w:rsid w:val="00BA1E7F"/>
    <w:rsid w:val="00BA2EAE"/>
    <w:rsid w:val="00BB0537"/>
    <w:rsid w:val="00BB271F"/>
    <w:rsid w:val="00BB64ED"/>
    <w:rsid w:val="00BC0865"/>
    <w:rsid w:val="00BC39F6"/>
    <w:rsid w:val="00BC63E9"/>
    <w:rsid w:val="00BC7756"/>
    <w:rsid w:val="00BC7F51"/>
    <w:rsid w:val="00BD0A73"/>
    <w:rsid w:val="00BD15A7"/>
    <w:rsid w:val="00BD428E"/>
    <w:rsid w:val="00BD5BB2"/>
    <w:rsid w:val="00BE05A6"/>
    <w:rsid w:val="00BE4C92"/>
    <w:rsid w:val="00BE7276"/>
    <w:rsid w:val="00BE7341"/>
    <w:rsid w:val="00BF025E"/>
    <w:rsid w:val="00BF1808"/>
    <w:rsid w:val="00BF2D89"/>
    <w:rsid w:val="00BF3D21"/>
    <w:rsid w:val="00BF416B"/>
    <w:rsid w:val="00BF49B0"/>
    <w:rsid w:val="00BF5DE5"/>
    <w:rsid w:val="00BF6976"/>
    <w:rsid w:val="00C00690"/>
    <w:rsid w:val="00C02F85"/>
    <w:rsid w:val="00C052DC"/>
    <w:rsid w:val="00C06F8B"/>
    <w:rsid w:val="00C077E6"/>
    <w:rsid w:val="00C11D82"/>
    <w:rsid w:val="00C126A9"/>
    <w:rsid w:val="00C15032"/>
    <w:rsid w:val="00C172A0"/>
    <w:rsid w:val="00C1784F"/>
    <w:rsid w:val="00C2173E"/>
    <w:rsid w:val="00C21FBF"/>
    <w:rsid w:val="00C22406"/>
    <w:rsid w:val="00C24A0F"/>
    <w:rsid w:val="00C26889"/>
    <w:rsid w:val="00C26AB8"/>
    <w:rsid w:val="00C304F7"/>
    <w:rsid w:val="00C32A81"/>
    <w:rsid w:val="00C343BE"/>
    <w:rsid w:val="00C34414"/>
    <w:rsid w:val="00C35C61"/>
    <w:rsid w:val="00C41CEF"/>
    <w:rsid w:val="00C42767"/>
    <w:rsid w:val="00C42FD5"/>
    <w:rsid w:val="00C44C1C"/>
    <w:rsid w:val="00C462B8"/>
    <w:rsid w:val="00C46AE7"/>
    <w:rsid w:val="00C47443"/>
    <w:rsid w:val="00C532BE"/>
    <w:rsid w:val="00C53B73"/>
    <w:rsid w:val="00C544DC"/>
    <w:rsid w:val="00C554C6"/>
    <w:rsid w:val="00C57E2D"/>
    <w:rsid w:val="00C6086E"/>
    <w:rsid w:val="00C62193"/>
    <w:rsid w:val="00C63E72"/>
    <w:rsid w:val="00C645DA"/>
    <w:rsid w:val="00C65312"/>
    <w:rsid w:val="00C66236"/>
    <w:rsid w:val="00C70ED8"/>
    <w:rsid w:val="00C72210"/>
    <w:rsid w:val="00C738D7"/>
    <w:rsid w:val="00C75B14"/>
    <w:rsid w:val="00C76927"/>
    <w:rsid w:val="00C778FE"/>
    <w:rsid w:val="00C77D1B"/>
    <w:rsid w:val="00C80CE4"/>
    <w:rsid w:val="00C8185C"/>
    <w:rsid w:val="00C82575"/>
    <w:rsid w:val="00C86CDC"/>
    <w:rsid w:val="00C90973"/>
    <w:rsid w:val="00C968BB"/>
    <w:rsid w:val="00CA09AD"/>
    <w:rsid w:val="00CA0F23"/>
    <w:rsid w:val="00CA0F93"/>
    <w:rsid w:val="00CA29C4"/>
    <w:rsid w:val="00CA4BE1"/>
    <w:rsid w:val="00CA4EA6"/>
    <w:rsid w:val="00CA6CD3"/>
    <w:rsid w:val="00CA6F47"/>
    <w:rsid w:val="00CA7C11"/>
    <w:rsid w:val="00CB053A"/>
    <w:rsid w:val="00CB066A"/>
    <w:rsid w:val="00CB0A44"/>
    <w:rsid w:val="00CB134A"/>
    <w:rsid w:val="00CB5038"/>
    <w:rsid w:val="00CC1DB2"/>
    <w:rsid w:val="00CC63A7"/>
    <w:rsid w:val="00CD14D0"/>
    <w:rsid w:val="00CD368E"/>
    <w:rsid w:val="00CD4FDC"/>
    <w:rsid w:val="00CD6AA5"/>
    <w:rsid w:val="00CD743C"/>
    <w:rsid w:val="00CE0758"/>
    <w:rsid w:val="00CE13D7"/>
    <w:rsid w:val="00CE2EDE"/>
    <w:rsid w:val="00CE411E"/>
    <w:rsid w:val="00CE454B"/>
    <w:rsid w:val="00CE69F5"/>
    <w:rsid w:val="00CF21BB"/>
    <w:rsid w:val="00CF253C"/>
    <w:rsid w:val="00CF2891"/>
    <w:rsid w:val="00CF2965"/>
    <w:rsid w:val="00CF549A"/>
    <w:rsid w:val="00D01AA1"/>
    <w:rsid w:val="00D01AC0"/>
    <w:rsid w:val="00D05605"/>
    <w:rsid w:val="00D10627"/>
    <w:rsid w:val="00D11613"/>
    <w:rsid w:val="00D143F4"/>
    <w:rsid w:val="00D1618C"/>
    <w:rsid w:val="00D1639E"/>
    <w:rsid w:val="00D16FAE"/>
    <w:rsid w:val="00D20457"/>
    <w:rsid w:val="00D22575"/>
    <w:rsid w:val="00D228A0"/>
    <w:rsid w:val="00D22B9B"/>
    <w:rsid w:val="00D22CB6"/>
    <w:rsid w:val="00D2503C"/>
    <w:rsid w:val="00D25FC5"/>
    <w:rsid w:val="00D261E6"/>
    <w:rsid w:val="00D30EA3"/>
    <w:rsid w:val="00D319A6"/>
    <w:rsid w:val="00D336B1"/>
    <w:rsid w:val="00D33BFC"/>
    <w:rsid w:val="00D35000"/>
    <w:rsid w:val="00D358A1"/>
    <w:rsid w:val="00D371F5"/>
    <w:rsid w:val="00D407A0"/>
    <w:rsid w:val="00D40A10"/>
    <w:rsid w:val="00D42E56"/>
    <w:rsid w:val="00D44B30"/>
    <w:rsid w:val="00D4677F"/>
    <w:rsid w:val="00D52F81"/>
    <w:rsid w:val="00D54F73"/>
    <w:rsid w:val="00D55C2F"/>
    <w:rsid w:val="00D578A9"/>
    <w:rsid w:val="00D579C3"/>
    <w:rsid w:val="00D63160"/>
    <w:rsid w:val="00D73CCB"/>
    <w:rsid w:val="00D73D26"/>
    <w:rsid w:val="00D748C3"/>
    <w:rsid w:val="00D74999"/>
    <w:rsid w:val="00D753B5"/>
    <w:rsid w:val="00D82372"/>
    <w:rsid w:val="00D851BF"/>
    <w:rsid w:val="00D8562E"/>
    <w:rsid w:val="00D90DD6"/>
    <w:rsid w:val="00D917E3"/>
    <w:rsid w:val="00D94760"/>
    <w:rsid w:val="00D94DC3"/>
    <w:rsid w:val="00D95F25"/>
    <w:rsid w:val="00D97E48"/>
    <w:rsid w:val="00DA2EB1"/>
    <w:rsid w:val="00DA366A"/>
    <w:rsid w:val="00DA3C24"/>
    <w:rsid w:val="00DA3FD3"/>
    <w:rsid w:val="00DA67C6"/>
    <w:rsid w:val="00DA7703"/>
    <w:rsid w:val="00DB3904"/>
    <w:rsid w:val="00DB7761"/>
    <w:rsid w:val="00DB7D05"/>
    <w:rsid w:val="00DC2C7B"/>
    <w:rsid w:val="00DC3AAA"/>
    <w:rsid w:val="00DC7B52"/>
    <w:rsid w:val="00DC7C1A"/>
    <w:rsid w:val="00DD0AE3"/>
    <w:rsid w:val="00DD175D"/>
    <w:rsid w:val="00DD2525"/>
    <w:rsid w:val="00DD2BE6"/>
    <w:rsid w:val="00DD32CB"/>
    <w:rsid w:val="00DD3827"/>
    <w:rsid w:val="00DD63B4"/>
    <w:rsid w:val="00DD67D1"/>
    <w:rsid w:val="00DE096D"/>
    <w:rsid w:val="00DE2B7F"/>
    <w:rsid w:val="00DE2C54"/>
    <w:rsid w:val="00DE3C92"/>
    <w:rsid w:val="00DE4AEC"/>
    <w:rsid w:val="00DF2F07"/>
    <w:rsid w:val="00DF69A2"/>
    <w:rsid w:val="00E03CF1"/>
    <w:rsid w:val="00E03E88"/>
    <w:rsid w:val="00E03E90"/>
    <w:rsid w:val="00E045CB"/>
    <w:rsid w:val="00E05716"/>
    <w:rsid w:val="00E05BB5"/>
    <w:rsid w:val="00E07F0D"/>
    <w:rsid w:val="00E11318"/>
    <w:rsid w:val="00E11BB1"/>
    <w:rsid w:val="00E123CE"/>
    <w:rsid w:val="00E14029"/>
    <w:rsid w:val="00E206B7"/>
    <w:rsid w:val="00E24098"/>
    <w:rsid w:val="00E25684"/>
    <w:rsid w:val="00E27DBE"/>
    <w:rsid w:val="00E327A7"/>
    <w:rsid w:val="00E35512"/>
    <w:rsid w:val="00E40196"/>
    <w:rsid w:val="00E405E2"/>
    <w:rsid w:val="00E43147"/>
    <w:rsid w:val="00E44654"/>
    <w:rsid w:val="00E457B2"/>
    <w:rsid w:val="00E472E7"/>
    <w:rsid w:val="00E47883"/>
    <w:rsid w:val="00E527BF"/>
    <w:rsid w:val="00E5329D"/>
    <w:rsid w:val="00E5394E"/>
    <w:rsid w:val="00E53C7D"/>
    <w:rsid w:val="00E56D36"/>
    <w:rsid w:val="00E575C8"/>
    <w:rsid w:val="00E57B8A"/>
    <w:rsid w:val="00E645B9"/>
    <w:rsid w:val="00E6701F"/>
    <w:rsid w:val="00E67334"/>
    <w:rsid w:val="00E67731"/>
    <w:rsid w:val="00E709F9"/>
    <w:rsid w:val="00E777D1"/>
    <w:rsid w:val="00E81EDD"/>
    <w:rsid w:val="00E83A78"/>
    <w:rsid w:val="00E85BD1"/>
    <w:rsid w:val="00E86CCB"/>
    <w:rsid w:val="00E91044"/>
    <w:rsid w:val="00E93744"/>
    <w:rsid w:val="00E93A30"/>
    <w:rsid w:val="00E93F51"/>
    <w:rsid w:val="00E94FDA"/>
    <w:rsid w:val="00E9537D"/>
    <w:rsid w:val="00E9628B"/>
    <w:rsid w:val="00E96483"/>
    <w:rsid w:val="00E97834"/>
    <w:rsid w:val="00EA13D6"/>
    <w:rsid w:val="00EA2254"/>
    <w:rsid w:val="00EA3168"/>
    <w:rsid w:val="00EA64AD"/>
    <w:rsid w:val="00EA707C"/>
    <w:rsid w:val="00EA7314"/>
    <w:rsid w:val="00EA732E"/>
    <w:rsid w:val="00EA7A6A"/>
    <w:rsid w:val="00EB130A"/>
    <w:rsid w:val="00EB1B9C"/>
    <w:rsid w:val="00EB46FC"/>
    <w:rsid w:val="00EB6C8A"/>
    <w:rsid w:val="00EB7E93"/>
    <w:rsid w:val="00EC0170"/>
    <w:rsid w:val="00EC11A4"/>
    <w:rsid w:val="00EC1541"/>
    <w:rsid w:val="00EC3627"/>
    <w:rsid w:val="00EC3B74"/>
    <w:rsid w:val="00EC4D1D"/>
    <w:rsid w:val="00EC5368"/>
    <w:rsid w:val="00ED00B0"/>
    <w:rsid w:val="00ED237A"/>
    <w:rsid w:val="00ED2484"/>
    <w:rsid w:val="00ED3C74"/>
    <w:rsid w:val="00ED4BA6"/>
    <w:rsid w:val="00ED53BB"/>
    <w:rsid w:val="00ED6A72"/>
    <w:rsid w:val="00ED7BE9"/>
    <w:rsid w:val="00EE0335"/>
    <w:rsid w:val="00EE21BE"/>
    <w:rsid w:val="00EE486C"/>
    <w:rsid w:val="00EE5AC0"/>
    <w:rsid w:val="00EE7039"/>
    <w:rsid w:val="00EF04E9"/>
    <w:rsid w:val="00EF0C70"/>
    <w:rsid w:val="00EF47C9"/>
    <w:rsid w:val="00EF4FD7"/>
    <w:rsid w:val="00EF59C6"/>
    <w:rsid w:val="00EF5A9C"/>
    <w:rsid w:val="00EF7D85"/>
    <w:rsid w:val="00F00222"/>
    <w:rsid w:val="00F01E50"/>
    <w:rsid w:val="00F0597B"/>
    <w:rsid w:val="00F07D3A"/>
    <w:rsid w:val="00F10630"/>
    <w:rsid w:val="00F12253"/>
    <w:rsid w:val="00F1364F"/>
    <w:rsid w:val="00F162AC"/>
    <w:rsid w:val="00F17DF3"/>
    <w:rsid w:val="00F22F31"/>
    <w:rsid w:val="00F23E5B"/>
    <w:rsid w:val="00F25857"/>
    <w:rsid w:val="00F25F24"/>
    <w:rsid w:val="00F30F97"/>
    <w:rsid w:val="00F31410"/>
    <w:rsid w:val="00F321CE"/>
    <w:rsid w:val="00F32562"/>
    <w:rsid w:val="00F348F1"/>
    <w:rsid w:val="00F35641"/>
    <w:rsid w:val="00F35A2F"/>
    <w:rsid w:val="00F371A4"/>
    <w:rsid w:val="00F377F1"/>
    <w:rsid w:val="00F40D86"/>
    <w:rsid w:val="00F468C3"/>
    <w:rsid w:val="00F50ED3"/>
    <w:rsid w:val="00F515F4"/>
    <w:rsid w:val="00F5782D"/>
    <w:rsid w:val="00F62325"/>
    <w:rsid w:val="00F63702"/>
    <w:rsid w:val="00F6402B"/>
    <w:rsid w:val="00F6751C"/>
    <w:rsid w:val="00F7152E"/>
    <w:rsid w:val="00F727F8"/>
    <w:rsid w:val="00F740F3"/>
    <w:rsid w:val="00F75203"/>
    <w:rsid w:val="00F75A22"/>
    <w:rsid w:val="00F75EDD"/>
    <w:rsid w:val="00F77575"/>
    <w:rsid w:val="00F80CC4"/>
    <w:rsid w:val="00F830D6"/>
    <w:rsid w:val="00F8411A"/>
    <w:rsid w:val="00F87818"/>
    <w:rsid w:val="00F92C54"/>
    <w:rsid w:val="00F93BFC"/>
    <w:rsid w:val="00F94F31"/>
    <w:rsid w:val="00FA160A"/>
    <w:rsid w:val="00FA62DE"/>
    <w:rsid w:val="00FA6A08"/>
    <w:rsid w:val="00FB0386"/>
    <w:rsid w:val="00FB14BE"/>
    <w:rsid w:val="00FB15D9"/>
    <w:rsid w:val="00FB36E6"/>
    <w:rsid w:val="00FB42D7"/>
    <w:rsid w:val="00FB4AE9"/>
    <w:rsid w:val="00FB6A8E"/>
    <w:rsid w:val="00FC250F"/>
    <w:rsid w:val="00FC2E46"/>
    <w:rsid w:val="00FC3270"/>
    <w:rsid w:val="00FD106F"/>
    <w:rsid w:val="00FD1EB4"/>
    <w:rsid w:val="00FD5236"/>
    <w:rsid w:val="00FD55DA"/>
    <w:rsid w:val="00FD60BE"/>
    <w:rsid w:val="00FD72F2"/>
    <w:rsid w:val="00FE1106"/>
    <w:rsid w:val="00FE172B"/>
    <w:rsid w:val="00FE3BE0"/>
    <w:rsid w:val="00FE62B5"/>
    <w:rsid w:val="00FE7889"/>
    <w:rsid w:val="00FE7C3B"/>
    <w:rsid w:val="00FF00D7"/>
    <w:rsid w:val="00FF0E4A"/>
    <w:rsid w:val="00FF1D07"/>
    <w:rsid w:val="00FF3E68"/>
    <w:rsid w:val="00FF4BCE"/>
    <w:rsid w:val="00FF70E6"/>
    <w:rsid w:val="00FF7F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BC35E9"/>
  <w15:docId w15:val="{E3CC42FA-BB52-4CBB-A448-911E1D07A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6A5A"/>
    <w:rPr>
      <w:rFonts w:ascii="Arial" w:hAnsi="Arial"/>
      <w:sz w:val="22"/>
      <w:szCs w:val="24"/>
    </w:rPr>
  </w:style>
  <w:style w:type="paragraph" w:styleId="berschrift1">
    <w:name w:val="heading 1"/>
    <w:aliases w:val="Überschrift 1 TÖB"/>
    <w:basedOn w:val="Standard"/>
    <w:next w:val="Standard"/>
    <w:link w:val="berschrift1Zchn"/>
    <w:qFormat/>
    <w:rsid w:val="00207ED9"/>
    <w:pPr>
      <w:keepNext/>
      <w:tabs>
        <w:tab w:val="left" w:pos="851"/>
      </w:tabs>
      <w:spacing w:before="240" w:after="120"/>
      <w:jc w:val="both"/>
      <w:outlineLvl w:val="0"/>
    </w:pPr>
    <w:rPr>
      <w:b/>
      <w:bCs/>
      <w:caps/>
      <w:kern w:val="32"/>
      <w:sz w:val="24"/>
      <w:lang w:val="x-none" w:eastAsia="x-none"/>
    </w:rPr>
  </w:style>
  <w:style w:type="paragraph" w:styleId="berschrift2">
    <w:name w:val="heading 2"/>
    <w:basedOn w:val="Standard"/>
    <w:next w:val="Standard"/>
    <w:link w:val="berschrift2Zchn"/>
    <w:unhideWhenUsed/>
    <w:qFormat/>
    <w:rsid w:val="006163A5"/>
    <w:pPr>
      <w:keepNext/>
      <w:spacing w:before="240" w:after="120"/>
      <w:outlineLvl w:val="1"/>
    </w:pPr>
    <w:rPr>
      <w:rFonts w:ascii="Cambria" w:hAnsi="Cambria"/>
      <w:b/>
      <w:bCs/>
      <w:i/>
      <w:iCs/>
      <w:sz w:val="28"/>
      <w:szCs w:val="28"/>
      <w:lang w:val="x-none" w:eastAsia="x-none"/>
    </w:rPr>
  </w:style>
  <w:style w:type="paragraph" w:styleId="berschrift3">
    <w:name w:val="heading 3"/>
    <w:basedOn w:val="Standard"/>
    <w:next w:val="Standard"/>
    <w:link w:val="berschrift3Zchn"/>
    <w:unhideWhenUsed/>
    <w:qFormat/>
    <w:rsid w:val="007F6A5A"/>
    <w:pPr>
      <w:keepNext/>
      <w:spacing w:before="240" w:after="60"/>
      <w:outlineLvl w:val="2"/>
    </w:pPr>
    <w:rPr>
      <w:rFonts w:ascii="Cambria" w:hAnsi="Cambria"/>
      <w:b/>
      <w:bCs/>
      <w:sz w:val="26"/>
      <w:szCs w:val="26"/>
      <w:lang w:val="x-none" w:eastAsia="x-none"/>
    </w:rPr>
  </w:style>
  <w:style w:type="paragraph" w:styleId="berschrift4">
    <w:name w:val="heading 4"/>
    <w:basedOn w:val="Standard"/>
    <w:next w:val="Standard"/>
    <w:link w:val="berschrift4Zchn"/>
    <w:unhideWhenUsed/>
    <w:qFormat/>
    <w:rsid w:val="007F6A5A"/>
    <w:pPr>
      <w:keepNext/>
      <w:spacing w:before="240" w:after="60"/>
      <w:outlineLvl w:val="3"/>
    </w:pPr>
    <w:rPr>
      <w:rFonts w:ascii="Calibri" w:hAnsi="Calibri"/>
      <w:b/>
      <w:bCs/>
      <w:sz w:val="28"/>
      <w:szCs w:val="28"/>
      <w:lang w:val="x-none" w:eastAsia="x-none"/>
    </w:rPr>
  </w:style>
  <w:style w:type="paragraph" w:styleId="berschrift5">
    <w:name w:val="heading 5"/>
    <w:basedOn w:val="Standard"/>
    <w:next w:val="Standard"/>
    <w:link w:val="berschrift5Zchn"/>
    <w:unhideWhenUsed/>
    <w:qFormat/>
    <w:rsid w:val="007F6A5A"/>
    <w:pPr>
      <w:spacing w:before="240" w:after="60"/>
      <w:outlineLvl w:val="4"/>
    </w:pPr>
    <w:rPr>
      <w:rFonts w:ascii="Calibri" w:hAnsi="Calibri"/>
      <w:b/>
      <w:bCs/>
      <w:i/>
      <w:iCs/>
      <w:sz w:val="26"/>
      <w:szCs w:val="26"/>
      <w:lang w:val="x-none" w:eastAsia="x-none"/>
    </w:rPr>
  </w:style>
  <w:style w:type="paragraph" w:styleId="berschrift6">
    <w:name w:val="heading 6"/>
    <w:basedOn w:val="Standard"/>
    <w:next w:val="Standard"/>
    <w:link w:val="berschrift6Zchn"/>
    <w:unhideWhenUsed/>
    <w:qFormat/>
    <w:rsid w:val="007F6A5A"/>
    <w:pPr>
      <w:spacing w:before="240" w:after="60"/>
      <w:outlineLvl w:val="5"/>
    </w:pPr>
    <w:rPr>
      <w:rFonts w:ascii="Calibri" w:hAnsi="Calibri"/>
      <w:b/>
      <w:bCs/>
      <w:szCs w:val="2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treff">
    <w:name w:val="Betreff"/>
    <w:basedOn w:val="Standard"/>
    <w:rsid w:val="00D371F5"/>
    <w:rPr>
      <w:rFonts w:ascii="Times New Roman" w:hAnsi="Times New Roman"/>
      <w:b/>
      <w:sz w:val="24"/>
    </w:rPr>
  </w:style>
  <w:style w:type="paragraph" w:customStyle="1" w:styleId="Default">
    <w:name w:val="Default"/>
    <w:rsid w:val="00244E73"/>
    <w:pPr>
      <w:autoSpaceDE w:val="0"/>
      <w:autoSpaceDN w:val="0"/>
      <w:adjustRightInd w:val="0"/>
    </w:pPr>
    <w:rPr>
      <w:rFonts w:ascii="News Gothic LT CE" w:hAnsi="News Gothic LT CE" w:cs="News Gothic LT CE"/>
      <w:color w:val="000000"/>
      <w:sz w:val="24"/>
      <w:szCs w:val="24"/>
    </w:rPr>
  </w:style>
  <w:style w:type="paragraph" w:customStyle="1" w:styleId="Pa3">
    <w:name w:val="Pa3"/>
    <w:basedOn w:val="Default"/>
    <w:next w:val="Default"/>
    <w:rsid w:val="00244E73"/>
    <w:pPr>
      <w:spacing w:line="161" w:lineRule="atLeast"/>
    </w:pPr>
    <w:rPr>
      <w:rFonts w:cs="Times New Roman"/>
      <w:color w:val="auto"/>
    </w:rPr>
  </w:style>
  <w:style w:type="character" w:customStyle="1" w:styleId="A6">
    <w:name w:val="A6"/>
    <w:rsid w:val="00244E73"/>
    <w:rPr>
      <w:rFonts w:cs="News Gothic LT CE"/>
      <w:color w:val="000000"/>
      <w:sz w:val="12"/>
      <w:szCs w:val="12"/>
    </w:rPr>
  </w:style>
  <w:style w:type="paragraph" w:styleId="Sprechblasentext">
    <w:name w:val="Balloon Text"/>
    <w:basedOn w:val="Standard"/>
    <w:semiHidden/>
    <w:rsid w:val="0052325E"/>
    <w:rPr>
      <w:rFonts w:ascii="Tahoma" w:hAnsi="Tahoma" w:cs="Tahoma"/>
      <w:sz w:val="16"/>
      <w:szCs w:val="16"/>
    </w:rPr>
  </w:style>
  <w:style w:type="paragraph" w:styleId="Kopfzeile">
    <w:name w:val="header"/>
    <w:basedOn w:val="Standard"/>
    <w:link w:val="KopfzeileZchn"/>
    <w:rsid w:val="00643356"/>
    <w:pPr>
      <w:tabs>
        <w:tab w:val="center" w:pos="4536"/>
        <w:tab w:val="right" w:pos="9072"/>
      </w:tabs>
    </w:pPr>
    <w:rPr>
      <w:lang w:val="x-none" w:eastAsia="x-none"/>
    </w:rPr>
  </w:style>
  <w:style w:type="character" w:customStyle="1" w:styleId="KopfzeileZchn">
    <w:name w:val="Kopfzeile Zchn"/>
    <w:link w:val="Kopfzeile"/>
    <w:rsid w:val="00643356"/>
    <w:rPr>
      <w:rFonts w:ascii="Arial" w:hAnsi="Arial"/>
      <w:sz w:val="22"/>
      <w:szCs w:val="24"/>
    </w:rPr>
  </w:style>
  <w:style w:type="paragraph" w:styleId="Fuzeile">
    <w:name w:val="footer"/>
    <w:basedOn w:val="Standard"/>
    <w:link w:val="FuzeileZchn"/>
    <w:uiPriority w:val="99"/>
    <w:rsid w:val="00643356"/>
    <w:pPr>
      <w:tabs>
        <w:tab w:val="center" w:pos="4536"/>
        <w:tab w:val="right" w:pos="9072"/>
      </w:tabs>
    </w:pPr>
    <w:rPr>
      <w:lang w:val="x-none" w:eastAsia="x-none"/>
    </w:rPr>
  </w:style>
  <w:style w:type="character" w:customStyle="1" w:styleId="FuzeileZchn">
    <w:name w:val="Fußzeile Zchn"/>
    <w:link w:val="Fuzeile"/>
    <w:uiPriority w:val="99"/>
    <w:rsid w:val="00643356"/>
    <w:rPr>
      <w:rFonts w:ascii="Arial" w:hAnsi="Arial"/>
      <w:sz w:val="22"/>
      <w:szCs w:val="24"/>
    </w:rPr>
  </w:style>
  <w:style w:type="character" w:customStyle="1" w:styleId="berschrift1Zchn">
    <w:name w:val="Überschrift 1 Zchn"/>
    <w:aliases w:val="Überschrift 1 TÖB Zchn"/>
    <w:link w:val="berschrift1"/>
    <w:rsid w:val="00207ED9"/>
    <w:rPr>
      <w:rFonts w:ascii="Arial" w:hAnsi="Arial" w:cs="Arial"/>
      <w:b/>
      <w:bCs/>
      <w:caps/>
      <w:kern w:val="32"/>
      <w:sz w:val="24"/>
      <w:szCs w:val="24"/>
    </w:rPr>
  </w:style>
  <w:style w:type="character" w:customStyle="1" w:styleId="berschrift2Zchn">
    <w:name w:val="Überschrift 2 Zchn"/>
    <w:link w:val="berschrift2"/>
    <w:rsid w:val="006163A5"/>
    <w:rPr>
      <w:rFonts w:ascii="Cambria" w:hAnsi="Cambria"/>
      <w:b/>
      <w:bCs/>
      <w:i/>
      <w:iCs/>
      <w:sz w:val="28"/>
      <w:szCs w:val="28"/>
      <w:lang w:val="x-none" w:eastAsia="x-none"/>
    </w:rPr>
  </w:style>
  <w:style w:type="character" w:customStyle="1" w:styleId="berschrift3Zchn">
    <w:name w:val="Überschrift 3 Zchn"/>
    <w:link w:val="berschrift3"/>
    <w:rsid w:val="007F6A5A"/>
    <w:rPr>
      <w:rFonts w:ascii="Cambria" w:eastAsia="Times New Roman" w:hAnsi="Cambria" w:cs="Times New Roman"/>
      <w:b/>
      <w:bCs/>
      <w:sz w:val="26"/>
      <w:szCs w:val="26"/>
    </w:rPr>
  </w:style>
  <w:style w:type="character" w:customStyle="1" w:styleId="berschrift4Zchn">
    <w:name w:val="Überschrift 4 Zchn"/>
    <w:link w:val="berschrift4"/>
    <w:rsid w:val="007F6A5A"/>
    <w:rPr>
      <w:rFonts w:ascii="Calibri" w:eastAsia="Times New Roman" w:hAnsi="Calibri" w:cs="Times New Roman"/>
      <w:b/>
      <w:bCs/>
      <w:sz w:val="28"/>
      <w:szCs w:val="28"/>
    </w:rPr>
  </w:style>
  <w:style w:type="character" w:customStyle="1" w:styleId="berschrift5Zchn">
    <w:name w:val="Überschrift 5 Zchn"/>
    <w:link w:val="berschrift5"/>
    <w:rsid w:val="007F6A5A"/>
    <w:rPr>
      <w:rFonts w:ascii="Calibri" w:eastAsia="Times New Roman" w:hAnsi="Calibri" w:cs="Times New Roman"/>
      <w:b/>
      <w:bCs/>
      <w:i/>
      <w:iCs/>
      <w:sz w:val="26"/>
      <w:szCs w:val="26"/>
    </w:rPr>
  </w:style>
  <w:style w:type="character" w:customStyle="1" w:styleId="berschrift6Zchn">
    <w:name w:val="Überschrift 6 Zchn"/>
    <w:link w:val="berschrift6"/>
    <w:rsid w:val="007F6A5A"/>
    <w:rPr>
      <w:rFonts w:ascii="Calibri" w:eastAsia="Times New Roman" w:hAnsi="Calibri" w:cs="Times New Roman"/>
      <w:b/>
      <w:bCs/>
      <w:sz w:val="22"/>
      <w:szCs w:val="22"/>
    </w:rPr>
  </w:style>
  <w:style w:type="paragraph" w:customStyle="1" w:styleId="Text">
    <w:name w:val="Text"/>
    <w:basedOn w:val="Standard"/>
    <w:link w:val="TextZchn"/>
    <w:qFormat/>
    <w:rsid w:val="007F6A5A"/>
    <w:pPr>
      <w:overflowPunct w:val="0"/>
      <w:autoSpaceDE w:val="0"/>
      <w:autoSpaceDN w:val="0"/>
      <w:adjustRightInd w:val="0"/>
      <w:spacing w:before="60" w:after="60" w:line="280" w:lineRule="atLeast"/>
      <w:jc w:val="both"/>
      <w:textAlignment w:val="baseline"/>
    </w:pPr>
    <w:rPr>
      <w:szCs w:val="20"/>
      <w:lang w:val="x-none" w:eastAsia="x-none"/>
    </w:rPr>
  </w:style>
  <w:style w:type="character" w:customStyle="1" w:styleId="TextZchn">
    <w:name w:val="Text Zchn"/>
    <w:link w:val="Text"/>
    <w:rsid w:val="007F6A5A"/>
    <w:rPr>
      <w:rFonts w:ascii="Arial" w:hAnsi="Arial"/>
      <w:sz w:val="22"/>
    </w:rPr>
  </w:style>
  <w:style w:type="table" w:styleId="Tabellenraster">
    <w:name w:val="Table Grid"/>
    <w:basedOn w:val="NormaleTabelle"/>
    <w:rsid w:val="007F6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572DC6"/>
    <w:pPr>
      <w:ind w:left="720"/>
      <w:contextualSpacing/>
    </w:pPr>
  </w:style>
  <w:style w:type="paragraph" w:styleId="Verzeichnis2">
    <w:name w:val="toc 2"/>
    <w:basedOn w:val="Verzeichnis1"/>
    <w:next w:val="Standard"/>
    <w:link w:val="Verzeichnis2Zchn"/>
    <w:uiPriority w:val="39"/>
    <w:rsid w:val="008A4733"/>
    <w:pPr>
      <w:tabs>
        <w:tab w:val="right" w:leader="dot" w:pos="9639"/>
      </w:tabs>
      <w:overflowPunct w:val="0"/>
      <w:autoSpaceDE w:val="0"/>
      <w:autoSpaceDN w:val="0"/>
      <w:adjustRightInd w:val="0"/>
      <w:spacing w:before="180" w:after="120"/>
      <w:ind w:left="851" w:hanging="851"/>
      <w:jc w:val="both"/>
      <w:textAlignment w:val="baseline"/>
    </w:pPr>
    <w:rPr>
      <w:b w:val="0"/>
      <w:sz w:val="24"/>
    </w:rPr>
  </w:style>
  <w:style w:type="paragraph" w:styleId="Verzeichnis3">
    <w:name w:val="toc 3"/>
    <w:basedOn w:val="Verzeichnis2"/>
    <w:next w:val="Standard"/>
    <w:uiPriority w:val="39"/>
    <w:rsid w:val="008A4733"/>
    <w:pPr>
      <w:ind w:left="1702" w:right="306"/>
    </w:pPr>
    <w:rPr>
      <w:sz w:val="22"/>
    </w:rPr>
  </w:style>
  <w:style w:type="character" w:styleId="Hyperlink">
    <w:name w:val="Hyperlink"/>
    <w:uiPriority w:val="99"/>
    <w:rsid w:val="008A4733"/>
    <w:rPr>
      <w:color w:val="0000FF"/>
      <w:u w:val="single"/>
    </w:rPr>
  </w:style>
  <w:style w:type="paragraph" w:styleId="Verzeichnis1">
    <w:name w:val="toc 1"/>
    <w:basedOn w:val="Standard"/>
    <w:next w:val="Standard"/>
    <w:link w:val="Verzeichnis1Zchn"/>
    <w:autoRedefine/>
    <w:uiPriority w:val="39"/>
    <w:rsid w:val="002341A9"/>
    <w:pPr>
      <w:tabs>
        <w:tab w:val="left" w:pos="851"/>
        <w:tab w:val="right" w:leader="dot" w:pos="9344"/>
      </w:tabs>
      <w:spacing w:after="100"/>
      <w:ind w:left="425" w:hanging="425"/>
    </w:pPr>
    <w:rPr>
      <w:b/>
      <w:noProof/>
      <w:szCs w:val="22"/>
      <w:lang w:val="x-none" w:eastAsia="x-none"/>
    </w:rPr>
  </w:style>
  <w:style w:type="paragraph" w:styleId="Inhaltsverzeichnisberschrift">
    <w:name w:val="TOC Heading"/>
    <w:basedOn w:val="berschrift1"/>
    <w:next w:val="Standard"/>
    <w:uiPriority w:val="39"/>
    <w:unhideWhenUsed/>
    <w:qFormat/>
    <w:rsid w:val="008A4733"/>
    <w:pPr>
      <w:keepLines/>
      <w:tabs>
        <w:tab w:val="clear" w:pos="851"/>
      </w:tabs>
      <w:spacing w:before="480" w:after="0" w:line="276" w:lineRule="auto"/>
      <w:jc w:val="left"/>
      <w:outlineLvl w:val="9"/>
    </w:pPr>
    <w:rPr>
      <w:rFonts w:ascii="Cambria" w:eastAsia="MS Gothic" w:hAnsi="Cambria"/>
      <w:caps w:val="0"/>
      <w:color w:val="365F91"/>
      <w:kern w:val="0"/>
      <w:sz w:val="28"/>
      <w:szCs w:val="28"/>
    </w:rPr>
  </w:style>
  <w:style w:type="paragraph" w:styleId="StandardWeb">
    <w:name w:val="Normal (Web)"/>
    <w:basedOn w:val="Standard"/>
    <w:uiPriority w:val="99"/>
    <w:unhideWhenUsed/>
    <w:rsid w:val="00C304F7"/>
    <w:pPr>
      <w:spacing w:before="100" w:beforeAutospacing="1" w:after="100" w:afterAutospacing="1"/>
    </w:pPr>
    <w:rPr>
      <w:rFonts w:ascii="Times New Roman" w:eastAsia="MS Mincho" w:hAnsi="Times New Roman"/>
      <w:sz w:val="24"/>
    </w:rPr>
  </w:style>
  <w:style w:type="paragraph" w:customStyle="1" w:styleId="Inhaltsverzeichnis1">
    <w:name w:val="Inhaltsverzeichnis 1"/>
    <w:basedOn w:val="Verzeichnis1"/>
    <w:qFormat/>
    <w:rsid w:val="00F30F97"/>
  </w:style>
  <w:style w:type="paragraph" w:customStyle="1" w:styleId="Inhaltsverzeichnis2">
    <w:name w:val="Inhaltsverzeichnis 2"/>
    <w:basedOn w:val="Verzeichnis2"/>
    <w:link w:val="Inhaltsverzeichnis2Zchn"/>
    <w:qFormat/>
    <w:rsid w:val="00F30F97"/>
    <w:pPr>
      <w:ind w:left="1276"/>
    </w:pPr>
  </w:style>
  <w:style w:type="character" w:customStyle="1" w:styleId="Verzeichnis1Zchn">
    <w:name w:val="Verzeichnis 1 Zchn"/>
    <w:link w:val="Verzeichnis1"/>
    <w:uiPriority w:val="39"/>
    <w:rsid w:val="00F30F97"/>
    <w:rPr>
      <w:rFonts w:ascii="Arial" w:hAnsi="Arial" w:cs="Arial"/>
      <w:b/>
      <w:noProof/>
      <w:sz w:val="22"/>
      <w:szCs w:val="22"/>
    </w:rPr>
  </w:style>
  <w:style w:type="character" w:customStyle="1" w:styleId="Verzeichnis2Zchn">
    <w:name w:val="Verzeichnis 2 Zchn"/>
    <w:link w:val="Verzeichnis2"/>
    <w:uiPriority w:val="39"/>
    <w:rsid w:val="00F30F97"/>
    <w:rPr>
      <w:rFonts w:ascii="Arial" w:hAnsi="Arial" w:cs="Arial"/>
      <w:b w:val="0"/>
      <w:noProof/>
      <w:sz w:val="24"/>
      <w:szCs w:val="22"/>
    </w:rPr>
  </w:style>
  <w:style w:type="character" w:customStyle="1" w:styleId="Inhaltsverzeichnis2Zchn">
    <w:name w:val="Inhaltsverzeichnis 2 Zchn"/>
    <w:link w:val="Inhaltsverzeichnis2"/>
    <w:rsid w:val="00F30F97"/>
    <w:rPr>
      <w:rFonts w:ascii="Arial" w:hAnsi="Arial" w:cs="Arial"/>
      <w:b w:val="0"/>
      <w:noProof/>
      <w:sz w:val="24"/>
      <w:szCs w:val="22"/>
    </w:rPr>
  </w:style>
  <w:style w:type="character" w:styleId="Kommentarzeichen">
    <w:name w:val="annotation reference"/>
    <w:rsid w:val="00E97834"/>
    <w:rPr>
      <w:sz w:val="16"/>
      <w:szCs w:val="16"/>
    </w:rPr>
  </w:style>
  <w:style w:type="paragraph" w:styleId="Kommentartext">
    <w:name w:val="annotation text"/>
    <w:basedOn w:val="Standard"/>
    <w:link w:val="KommentartextZchn"/>
    <w:rsid w:val="00E97834"/>
    <w:rPr>
      <w:sz w:val="20"/>
      <w:szCs w:val="20"/>
      <w:lang w:val="x-none" w:eastAsia="x-none"/>
    </w:rPr>
  </w:style>
  <w:style w:type="character" w:customStyle="1" w:styleId="KommentartextZchn">
    <w:name w:val="Kommentartext Zchn"/>
    <w:link w:val="Kommentartext"/>
    <w:rsid w:val="00E97834"/>
    <w:rPr>
      <w:rFonts w:ascii="Arial" w:hAnsi="Arial"/>
    </w:rPr>
  </w:style>
  <w:style w:type="paragraph" w:styleId="Kommentarthema">
    <w:name w:val="annotation subject"/>
    <w:basedOn w:val="Kommentartext"/>
    <w:next w:val="Kommentartext"/>
    <w:link w:val="KommentarthemaZchn"/>
    <w:rsid w:val="00E97834"/>
    <w:rPr>
      <w:b/>
      <w:bCs/>
    </w:rPr>
  </w:style>
  <w:style w:type="character" w:customStyle="1" w:styleId="KommentarthemaZchn">
    <w:name w:val="Kommentarthema Zchn"/>
    <w:link w:val="Kommentarthema"/>
    <w:rsid w:val="00E97834"/>
    <w:rPr>
      <w:rFonts w:ascii="Arial" w:hAnsi="Arial"/>
      <w:b/>
      <w:bCs/>
    </w:rPr>
  </w:style>
  <w:style w:type="paragraph" w:styleId="Untertitel">
    <w:name w:val="Subtitle"/>
    <w:basedOn w:val="Standard"/>
    <w:next w:val="Standard"/>
    <w:link w:val="UntertitelZchn"/>
    <w:qFormat/>
    <w:rsid w:val="006118CB"/>
    <w:pPr>
      <w:spacing w:after="60"/>
      <w:jc w:val="center"/>
      <w:outlineLvl w:val="1"/>
    </w:pPr>
    <w:rPr>
      <w:rFonts w:ascii="Cambria" w:hAnsi="Cambria"/>
      <w:sz w:val="24"/>
      <w:lang w:val="x-none" w:eastAsia="x-none"/>
    </w:rPr>
  </w:style>
  <w:style w:type="character" w:customStyle="1" w:styleId="UntertitelZchn">
    <w:name w:val="Untertitel Zchn"/>
    <w:link w:val="Untertitel"/>
    <w:rsid w:val="006118CB"/>
    <w:rPr>
      <w:rFonts w:ascii="Cambria" w:eastAsia="Times New Roman" w:hAnsi="Cambria" w:cs="Times New Roman"/>
      <w:sz w:val="24"/>
      <w:szCs w:val="24"/>
    </w:rPr>
  </w:style>
  <w:style w:type="paragraph" w:customStyle="1" w:styleId="Bild-undTabellenbeschriftung">
    <w:name w:val="Bild- und Tabellenbeschriftung"/>
    <w:basedOn w:val="Text"/>
    <w:link w:val="Bild-undTabellenbeschriftungZchn"/>
    <w:qFormat/>
    <w:rsid w:val="009D6D14"/>
    <w:pPr>
      <w:spacing w:before="0" w:after="0"/>
      <w:jc w:val="left"/>
    </w:pPr>
    <w:rPr>
      <w:b/>
      <w:sz w:val="18"/>
    </w:rPr>
  </w:style>
  <w:style w:type="paragraph" w:customStyle="1" w:styleId="Flietext">
    <w:name w:val="Fließtext"/>
    <w:basedOn w:val="Text"/>
    <w:link w:val="FlietextZchn"/>
    <w:qFormat/>
    <w:rsid w:val="006163A5"/>
    <w:pPr>
      <w:spacing w:before="120" w:after="120" w:line="360" w:lineRule="auto"/>
    </w:pPr>
  </w:style>
  <w:style w:type="character" w:customStyle="1" w:styleId="Bild-undTabellenbeschriftungZchn">
    <w:name w:val="Bild- und Tabellenbeschriftung Zchn"/>
    <w:link w:val="Bild-undTabellenbeschriftung"/>
    <w:rsid w:val="009D6D14"/>
    <w:rPr>
      <w:rFonts w:ascii="Arial" w:hAnsi="Arial"/>
      <w:b/>
      <w:sz w:val="18"/>
      <w:lang w:val="x-none" w:eastAsia="x-none"/>
    </w:rPr>
  </w:style>
  <w:style w:type="character" w:customStyle="1" w:styleId="Absatz-Standardschriftart1">
    <w:name w:val="Absatz-Standardschriftart1"/>
    <w:rsid w:val="004322B6"/>
  </w:style>
  <w:style w:type="character" w:customStyle="1" w:styleId="FlietextZchn">
    <w:name w:val="Fließtext Zchn"/>
    <w:link w:val="Flietext"/>
    <w:rsid w:val="006163A5"/>
    <w:rPr>
      <w:rFonts w:ascii="Arial" w:hAnsi="Arial"/>
      <w:sz w:val="22"/>
      <w:lang w:val="x-none" w:eastAsia="x-none"/>
    </w:rPr>
  </w:style>
  <w:style w:type="numbering" w:customStyle="1" w:styleId="WW8Num12">
    <w:name w:val="WW8Num12"/>
    <w:basedOn w:val="KeineListe"/>
    <w:rsid w:val="0026470F"/>
    <w:pPr>
      <w:numPr>
        <w:numId w:val="23"/>
      </w:numPr>
    </w:pPr>
  </w:style>
  <w:style w:type="character" w:customStyle="1" w:styleId="ListenabsatzZchn">
    <w:name w:val="Listenabsatz Zchn"/>
    <w:link w:val="Listenabsatz"/>
    <w:uiPriority w:val="34"/>
    <w:qFormat/>
    <w:rsid w:val="00F75203"/>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88142">
      <w:bodyDiv w:val="1"/>
      <w:marLeft w:val="0"/>
      <w:marRight w:val="0"/>
      <w:marTop w:val="0"/>
      <w:marBottom w:val="0"/>
      <w:divBdr>
        <w:top w:val="none" w:sz="0" w:space="0" w:color="auto"/>
        <w:left w:val="none" w:sz="0" w:space="0" w:color="auto"/>
        <w:bottom w:val="none" w:sz="0" w:space="0" w:color="auto"/>
        <w:right w:val="none" w:sz="0" w:space="0" w:color="auto"/>
      </w:divBdr>
      <w:divsChild>
        <w:div w:id="1187987991">
          <w:marLeft w:val="418"/>
          <w:marRight w:val="0"/>
          <w:marTop w:val="240"/>
          <w:marBottom w:val="240"/>
          <w:divBdr>
            <w:top w:val="none" w:sz="0" w:space="0" w:color="auto"/>
            <w:left w:val="none" w:sz="0" w:space="0" w:color="auto"/>
            <w:bottom w:val="none" w:sz="0" w:space="0" w:color="auto"/>
            <w:right w:val="none" w:sz="0" w:space="0" w:color="auto"/>
          </w:divBdr>
        </w:div>
        <w:div w:id="1640769609">
          <w:marLeft w:val="418"/>
          <w:marRight w:val="0"/>
          <w:marTop w:val="240"/>
          <w:marBottom w:val="240"/>
          <w:divBdr>
            <w:top w:val="none" w:sz="0" w:space="0" w:color="auto"/>
            <w:left w:val="none" w:sz="0" w:space="0" w:color="auto"/>
            <w:bottom w:val="none" w:sz="0" w:space="0" w:color="auto"/>
            <w:right w:val="none" w:sz="0" w:space="0" w:color="auto"/>
          </w:divBdr>
        </w:div>
        <w:div w:id="1863130774">
          <w:marLeft w:val="418"/>
          <w:marRight w:val="0"/>
          <w:marTop w:val="240"/>
          <w:marBottom w:val="240"/>
          <w:divBdr>
            <w:top w:val="none" w:sz="0" w:space="0" w:color="auto"/>
            <w:left w:val="none" w:sz="0" w:space="0" w:color="auto"/>
            <w:bottom w:val="none" w:sz="0" w:space="0" w:color="auto"/>
            <w:right w:val="none" w:sz="0" w:space="0" w:color="auto"/>
          </w:divBdr>
        </w:div>
      </w:divsChild>
    </w:div>
    <w:div w:id="211582612">
      <w:bodyDiv w:val="1"/>
      <w:marLeft w:val="0"/>
      <w:marRight w:val="0"/>
      <w:marTop w:val="0"/>
      <w:marBottom w:val="0"/>
      <w:divBdr>
        <w:top w:val="none" w:sz="0" w:space="0" w:color="auto"/>
        <w:left w:val="none" w:sz="0" w:space="0" w:color="auto"/>
        <w:bottom w:val="none" w:sz="0" w:space="0" w:color="auto"/>
        <w:right w:val="none" w:sz="0" w:space="0" w:color="auto"/>
      </w:divBdr>
      <w:divsChild>
        <w:div w:id="1681354209">
          <w:marLeft w:val="418"/>
          <w:marRight w:val="0"/>
          <w:marTop w:val="240"/>
          <w:marBottom w:val="240"/>
          <w:divBdr>
            <w:top w:val="none" w:sz="0" w:space="0" w:color="auto"/>
            <w:left w:val="none" w:sz="0" w:space="0" w:color="auto"/>
            <w:bottom w:val="none" w:sz="0" w:space="0" w:color="auto"/>
            <w:right w:val="none" w:sz="0" w:space="0" w:color="auto"/>
          </w:divBdr>
        </w:div>
      </w:divsChild>
    </w:div>
    <w:div w:id="573899540">
      <w:bodyDiv w:val="1"/>
      <w:marLeft w:val="0"/>
      <w:marRight w:val="0"/>
      <w:marTop w:val="0"/>
      <w:marBottom w:val="0"/>
      <w:divBdr>
        <w:top w:val="none" w:sz="0" w:space="0" w:color="auto"/>
        <w:left w:val="none" w:sz="0" w:space="0" w:color="auto"/>
        <w:bottom w:val="none" w:sz="0" w:space="0" w:color="auto"/>
        <w:right w:val="none" w:sz="0" w:space="0" w:color="auto"/>
      </w:divBdr>
      <w:divsChild>
        <w:div w:id="343629578">
          <w:marLeft w:val="418"/>
          <w:marRight w:val="0"/>
          <w:marTop w:val="120"/>
          <w:marBottom w:val="120"/>
          <w:divBdr>
            <w:top w:val="none" w:sz="0" w:space="0" w:color="auto"/>
            <w:left w:val="none" w:sz="0" w:space="0" w:color="auto"/>
            <w:bottom w:val="none" w:sz="0" w:space="0" w:color="auto"/>
            <w:right w:val="none" w:sz="0" w:space="0" w:color="auto"/>
          </w:divBdr>
        </w:div>
      </w:divsChild>
    </w:div>
    <w:div w:id="612906526">
      <w:bodyDiv w:val="1"/>
      <w:marLeft w:val="0"/>
      <w:marRight w:val="0"/>
      <w:marTop w:val="0"/>
      <w:marBottom w:val="0"/>
      <w:divBdr>
        <w:top w:val="none" w:sz="0" w:space="0" w:color="auto"/>
        <w:left w:val="none" w:sz="0" w:space="0" w:color="auto"/>
        <w:bottom w:val="none" w:sz="0" w:space="0" w:color="auto"/>
        <w:right w:val="none" w:sz="0" w:space="0" w:color="auto"/>
      </w:divBdr>
    </w:div>
    <w:div w:id="622805871">
      <w:bodyDiv w:val="1"/>
      <w:marLeft w:val="0"/>
      <w:marRight w:val="0"/>
      <w:marTop w:val="0"/>
      <w:marBottom w:val="0"/>
      <w:divBdr>
        <w:top w:val="none" w:sz="0" w:space="0" w:color="auto"/>
        <w:left w:val="none" w:sz="0" w:space="0" w:color="auto"/>
        <w:bottom w:val="none" w:sz="0" w:space="0" w:color="auto"/>
        <w:right w:val="none" w:sz="0" w:space="0" w:color="auto"/>
      </w:divBdr>
      <w:divsChild>
        <w:div w:id="849032350">
          <w:marLeft w:val="418"/>
          <w:marRight w:val="0"/>
          <w:marTop w:val="240"/>
          <w:marBottom w:val="240"/>
          <w:divBdr>
            <w:top w:val="none" w:sz="0" w:space="0" w:color="auto"/>
            <w:left w:val="none" w:sz="0" w:space="0" w:color="auto"/>
            <w:bottom w:val="none" w:sz="0" w:space="0" w:color="auto"/>
            <w:right w:val="none" w:sz="0" w:space="0" w:color="auto"/>
          </w:divBdr>
        </w:div>
      </w:divsChild>
    </w:div>
    <w:div w:id="848174311">
      <w:bodyDiv w:val="1"/>
      <w:marLeft w:val="0"/>
      <w:marRight w:val="0"/>
      <w:marTop w:val="0"/>
      <w:marBottom w:val="0"/>
      <w:divBdr>
        <w:top w:val="none" w:sz="0" w:space="0" w:color="auto"/>
        <w:left w:val="none" w:sz="0" w:space="0" w:color="auto"/>
        <w:bottom w:val="none" w:sz="0" w:space="0" w:color="auto"/>
        <w:right w:val="none" w:sz="0" w:space="0" w:color="auto"/>
      </w:divBdr>
      <w:divsChild>
        <w:div w:id="1082609064">
          <w:marLeft w:val="418"/>
          <w:marRight w:val="0"/>
          <w:marTop w:val="120"/>
          <w:marBottom w:val="120"/>
          <w:divBdr>
            <w:top w:val="none" w:sz="0" w:space="0" w:color="auto"/>
            <w:left w:val="none" w:sz="0" w:space="0" w:color="auto"/>
            <w:bottom w:val="none" w:sz="0" w:space="0" w:color="auto"/>
            <w:right w:val="none" w:sz="0" w:space="0" w:color="auto"/>
          </w:divBdr>
        </w:div>
      </w:divsChild>
    </w:div>
    <w:div w:id="902718641">
      <w:bodyDiv w:val="1"/>
      <w:marLeft w:val="0"/>
      <w:marRight w:val="0"/>
      <w:marTop w:val="0"/>
      <w:marBottom w:val="0"/>
      <w:divBdr>
        <w:top w:val="none" w:sz="0" w:space="0" w:color="auto"/>
        <w:left w:val="none" w:sz="0" w:space="0" w:color="auto"/>
        <w:bottom w:val="none" w:sz="0" w:space="0" w:color="auto"/>
        <w:right w:val="none" w:sz="0" w:space="0" w:color="auto"/>
      </w:divBdr>
      <w:divsChild>
        <w:div w:id="876966231">
          <w:marLeft w:val="446"/>
          <w:marRight w:val="0"/>
          <w:marTop w:val="240"/>
          <w:marBottom w:val="240"/>
          <w:divBdr>
            <w:top w:val="none" w:sz="0" w:space="0" w:color="auto"/>
            <w:left w:val="none" w:sz="0" w:space="0" w:color="auto"/>
            <w:bottom w:val="none" w:sz="0" w:space="0" w:color="auto"/>
            <w:right w:val="none" w:sz="0" w:space="0" w:color="auto"/>
          </w:divBdr>
        </w:div>
      </w:divsChild>
    </w:div>
    <w:div w:id="1906724106">
      <w:bodyDiv w:val="1"/>
      <w:marLeft w:val="0"/>
      <w:marRight w:val="0"/>
      <w:marTop w:val="0"/>
      <w:marBottom w:val="0"/>
      <w:divBdr>
        <w:top w:val="none" w:sz="0" w:space="0" w:color="auto"/>
        <w:left w:val="none" w:sz="0" w:space="0" w:color="auto"/>
        <w:bottom w:val="none" w:sz="0" w:space="0" w:color="auto"/>
        <w:right w:val="none" w:sz="0" w:space="0" w:color="auto"/>
      </w:divBdr>
      <w:divsChild>
        <w:div w:id="1443768005">
          <w:marLeft w:val="418"/>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1.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jpg"/><Relationship Id="rId20" Type="http://schemas.microsoft.com/office/2011/relationships/commentsExtended" Target="commentsExtended.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comments" Target="comments.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eader" Target="header3.xml"/><Relationship Id="rId30"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EC4F2-0D73-423E-BE26-9C5165941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5120</Words>
  <Characters>32263</Characters>
  <Application>Microsoft Office Word</Application>
  <DocSecurity>0</DocSecurity>
  <Lines>268</Lines>
  <Paragraphs>74</Paragraphs>
  <ScaleCrop>false</ScaleCrop>
  <HeadingPairs>
    <vt:vector size="2" baseType="variant">
      <vt:variant>
        <vt:lpstr>Titel</vt:lpstr>
      </vt:variant>
      <vt:variant>
        <vt:i4>1</vt:i4>
      </vt:variant>
    </vt:vector>
  </HeadingPairs>
  <TitlesOfParts>
    <vt:vector size="1" baseType="lpstr">
      <vt:lpstr>Initiative Zukunfts-Check-Dorf</vt:lpstr>
    </vt:vector>
  </TitlesOfParts>
  <Company>Kreisverwaltung des Eifelkreises Bitburg-Prüm</Company>
  <LinksUpToDate>false</LinksUpToDate>
  <CharactersWithSpaces>37309</CharactersWithSpaces>
  <SharedDoc>false</SharedDoc>
  <HLinks>
    <vt:vector size="132" baseType="variant">
      <vt:variant>
        <vt:i4>3080307</vt:i4>
      </vt:variant>
      <vt:variant>
        <vt:i4>132</vt:i4>
      </vt:variant>
      <vt:variant>
        <vt:i4>0</vt:i4>
      </vt:variant>
      <vt:variant>
        <vt:i4>5</vt:i4>
      </vt:variant>
      <vt:variant>
        <vt:lpwstr>http://denkmallisten.gdke-rlp.de/Bitburg-Pruem.pdf</vt:lpwstr>
      </vt:variant>
      <vt:variant>
        <vt:lpwstr/>
      </vt:variant>
      <vt:variant>
        <vt:i4>1966141</vt:i4>
      </vt:variant>
      <vt:variant>
        <vt:i4>125</vt:i4>
      </vt:variant>
      <vt:variant>
        <vt:i4>0</vt:i4>
      </vt:variant>
      <vt:variant>
        <vt:i4>5</vt:i4>
      </vt:variant>
      <vt:variant>
        <vt:lpwstr/>
      </vt:variant>
      <vt:variant>
        <vt:lpwstr>_Toc529269708</vt:lpwstr>
      </vt:variant>
      <vt:variant>
        <vt:i4>1966141</vt:i4>
      </vt:variant>
      <vt:variant>
        <vt:i4>119</vt:i4>
      </vt:variant>
      <vt:variant>
        <vt:i4>0</vt:i4>
      </vt:variant>
      <vt:variant>
        <vt:i4>5</vt:i4>
      </vt:variant>
      <vt:variant>
        <vt:lpwstr/>
      </vt:variant>
      <vt:variant>
        <vt:lpwstr>_Toc529269707</vt:lpwstr>
      </vt:variant>
      <vt:variant>
        <vt:i4>1966141</vt:i4>
      </vt:variant>
      <vt:variant>
        <vt:i4>113</vt:i4>
      </vt:variant>
      <vt:variant>
        <vt:i4>0</vt:i4>
      </vt:variant>
      <vt:variant>
        <vt:i4>5</vt:i4>
      </vt:variant>
      <vt:variant>
        <vt:lpwstr/>
      </vt:variant>
      <vt:variant>
        <vt:lpwstr>_Toc529269706</vt:lpwstr>
      </vt:variant>
      <vt:variant>
        <vt:i4>1966141</vt:i4>
      </vt:variant>
      <vt:variant>
        <vt:i4>107</vt:i4>
      </vt:variant>
      <vt:variant>
        <vt:i4>0</vt:i4>
      </vt:variant>
      <vt:variant>
        <vt:i4>5</vt:i4>
      </vt:variant>
      <vt:variant>
        <vt:lpwstr/>
      </vt:variant>
      <vt:variant>
        <vt:lpwstr>_Toc529269705</vt:lpwstr>
      </vt:variant>
      <vt:variant>
        <vt:i4>1966141</vt:i4>
      </vt:variant>
      <vt:variant>
        <vt:i4>101</vt:i4>
      </vt:variant>
      <vt:variant>
        <vt:i4>0</vt:i4>
      </vt:variant>
      <vt:variant>
        <vt:i4>5</vt:i4>
      </vt:variant>
      <vt:variant>
        <vt:lpwstr/>
      </vt:variant>
      <vt:variant>
        <vt:lpwstr>_Toc529269704</vt:lpwstr>
      </vt:variant>
      <vt:variant>
        <vt:i4>1966141</vt:i4>
      </vt:variant>
      <vt:variant>
        <vt:i4>95</vt:i4>
      </vt:variant>
      <vt:variant>
        <vt:i4>0</vt:i4>
      </vt:variant>
      <vt:variant>
        <vt:i4>5</vt:i4>
      </vt:variant>
      <vt:variant>
        <vt:lpwstr/>
      </vt:variant>
      <vt:variant>
        <vt:lpwstr>_Toc529269703</vt:lpwstr>
      </vt:variant>
      <vt:variant>
        <vt:i4>1966141</vt:i4>
      </vt:variant>
      <vt:variant>
        <vt:i4>89</vt:i4>
      </vt:variant>
      <vt:variant>
        <vt:i4>0</vt:i4>
      </vt:variant>
      <vt:variant>
        <vt:i4>5</vt:i4>
      </vt:variant>
      <vt:variant>
        <vt:lpwstr/>
      </vt:variant>
      <vt:variant>
        <vt:lpwstr>_Toc529269702</vt:lpwstr>
      </vt:variant>
      <vt:variant>
        <vt:i4>1966141</vt:i4>
      </vt:variant>
      <vt:variant>
        <vt:i4>83</vt:i4>
      </vt:variant>
      <vt:variant>
        <vt:i4>0</vt:i4>
      </vt:variant>
      <vt:variant>
        <vt:i4>5</vt:i4>
      </vt:variant>
      <vt:variant>
        <vt:lpwstr/>
      </vt:variant>
      <vt:variant>
        <vt:lpwstr>_Toc529269701</vt:lpwstr>
      </vt:variant>
      <vt:variant>
        <vt:i4>1966141</vt:i4>
      </vt:variant>
      <vt:variant>
        <vt:i4>77</vt:i4>
      </vt:variant>
      <vt:variant>
        <vt:i4>0</vt:i4>
      </vt:variant>
      <vt:variant>
        <vt:i4>5</vt:i4>
      </vt:variant>
      <vt:variant>
        <vt:lpwstr/>
      </vt:variant>
      <vt:variant>
        <vt:lpwstr>_Toc529269700</vt:lpwstr>
      </vt:variant>
      <vt:variant>
        <vt:i4>1507388</vt:i4>
      </vt:variant>
      <vt:variant>
        <vt:i4>71</vt:i4>
      </vt:variant>
      <vt:variant>
        <vt:i4>0</vt:i4>
      </vt:variant>
      <vt:variant>
        <vt:i4>5</vt:i4>
      </vt:variant>
      <vt:variant>
        <vt:lpwstr/>
      </vt:variant>
      <vt:variant>
        <vt:lpwstr>_Toc529269699</vt:lpwstr>
      </vt:variant>
      <vt:variant>
        <vt:i4>1507388</vt:i4>
      </vt:variant>
      <vt:variant>
        <vt:i4>65</vt:i4>
      </vt:variant>
      <vt:variant>
        <vt:i4>0</vt:i4>
      </vt:variant>
      <vt:variant>
        <vt:i4>5</vt:i4>
      </vt:variant>
      <vt:variant>
        <vt:lpwstr/>
      </vt:variant>
      <vt:variant>
        <vt:lpwstr>_Toc529269698</vt:lpwstr>
      </vt:variant>
      <vt:variant>
        <vt:i4>1507388</vt:i4>
      </vt:variant>
      <vt:variant>
        <vt:i4>59</vt:i4>
      </vt:variant>
      <vt:variant>
        <vt:i4>0</vt:i4>
      </vt:variant>
      <vt:variant>
        <vt:i4>5</vt:i4>
      </vt:variant>
      <vt:variant>
        <vt:lpwstr/>
      </vt:variant>
      <vt:variant>
        <vt:lpwstr>_Toc529269697</vt:lpwstr>
      </vt:variant>
      <vt:variant>
        <vt:i4>1507388</vt:i4>
      </vt:variant>
      <vt:variant>
        <vt:i4>53</vt:i4>
      </vt:variant>
      <vt:variant>
        <vt:i4>0</vt:i4>
      </vt:variant>
      <vt:variant>
        <vt:i4>5</vt:i4>
      </vt:variant>
      <vt:variant>
        <vt:lpwstr/>
      </vt:variant>
      <vt:variant>
        <vt:lpwstr>_Toc529269696</vt:lpwstr>
      </vt:variant>
      <vt:variant>
        <vt:i4>1507388</vt:i4>
      </vt:variant>
      <vt:variant>
        <vt:i4>47</vt:i4>
      </vt:variant>
      <vt:variant>
        <vt:i4>0</vt:i4>
      </vt:variant>
      <vt:variant>
        <vt:i4>5</vt:i4>
      </vt:variant>
      <vt:variant>
        <vt:lpwstr/>
      </vt:variant>
      <vt:variant>
        <vt:lpwstr>_Toc529269695</vt:lpwstr>
      </vt:variant>
      <vt:variant>
        <vt:i4>1507388</vt:i4>
      </vt:variant>
      <vt:variant>
        <vt:i4>41</vt:i4>
      </vt:variant>
      <vt:variant>
        <vt:i4>0</vt:i4>
      </vt:variant>
      <vt:variant>
        <vt:i4>5</vt:i4>
      </vt:variant>
      <vt:variant>
        <vt:lpwstr/>
      </vt:variant>
      <vt:variant>
        <vt:lpwstr>_Toc529269694</vt:lpwstr>
      </vt:variant>
      <vt:variant>
        <vt:i4>1507388</vt:i4>
      </vt:variant>
      <vt:variant>
        <vt:i4>35</vt:i4>
      </vt:variant>
      <vt:variant>
        <vt:i4>0</vt:i4>
      </vt:variant>
      <vt:variant>
        <vt:i4>5</vt:i4>
      </vt:variant>
      <vt:variant>
        <vt:lpwstr/>
      </vt:variant>
      <vt:variant>
        <vt:lpwstr>_Toc529269693</vt:lpwstr>
      </vt:variant>
      <vt:variant>
        <vt:i4>1507388</vt:i4>
      </vt:variant>
      <vt:variant>
        <vt:i4>29</vt:i4>
      </vt:variant>
      <vt:variant>
        <vt:i4>0</vt:i4>
      </vt:variant>
      <vt:variant>
        <vt:i4>5</vt:i4>
      </vt:variant>
      <vt:variant>
        <vt:lpwstr/>
      </vt:variant>
      <vt:variant>
        <vt:lpwstr>_Toc529269692</vt:lpwstr>
      </vt:variant>
      <vt:variant>
        <vt:i4>1507388</vt:i4>
      </vt:variant>
      <vt:variant>
        <vt:i4>23</vt:i4>
      </vt:variant>
      <vt:variant>
        <vt:i4>0</vt:i4>
      </vt:variant>
      <vt:variant>
        <vt:i4>5</vt:i4>
      </vt:variant>
      <vt:variant>
        <vt:lpwstr/>
      </vt:variant>
      <vt:variant>
        <vt:lpwstr>_Toc529269691</vt:lpwstr>
      </vt:variant>
      <vt:variant>
        <vt:i4>1507388</vt:i4>
      </vt:variant>
      <vt:variant>
        <vt:i4>17</vt:i4>
      </vt:variant>
      <vt:variant>
        <vt:i4>0</vt:i4>
      </vt:variant>
      <vt:variant>
        <vt:i4>5</vt:i4>
      </vt:variant>
      <vt:variant>
        <vt:lpwstr/>
      </vt:variant>
      <vt:variant>
        <vt:lpwstr>_Toc529269690</vt:lpwstr>
      </vt:variant>
      <vt:variant>
        <vt:i4>1441852</vt:i4>
      </vt:variant>
      <vt:variant>
        <vt:i4>11</vt:i4>
      </vt:variant>
      <vt:variant>
        <vt:i4>0</vt:i4>
      </vt:variant>
      <vt:variant>
        <vt:i4>5</vt:i4>
      </vt:variant>
      <vt:variant>
        <vt:lpwstr/>
      </vt:variant>
      <vt:variant>
        <vt:lpwstr>_Toc529269689</vt:lpwstr>
      </vt:variant>
      <vt:variant>
        <vt:i4>1441852</vt:i4>
      </vt:variant>
      <vt:variant>
        <vt:i4>5</vt:i4>
      </vt:variant>
      <vt:variant>
        <vt:i4>0</vt:i4>
      </vt:variant>
      <vt:variant>
        <vt:i4>5</vt:i4>
      </vt:variant>
      <vt:variant>
        <vt:lpwstr/>
      </vt:variant>
      <vt:variant>
        <vt:lpwstr>_Toc529269688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Initiative Zukunfts-Check-Dorf</dc:title>
  <dc:subject>OG Ehlenz</dc:subject>
  <dc:creator>ISU Bitburg | ei</dc:creator>
  <cp:keywords/>
  <dc:description/>
  <cp:lastModifiedBy>Rebmann Mathias</cp:lastModifiedBy>
  <cp:revision>55</cp:revision>
  <cp:lastPrinted>2024-10-28T12:37:00Z</cp:lastPrinted>
  <dcterms:created xsi:type="dcterms:W3CDTF">2020-02-28T10:12:00Z</dcterms:created>
  <dcterms:modified xsi:type="dcterms:W3CDTF">2024-11-25T10:13:00Z</dcterms:modified>
</cp:coreProperties>
</file>